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7BD4" w14:textId="77777777" w:rsidR="00BE368E" w:rsidRPr="00351748" w:rsidRDefault="00A722E2" w:rsidP="00CA5F53">
      <w:pPr>
        <w:spacing w:after="0"/>
        <w:rPr>
          <w:rFonts w:ascii="Arial" w:hAnsi="Arial" w:cs="Arial"/>
          <w:b/>
          <w:bCs/>
          <w:color w:val="061D50"/>
          <w:sz w:val="60"/>
          <w:szCs w:val="60"/>
          <w:lang w:eastAsia="en-CA"/>
        </w:rPr>
      </w:pPr>
      <w:r w:rsidRPr="005D6BFC">
        <w:rPr>
          <w:noProof/>
        </w:rPr>
        <mc:AlternateContent>
          <mc:Choice Requires="wps">
            <w:drawing>
              <wp:anchor distT="0" distB="0" distL="114300" distR="114300" simplePos="0" relativeHeight="251659264" behindDoc="1" locked="0" layoutInCell="1" allowOverlap="1" wp14:anchorId="666BFA76" wp14:editId="577464BF">
                <wp:simplePos x="0" y="0"/>
                <wp:positionH relativeFrom="page">
                  <wp:align>right</wp:align>
                </wp:positionH>
                <wp:positionV relativeFrom="paragraph">
                  <wp:posOffset>-1145540</wp:posOffset>
                </wp:positionV>
                <wp:extent cx="7766050" cy="695325"/>
                <wp:effectExtent l="0" t="0" r="6350" b="9525"/>
                <wp:wrapNone/>
                <wp:docPr id="4" name="Freeform: Shape 21">
                  <a:extLst xmlns:a="http://schemas.openxmlformats.org/drawingml/2006/main">
                    <a:ext uri="{FF2B5EF4-FFF2-40B4-BE49-F238E27FC236}">
                      <a16:creationId xmlns:a16="http://schemas.microsoft.com/office/drawing/2014/main" id="{054BA8BA-E3B0-47EB-8CD8-1787B12572EE}"/>
                    </a:ext>
                  </a:extLst>
                </wp:docPr>
                <wp:cNvGraphicFramePr/>
                <a:graphic xmlns:a="http://schemas.openxmlformats.org/drawingml/2006/main">
                  <a:graphicData uri="http://schemas.microsoft.com/office/word/2010/wordprocessingShape">
                    <wps:wsp>
                      <wps:cNvSpPr/>
                      <wps:spPr>
                        <a:xfrm>
                          <a:off x="0" y="0"/>
                          <a:ext cx="7766050" cy="695325"/>
                        </a:xfrm>
                        <a:custGeom>
                          <a:avLst/>
                          <a:gdLst>
                            <a:gd name="connsiteX0" fmla="*/ 0 w 12192000"/>
                            <a:gd name="connsiteY0" fmla="*/ 0 h 6435193"/>
                            <a:gd name="connsiteX1" fmla="*/ 12192000 w 12192000"/>
                            <a:gd name="connsiteY1" fmla="*/ 0 h 6435193"/>
                            <a:gd name="connsiteX2" fmla="*/ 12192000 w 12192000"/>
                            <a:gd name="connsiteY2" fmla="*/ 5931109 h 6435193"/>
                            <a:gd name="connsiteX3" fmla="*/ 11725825 w 12192000"/>
                            <a:gd name="connsiteY3" fmla="*/ 6014657 h 6435193"/>
                            <a:gd name="connsiteX4" fmla="*/ 6096000 w 12192000"/>
                            <a:gd name="connsiteY4" fmla="*/ 6435193 h 6435193"/>
                            <a:gd name="connsiteX5" fmla="*/ 466175 w 12192000"/>
                            <a:gd name="connsiteY5" fmla="*/ 6014657 h 6435193"/>
                            <a:gd name="connsiteX6" fmla="*/ 0 w 12192000"/>
                            <a:gd name="connsiteY6" fmla="*/ 5931109 h 64351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192000" h="6435193">
                              <a:moveTo>
                                <a:pt x="0" y="0"/>
                              </a:moveTo>
                              <a:lnTo>
                                <a:pt x="12192000" y="0"/>
                              </a:lnTo>
                              <a:lnTo>
                                <a:pt x="12192000" y="5931109"/>
                              </a:lnTo>
                              <a:lnTo>
                                <a:pt x="11725825" y="6014657"/>
                              </a:lnTo>
                              <a:cubicBezTo>
                                <a:pt x="10052285" y="6282852"/>
                                <a:pt x="8134449" y="6435193"/>
                                <a:pt x="6096000" y="6435193"/>
                              </a:cubicBezTo>
                              <a:cubicBezTo>
                                <a:pt x="4057551" y="6435193"/>
                                <a:pt x="2139715" y="6282852"/>
                                <a:pt x="466175" y="6014657"/>
                              </a:cubicBezTo>
                              <a:lnTo>
                                <a:pt x="0" y="5931109"/>
                              </a:lnTo>
                              <a:close/>
                            </a:path>
                          </a:pathLst>
                        </a:custGeom>
                        <a:solidFill>
                          <a:srgbClr val="00B0F0"/>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a14="http://schemas.microsoft.com/office/drawing/2010/main" xmlns:a="http://schemas.openxmlformats.org/drawingml/2006/main" xmlns:sl="http://schemas.openxmlformats.org/schemaLibrary/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" coordsize="12192000,6435193" style="position:absolute;margin-left:560.3pt;margin-top:-90.2pt;width:611.5pt;height:54.7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id="Freeform: Shape 21" o:spid="_x0000_s1026" path="m,l12192000,r,5931109l11725825,6014657v-1673540,268195,-3591376,420536,-5629825,420536c4057551,6435193,2139715,6282852,466175,6014657l,5931109,,xe" stroked="f" fillcolor="#00b0f0">
                <v:path arrowok="t" o:connecttype="custom" o:connectlocs="0,0;7766050,0;7766050,640859;7469106,649886;3883025,695325;296944,649886;0,640859" o:connectangles="0,0,0,0,0,0,0"/>
                <w10:wrap anchorx="page"/>
              </v:shape>
            </w:pict>
          </mc:Fallback>
        </mc:AlternateContent>
      </w:r>
      <w:r w:rsidRPr="005D6BFC">
        <w:rPr>
          <w:noProof/>
        </w:rPr>
        <mc:AlternateContent>
          <mc:Choice Requires="wps">
            <w:drawing>
              <wp:anchor distT="0" distB="0" distL="114300" distR="114300" simplePos="0" relativeHeight="251660288" behindDoc="1" locked="0" layoutInCell="1" allowOverlap="1" wp14:anchorId="2749D219" wp14:editId="560DD356">
                <wp:simplePos x="0" y="0"/>
                <wp:positionH relativeFrom="page">
                  <wp:align>right</wp:align>
                </wp:positionH>
                <wp:positionV relativeFrom="paragraph">
                  <wp:posOffset>-1164590</wp:posOffset>
                </wp:positionV>
                <wp:extent cx="7766050" cy="657225"/>
                <wp:effectExtent l="0" t="0" r="6350" b="9525"/>
                <wp:wrapNone/>
                <wp:docPr id="5" name="Freeform: Shape 17">
                  <a:extLst xmlns:a="http://schemas.openxmlformats.org/drawingml/2006/main">
                    <a:ext uri="{FF2B5EF4-FFF2-40B4-BE49-F238E27FC236}">
                      <a16:creationId xmlns:a16="http://schemas.microsoft.com/office/drawing/2014/main" id="{AC9A4E0D-C66E-4159-A9F1-0287A0AB6296}"/>
                    </a:ext>
                  </a:extLst>
                </wp:docPr>
                <wp:cNvGraphicFramePr/>
                <a:graphic xmlns:a="http://schemas.openxmlformats.org/drawingml/2006/main">
                  <a:graphicData uri="http://schemas.microsoft.com/office/word/2010/wordprocessingShape">
                    <wps:wsp>
                      <wps:cNvSpPr/>
                      <wps:spPr>
                        <a:xfrm>
                          <a:off x="0" y="0"/>
                          <a:ext cx="7766050" cy="657225"/>
                        </a:xfrm>
                        <a:custGeom>
                          <a:avLst/>
                          <a:gdLst>
                            <a:gd name="connsiteX0" fmla="*/ 0 w 12192000"/>
                            <a:gd name="connsiteY0" fmla="*/ 0 h 6318906"/>
                            <a:gd name="connsiteX1" fmla="*/ 12192000 w 12192000"/>
                            <a:gd name="connsiteY1" fmla="*/ 0 h 6318906"/>
                            <a:gd name="connsiteX2" fmla="*/ 12192000 w 12192000"/>
                            <a:gd name="connsiteY2" fmla="*/ 5861818 h 6318906"/>
                            <a:gd name="connsiteX3" fmla="*/ 11725825 w 12192000"/>
                            <a:gd name="connsiteY3" fmla="*/ 5937577 h 6318906"/>
                            <a:gd name="connsiteX4" fmla="*/ 6096000 w 12192000"/>
                            <a:gd name="connsiteY4" fmla="*/ 6318906 h 6318906"/>
                            <a:gd name="connsiteX5" fmla="*/ 466175 w 12192000"/>
                            <a:gd name="connsiteY5" fmla="*/ 5937577 h 6318906"/>
                            <a:gd name="connsiteX6" fmla="*/ 0 w 12192000"/>
                            <a:gd name="connsiteY6" fmla="*/ 5861818 h 63189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192000" h="6318906">
                              <a:moveTo>
                                <a:pt x="0" y="0"/>
                              </a:moveTo>
                              <a:lnTo>
                                <a:pt x="12192000" y="0"/>
                              </a:lnTo>
                              <a:lnTo>
                                <a:pt x="12192000" y="5861818"/>
                              </a:lnTo>
                              <a:lnTo>
                                <a:pt x="11725825" y="5937577"/>
                              </a:lnTo>
                              <a:cubicBezTo>
                                <a:pt x="10052285" y="6180768"/>
                                <a:pt x="8134449" y="6318906"/>
                                <a:pt x="6096000" y="6318906"/>
                              </a:cubicBezTo>
                              <a:cubicBezTo>
                                <a:pt x="4057551" y="6318906"/>
                                <a:pt x="2139715" y="6180768"/>
                                <a:pt x="466175" y="5937577"/>
                              </a:cubicBezTo>
                              <a:lnTo>
                                <a:pt x="0" y="5861818"/>
                              </a:lnTo>
                              <a:close/>
                            </a:path>
                          </a:pathLst>
                        </a:custGeom>
                        <a:solidFill>
                          <a:srgbClr val="061D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a14="http://schemas.microsoft.com/office/drawing/2010/main" xmlns:a="http://schemas.openxmlformats.org/drawingml/2006/main" xmlns:sl="http://schemas.openxmlformats.org/schemaLibrary/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" coordsize="12192000,6318906" style="position:absolute;margin-left:560.3pt;margin-top:-91.7pt;width:611.5pt;height:51.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id="Freeform: Shape 17" o:spid="_x0000_s1026" path="m,l12192000,r,5861818l11725825,5937577v-1673540,243191,-3591376,381329,-5629825,381329c4057551,6318906,2139715,6180768,466175,5937577l,5861818,,xe" stroked="f" strokeweight="2pt" fillcolor="#061d50">
                <v:path arrowok="t" o:connecttype="custom" o:connectlocs="0,0;7766050,0;7766050,609684;7469106,617563;3883025,657225;296944,617563;0,609684" o:connectangles="0,0,0,0,0,0,0"/>
                <w10:wrap anchorx="page"/>
              </v:shape>
            </w:pict>
          </mc:Fallback>
        </mc:AlternateContent>
      </w:r>
      <w:proofErr w:type="spellStart"/>
      <w:r w:rsidR="008E11AF">
        <w:rPr>
          <w:rFonts w:ascii="Arial" w:hAnsi="Arial" w:cs="Arial"/>
          <w:bCs/>
          <w:color w:val="061D50"/>
          <w:sz w:val="52"/>
          <w:szCs w:val="60"/>
          <w:lang w:eastAsia="en-CA"/>
        </w:rPr>
        <w:t>Lighter</w:t>
      </w:r>
      <w:proofErr w:type="spellEnd"/>
      <w:r w:rsidR="00150F20">
        <w:rPr>
          <w:rFonts w:ascii="Arial" w:hAnsi="Arial" w:cs="Arial"/>
          <w:bCs/>
          <w:color w:val="061D50"/>
          <w:sz w:val="52"/>
          <w:szCs w:val="60"/>
          <w:lang w:eastAsia="en-CA"/>
        </w:rPr>
        <w:t xml:space="preserve"> </w:t>
      </w:r>
      <w:r w:rsidR="00CA5F53">
        <w:rPr>
          <w:rFonts w:ascii="Arial" w:hAnsi="Arial" w:cs="Arial"/>
          <w:bCs/>
          <w:color w:val="061D50"/>
          <w:sz w:val="52"/>
          <w:szCs w:val="60"/>
          <w:lang w:eastAsia="en-CA"/>
        </w:rPr>
        <w:t>SOP:</w:t>
      </w:r>
      <w:r w:rsidR="00F301EA">
        <w:rPr>
          <w:rFonts w:ascii="Arial" w:hAnsi="Arial" w:cs="Arial"/>
          <w:bCs/>
          <w:color w:val="061D50"/>
          <w:sz w:val="52"/>
          <w:szCs w:val="60"/>
          <w:lang w:eastAsia="en-CA"/>
        </w:rPr>
        <w:t xml:space="preserve"> </w:t>
      </w:r>
      <w:r w:rsidR="007F1730" w:rsidRPr="005933E8">
        <w:rPr>
          <w:rFonts w:ascii="Arial" w:hAnsi="Arial" w:cs="Arial"/>
          <w:b/>
          <w:color w:val="061D50"/>
          <w:sz w:val="56"/>
          <w:szCs w:val="56"/>
        </w:rPr>
        <w:t xml:space="preserve">Process </w:t>
      </w:r>
      <w:proofErr w:type="spellStart"/>
      <w:r w:rsidR="007F1730" w:rsidRPr="005933E8">
        <w:rPr>
          <w:rFonts w:ascii="Arial" w:hAnsi="Arial" w:cs="Arial"/>
          <w:b/>
          <w:color w:val="061D50"/>
          <w:sz w:val="56"/>
          <w:szCs w:val="56"/>
        </w:rPr>
        <w:t>order</w:t>
      </w:r>
      <w:proofErr w:type="spellEnd"/>
      <w:r w:rsidR="007F1730" w:rsidRPr="005933E8">
        <w:rPr>
          <w:rFonts w:ascii="Arial" w:hAnsi="Arial" w:cs="Arial"/>
          <w:b/>
          <w:color w:val="061D50"/>
          <w:sz w:val="56"/>
          <w:szCs w:val="56"/>
        </w:rPr>
        <w:t xml:space="preserve"> payment</w:t>
      </w:r>
    </w:p>
    <w:tbl>
      <w:tblPr>
        <w:tblStyle w:val="TableGrid"/>
        <w:tblpPr w:leftFromText="180" w:rightFromText="180" w:vertAnchor="text" w:tblpY="1"/>
        <w:tblOverlap w:val="never"/>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6925"/>
      </w:tblGrid>
      <w:tr w:rsidR="00787980" w:rsidRPr="00956C55" w14:paraId="296D4CDF" w14:textId="77777777" w:rsidTr="00787980">
        <w:tc>
          <w:tcPr>
            <w:tcW w:w="2250" w:type="dxa"/>
          </w:tcPr>
          <w:p w14:paraId="35D1715F" w14:textId="77777777" w:rsidR="00787980" w:rsidRPr="00351748" w:rsidRDefault="00787980" w:rsidP="00B95B65">
            <w:pPr>
              <w:spacing w:after="0"/>
              <w:rPr>
                <w:rFonts w:ascii="Arial" w:hAnsi="Arial" w:cs="Arial"/>
                <w:b/>
                <w:color w:val="061D50"/>
              </w:rPr>
            </w:pPr>
            <w:proofErr w:type="spellStart"/>
            <w:r>
              <w:rPr>
                <w:rFonts w:ascii="Arial" w:hAnsi="Arial" w:cs="Arial"/>
                <w:b/>
                <w:color w:val="061D50"/>
              </w:rPr>
              <w:t>Owner</w:t>
            </w:r>
            <w:proofErr w:type="spellEnd"/>
            <w:r>
              <w:rPr>
                <w:rFonts w:ascii="Arial" w:hAnsi="Arial" w:cs="Arial"/>
                <w:b/>
                <w:color w:val="061D50"/>
              </w:rPr>
              <w:t>(s) :</w:t>
            </w:r>
          </w:p>
        </w:tc>
        <w:tc>
          <w:tcPr>
            <w:tcW w:w="6925" w:type="dxa"/>
          </w:tcPr>
          <w:p w14:paraId="3EF71F01" w14:textId="77777777" w:rsidR="00787980" w:rsidRPr="005933E8" w:rsidRDefault="00787980" w:rsidP="00C25829">
            <w:pPr>
              <w:spacing w:after="0"/>
              <w:rPr>
                <w:rFonts w:ascii="Arial" w:hAnsi="Arial" w:cs="Arial"/>
                <w:sz w:val="20"/>
                <w:szCs w:val="20"/>
              </w:rPr>
            </w:pPr>
            <w:r w:rsidRPr="005933E8">
              <w:rPr>
                <w:rFonts w:ascii="Arial" w:hAnsi="Arial" w:cs="Arial"/>
                <w:sz w:val="20"/>
                <w:szCs w:val="20"/>
              </w:rPr>
              <w:t>General Manager</w:t>
            </w:r>
            <w:r w:rsidR="00C25829">
              <w:rPr>
                <w:rFonts w:ascii="Arial" w:hAnsi="Arial" w:cs="Arial"/>
                <w:sz w:val="20"/>
                <w:szCs w:val="20"/>
              </w:rPr>
              <w:t xml:space="preserve">; </w:t>
            </w:r>
          </w:p>
        </w:tc>
      </w:tr>
      <w:tr w:rsidR="00787980" w:rsidRPr="00956C55" w14:paraId="7F2095C5" w14:textId="77777777" w:rsidTr="00787980">
        <w:tc>
          <w:tcPr>
            <w:tcW w:w="2250" w:type="dxa"/>
          </w:tcPr>
          <w:p w14:paraId="612AC2E1" w14:textId="77777777" w:rsidR="00787980" w:rsidRPr="00351748" w:rsidRDefault="00787980" w:rsidP="00B95B65">
            <w:pPr>
              <w:spacing w:after="0"/>
              <w:rPr>
                <w:rFonts w:ascii="Arial" w:hAnsi="Arial" w:cs="Arial"/>
                <w:b/>
                <w:color w:val="061D50"/>
              </w:rPr>
            </w:pPr>
            <w:r w:rsidRPr="00351748">
              <w:rPr>
                <w:rFonts w:ascii="Arial" w:hAnsi="Arial" w:cs="Arial"/>
                <w:b/>
                <w:color w:val="061D50"/>
              </w:rPr>
              <w:t>Version:</w:t>
            </w:r>
          </w:p>
        </w:tc>
        <w:tc>
          <w:tcPr>
            <w:tcW w:w="6925" w:type="dxa"/>
          </w:tcPr>
          <w:p w14:paraId="40831099" w14:textId="77777777" w:rsidR="00787980" w:rsidRPr="005933E8" w:rsidRDefault="00787980" w:rsidP="00787980">
            <w:pPr>
              <w:spacing w:after="0"/>
              <w:rPr>
                <w:rFonts w:ascii="Arial" w:hAnsi="Arial" w:cs="Arial"/>
                <w:sz w:val="20"/>
                <w:szCs w:val="20"/>
              </w:rPr>
            </w:pPr>
            <w:r w:rsidRPr="005933E8">
              <w:rPr>
                <w:rFonts w:ascii="Arial" w:hAnsi="Arial" w:cs="Arial"/>
                <w:sz w:val="20"/>
                <w:szCs w:val="20"/>
              </w:rPr>
              <w:t>0.0016</w:t>
            </w:r>
          </w:p>
        </w:tc>
      </w:tr>
      <w:tr w:rsidR="00787980" w:rsidRPr="00956C55" w14:paraId="5D91AC3F" w14:textId="77777777" w:rsidTr="00787980">
        <w:tc>
          <w:tcPr>
            <w:tcW w:w="2250" w:type="dxa"/>
          </w:tcPr>
          <w:p w14:paraId="201E9EC1" w14:textId="77777777" w:rsidR="00787980" w:rsidRPr="00351748" w:rsidRDefault="00787980" w:rsidP="00B95B65">
            <w:pPr>
              <w:spacing w:after="0"/>
              <w:rPr>
                <w:rFonts w:ascii="Arial" w:hAnsi="Arial" w:cs="Arial"/>
                <w:b/>
                <w:color w:val="061D50"/>
              </w:rPr>
            </w:pPr>
            <w:r>
              <w:rPr>
                <w:rFonts w:ascii="Arial" w:hAnsi="Arial" w:cs="Arial"/>
                <w:b/>
                <w:color w:val="061D50"/>
              </w:rPr>
              <w:t xml:space="preserve">Last </w:t>
            </w:r>
            <w:proofErr w:type="spellStart"/>
            <w:r>
              <w:rPr>
                <w:rFonts w:ascii="Arial" w:hAnsi="Arial" w:cs="Arial"/>
                <w:b/>
                <w:color w:val="061D50"/>
              </w:rPr>
              <w:t>Modified</w:t>
            </w:r>
            <w:proofErr w:type="spellEnd"/>
            <w:r>
              <w:rPr>
                <w:rFonts w:ascii="Arial" w:hAnsi="Arial" w:cs="Arial"/>
                <w:b/>
                <w:color w:val="061D50"/>
              </w:rPr>
              <w:t xml:space="preserve"> by :</w:t>
            </w:r>
          </w:p>
        </w:tc>
        <w:tc>
          <w:tcPr>
            <w:tcW w:w="6925" w:type="dxa"/>
          </w:tcPr>
          <w:p w14:paraId="51BD1313" w14:textId="77777777" w:rsidR="00787980" w:rsidRPr="005933E8" w:rsidRDefault="00787980" w:rsidP="00787980">
            <w:pPr>
              <w:spacing w:after="0"/>
              <w:rPr>
                <w:rFonts w:ascii="Arial" w:hAnsi="Arial" w:cs="Arial"/>
                <w:sz w:val="20"/>
                <w:szCs w:val="20"/>
              </w:rPr>
            </w:pPr>
            <w:r w:rsidRPr="005933E8">
              <w:rPr>
                <w:rFonts w:ascii="Arial" w:hAnsi="Arial" w:cs="Arial"/>
                <w:sz w:val="20"/>
                <w:szCs w:val="20"/>
              </w:rPr>
              <w:t xml:space="preserve">Matias Fontecilla </w:t>
            </w:r>
            <w:r w:rsidR="0019743D" w:rsidRPr="005933E8">
              <w:rPr>
                <w:rFonts w:ascii="Arial" w:hAnsi="Arial" w:cs="Arial"/>
                <w:sz w:val="20"/>
                <w:szCs w:val="20"/>
              </w:rPr>
              <w:t>(</w:t>
            </w:r>
            <w:r w:rsidRPr="005933E8">
              <w:rPr>
                <w:rFonts w:ascii="Arial" w:hAnsi="Arial" w:cs="Arial"/>
                <w:sz w:val="20"/>
                <w:szCs w:val="20"/>
              </w:rPr>
              <w:t>matias)</w:t>
            </w:r>
            <w:r w:rsidR="0019743D" w:rsidRPr="005933E8">
              <w:rPr>
                <w:rFonts w:ascii="Arial" w:hAnsi="Arial" w:cs="Arial"/>
                <w:sz w:val="20"/>
                <w:szCs w:val="20"/>
              </w:rPr>
              <w:t xml:space="preserve"> </w:t>
            </w:r>
          </w:p>
        </w:tc>
      </w:tr>
      <w:tr w:rsidR="00787980" w:rsidRPr="00956C55" w14:paraId="385D0E65" w14:textId="77777777" w:rsidTr="00787980">
        <w:tc>
          <w:tcPr>
            <w:tcW w:w="2250" w:type="dxa"/>
          </w:tcPr>
          <w:p w14:paraId="3889DFC1" w14:textId="77777777" w:rsidR="00787980" w:rsidRPr="00351748" w:rsidRDefault="00787980" w:rsidP="00B95B65">
            <w:pPr>
              <w:spacing w:after="0"/>
              <w:rPr>
                <w:rFonts w:ascii="Arial" w:hAnsi="Arial" w:cs="Arial"/>
                <w:b/>
                <w:color w:val="061D50"/>
              </w:rPr>
            </w:pPr>
            <w:r w:rsidRPr="00351748">
              <w:rPr>
                <w:rFonts w:ascii="Arial" w:hAnsi="Arial" w:cs="Arial"/>
                <w:b/>
                <w:color w:val="061D50"/>
              </w:rPr>
              <w:t xml:space="preserve">Last </w:t>
            </w:r>
            <w:proofErr w:type="spellStart"/>
            <w:r w:rsidRPr="00351748">
              <w:rPr>
                <w:rFonts w:ascii="Arial" w:hAnsi="Arial" w:cs="Arial"/>
                <w:b/>
                <w:color w:val="061D50"/>
              </w:rPr>
              <w:t>Modified</w:t>
            </w:r>
            <w:proofErr w:type="spellEnd"/>
            <w:r w:rsidRPr="00351748">
              <w:rPr>
                <w:rFonts w:ascii="Arial" w:hAnsi="Arial" w:cs="Arial"/>
                <w:b/>
                <w:color w:val="061D50"/>
              </w:rPr>
              <w:t xml:space="preserve"> Date:</w:t>
            </w:r>
          </w:p>
        </w:tc>
        <w:tc>
          <w:tcPr>
            <w:tcW w:w="6925" w:type="dxa"/>
          </w:tcPr>
          <w:p w14:paraId="1C59B40D" w14:textId="77777777" w:rsidR="00787980" w:rsidRPr="005933E8" w:rsidRDefault="00787980" w:rsidP="00C2079D">
            <w:pPr>
              <w:spacing w:after="0"/>
              <w:rPr>
                <w:rFonts w:ascii="Arial" w:hAnsi="Arial" w:cs="Arial"/>
                <w:sz w:val="20"/>
                <w:szCs w:val="20"/>
              </w:rPr>
            </w:pPr>
            <w:bookmarkStart w:id="0" w:name="_Hlk34321066"/>
            <w:r w:rsidRPr="005933E8">
              <w:rPr>
                <w:rFonts w:ascii="Arial" w:hAnsi="Arial" w:cs="Arial"/>
                <w:sz w:val="20"/>
                <w:szCs w:val="20"/>
              </w:rPr>
              <w:t>2020-11-25T18:38:49.610Z</w:t>
            </w:r>
            <w:bookmarkEnd w:id="0"/>
          </w:p>
        </w:tc>
      </w:tr>
    </w:tbl>
    <w:p w14:paraId="64FE10F4" w14:textId="77777777" w:rsidR="00B0635E" w:rsidRPr="00F7235C" w:rsidRDefault="00B0635E" w:rsidP="009334FC">
      <w:pPr>
        <w:spacing w:after="0"/>
        <w:rPr>
          <w:rFonts w:ascii="Arial" w:hAnsi="Arial" w:cs="Arial"/>
          <w:sz w:val="2"/>
          <w:szCs w:val="2"/>
          <w:lang w:val="en-US"/>
        </w:rPr>
      </w:pPr>
    </w:p>
    <w:p w14:paraId="01DD5FCC" w14:textId="77777777" w:rsidR="00B0635E" w:rsidRPr="00B0635E" w:rsidRDefault="00B0635E" w:rsidP="00F7235C">
      <w:pPr>
        <w:pStyle w:val="Heading2"/>
        <w:numPr>
          <w:ilvl w:val="0"/>
          <w:numId w:val="0"/>
        </w:numPr>
        <w:spacing w:before="120"/>
        <w:rPr>
          <w:sz w:val="22"/>
          <w:szCs w:val="22"/>
          <w:lang w:val="en-US"/>
        </w:rPr>
      </w:pPr>
      <w:r w:rsidRPr="00B0635E">
        <w:rPr>
          <w:sz w:val="22"/>
          <w:szCs w:val="22"/>
          <w:lang w:val="en-US"/>
        </w:rPr>
        <w:t>Associated Documents</w:t>
      </w:r>
    </w:p>
    <w:p w14:paraId="24B0D1F4" w14:textId="77777777" w:rsidR="00B0635E" w:rsidRPr="00F7235C" w:rsidRDefault="00B0635E" w:rsidP="009334FC">
      <w:pPr>
        <w:spacing w:after="0"/>
        <w:rPr>
          <w:rFonts w:ascii="Arial" w:hAnsi="Arial" w:cs="Arial"/>
          <w:sz w:val="2"/>
          <w:szCs w:val="2"/>
          <w:lang w:val="en-US"/>
        </w:rPr>
      </w:pPr>
    </w:p>
    <w:p w14:paraId="2E734401" w14:textId="77777777" w:rsidR="00B0635E" w:rsidRDefault="00B0635E" w:rsidP="00B0635E">
      <w:pPr>
        <w:pStyle w:val="ListParagraph"/>
        <w:numPr>
          <w:ilvl w:val="0"/>
          <w:numId w:val="38"/>
        </w:numPr>
        <w:spacing w:after="0"/>
        <w:rPr>
          <w:rFonts w:ascii="Arial" w:hAnsi="Arial" w:cs="Arial"/>
          <w:lang w:val="en-US"/>
        </w:rPr>
      </w:pPr>
      <w:r w:rsidRPr="00B0635E">
        <w:rPr>
          <w:rFonts w:ascii="Arial" w:hAnsi="Arial" w:cs="Arial"/>
          <w:lang w:val="en-US"/>
        </w:rPr>
        <w:t>Work Instructions for processing a sale.docx</w:t>
      </w:r>
    </w:p>
    <w:p w14:paraId="170493FC" w14:textId="77777777" w:rsidR="00B0635E" w:rsidRPr="00F7235C" w:rsidRDefault="00B0635E" w:rsidP="00B0635E">
      <w:pPr>
        <w:spacing w:after="0"/>
        <w:rPr>
          <w:rFonts w:ascii="Arial" w:hAnsi="Arial" w:cs="Arial"/>
          <w:sz w:val="2"/>
          <w:szCs w:val="2"/>
          <w:lang w:val="en-US"/>
        </w:rPr>
      </w:pPr>
    </w:p>
    <w:p w14:paraId="25ADF82D" w14:textId="77777777" w:rsidR="00B0635E" w:rsidRPr="00132CCA" w:rsidRDefault="00B0635E" w:rsidP="00B0635E">
      <w:pPr>
        <w:spacing w:after="0"/>
        <w:rPr>
          <w:rFonts w:ascii="Arial" w:hAnsi="Arial" w:cs="Arial"/>
          <w:sz w:val="2"/>
          <w:szCs w:val="2"/>
          <w:lang w:val="en-US"/>
        </w:rPr>
      </w:pPr>
    </w:p>
    <w:p w14:paraId="1E1690B8" w14:textId="77777777" w:rsidR="00B0635E" w:rsidRPr="00132CCA" w:rsidRDefault="00B0635E" w:rsidP="009334FC">
      <w:pPr>
        <w:spacing w:after="0"/>
        <w:rPr>
          <w:rFonts w:ascii="Arial" w:hAnsi="Arial" w:cs="Arial"/>
          <w:sz w:val="2"/>
          <w:szCs w:val="2"/>
          <w:lang w:val="en-US"/>
        </w:rPr>
      </w:pPr>
    </w:p>
    <w:p w14:paraId="62BAA96D" w14:textId="77777777" w:rsidR="005D5526" w:rsidRPr="00F7235C" w:rsidRDefault="005D5526" w:rsidP="009334FC">
      <w:pPr>
        <w:spacing w:after="0"/>
        <w:rPr>
          <w:rFonts w:ascii="Arial" w:hAnsi="Arial" w:cs="Arial"/>
          <w:bCs/>
          <w:sz w:val="2"/>
          <w:szCs w:val="2"/>
          <w:lang w:val="en-US"/>
        </w:rPr>
      </w:pPr>
    </w:p>
    <w:p w14:paraId="2E02987C" w14:textId="77777777" w:rsidR="005D5526" w:rsidRPr="009013C2" w:rsidRDefault="005D5526" w:rsidP="00F7235C">
      <w:pPr>
        <w:pStyle w:val="Heading2"/>
        <w:numPr>
          <w:ilvl w:val="0"/>
          <w:numId w:val="0"/>
        </w:numPr>
        <w:spacing w:before="120"/>
        <w:rPr>
          <w:sz w:val="22"/>
          <w:szCs w:val="22"/>
          <w:lang w:val="en-US"/>
        </w:rPr>
      </w:pPr>
      <w:bookmarkStart w:id="1" w:name="_Toc41922903"/>
      <w:r w:rsidRPr="009013C2">
        <w:rPr>
          <w:sz w:val="22"/>
          <w:szCs w:val="22"/>
          <w:lang w:val="en-US"/>
        </w:rPr>
        <w:t>Goal</w:t>
      </w:r>
      <w:bookmarkEnd w:id="1"/>
    </w:p>
    <w:p w14:paraId="34A09760" w14:textId="77777777" w:rsidR="00B37368" w:rsidRPr="00132CCA" w:rsidRDefault="00153389">
      <w:pPr>
        <w:spacing w:before="269" w:after="269"/>
        <w:ind w:left="120"/>
        <w:rPr>
          <w:lang w:val="en-US"/>
        </w:rPr>
      </w:pPr>
      <w:r w:rsidRPr="00132CCA">
        <w:rPr>
          <w:color w:val="000000"/>
          <w:sz w:val="20"/>
          <w:lang w:val="en-US"/>
        </w:rPr>
        <w:t xml:space="preserve">The goal of this process is to offer a quick method for processing orders. This process must handle the most common payment methods and must ensure that customers are provided all the </w:t>
      </w:r>
      <w:r w:rsidRPr="00132CCA">
        <w:rPr>
          <w:color w:val="000000"/>
          <w:sz w:val="20"/>
          <w:lang w:val="en-US"/>
        </w:rPr>
        <w:t>essentials: A receipt and, in the case of cash payments, exact change.</w:t>
      </w:r>
    </w:p>
    <w:p w14:paraId="0FDC1EE9" w14:textId="77777777" w:rsidR="009013C2" w:rsidRPr="00B31A62" w:rsidRDefault="009013C2" w:rsidP="009013C2">
      <w:pPr>
        <w:pStyle w:val="ListBullet2"/>
      </w:pPr>
    </w:p>
    <w:p w14:paraId="0A9A8CBE" w14:textId="77777777" w:rsidR="005D5526" w:rsidRPr="00B31A62" w:rsidRDefault="005D5526" w:rsidP="009013C2">
      <w:pPr>
        <w:pStyle w:val="ListBullet2"/>
      </w:pPr>
    </w:p>
    <w:p w14:paraId="6615FC0F" w14:textId="77777777" w:rsidR="005D5526" w:rsidRPr="009013C2" w:rsidRDefault="005D5526" w:rsidP="005D5526">
      <w:pPr>
        <w:pStyle w:val="Heading2"/>
        <w:numPr>
          <w:ilvl w:val="0"/>
          <w:numId w:val="0"/>
        </w:numPr>
        <w:spacing w:before="120"/>
        <w:rPr>
          <w:rFonts w:cs="Arial"/>
          <w:sz w:val="22"/>
          <w:szCs w:val="22"/>
          <w:lang w:val="en-US"/>
        </w:rPr>
      </w:pPr>
      <w:r w:rsidRPr="009013C2">
        <w:rPr>
          <w:rFonts w:cs="Arial"/>
          <w:sz w:val="22"/>
          <w:szCs w:val="22"/>
          <w:lang w:val="en-US"/>
        </w:rPr>
        <w:t>Description</w:t>
      </w:r>
    </w:p>
    <w:p w14:paraId="7473BDA3" w14:textId="77777777" w:rsidR="00B37368" w:rsidRPr="00132CCA" w:rsidRDefault="00153389">
      <w:pPr>
        <w:spacing w:before="269" w:after="269"/>
        <w:ind w:left="120"/>
        <w:rPr>
          <w:lang w:val="en-US"/>
        </w:rPr>
      </w:pPr>
      <w:r w:rsidRPr="00132CCA">
        <w:rPr>
          <w:color w:val="000000"/>
          <w:sz w:val="20"/>
          <w:lang w:val="en-US"/>
        </w:rPr>
        <w:t>This process covers the steps to process a customer's payment for their beverage order. Given that there is more than one payment type, the process begins with a divergenc</w:t>
      </w:r>
      <w:r w:rsidRPr="00132CCA">
        <w:rPr>
          <w:color w:val="000000"/>
          <w:sz w:val="20"/>
          <w:lang w:val="en-US"/>
        </w:rPr>
        <w:t>e where one path is for cash payments and the other is for card payments.</w:t>
      </w:r>
    </w:p>
    <w:p w14:paraId="173F0F87" w14:textId="77777777" w:rsidR="009E15AE" w:rsidRPr="00C531C5" w:rsidRDefault="009E15AE" w:rsidP="00C531C5">
      <w:pPr>
        <w:pStyle w:val="ListBullet2"/>
      </w:pPr>
      <w:bookmarkStart w:id="2" w:name="_Toc41922909"/>
    </w:p>
    <w:p w14:paraId="69436483" w14:textId="77777777" w:rsidR="009234B5" w:rsidRPr="00B31A62" w:rsidRDefault="009234B5" w:rsidP="00FC14B0">
      <w:pPr>
        <w:spacing w:after="0" w:line="240" w:lineRule="auto"/>
        <w:rPr>
          <w:rFonts w:ascii="Arial" w:hAnsi="Arial" w:cs="Arial"/>
          <w:color w:val="16577E"/>
          <w:sz w:val="2"/>
          <w:szCs w:val="2"/>
          <w:lang w:val="en-U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A722E2" w:rsidRPr="00132CCA" w14:paraId="50F6DAED" w14:textId="77777777" w:rsidTr="00A722E2">
        <w:tc>
          <w:tcPr>
            <w:tcW w:w="9394" w:type="dxa"/>
            <w:tcBorders>
              <w:bottom w:val="nil"/>
            </w:tcBorders>
          </w:tcPr>
          <w:p w14:paraId="5973F7D0" w14:textId="77777777" w:rsidR="00CD4B17" w:rsidRPr="00132CCA" w:rsidRDefault="00CD4B17" w:rsidP="00B95B65">
            <w:pPr>
              <w:spacing w:before="80" w:after="0" w:line="240" w:lineRule="auto"/>
              <w:ind w:left="-105"/>
              <w:rPr>
                <w:rFonts w:ascii="Arial" w:hAnsi="Arial" w:cs="Arial"/>
                <w:b/>
                <w:bCs/>
                <w:color w:val="0A3192"/>
                <w:sz w:val="28"/>
                <w:szCs w:val="28"/>
                <w:lang w:val="en-US"/>
              </w:rPr>
            </w:pPr>
            <w:r w:rsidRPr="00132CCA">
              <w:rPr>
                <w:rFonts w:ascii="Arial" w:hAnsi="Arial" w:cs="Arial"/>
                <w:b/>
                <w:bCs/>
                <w:color w:val="0A3192"/>
                <w:sz w:val="28"/>
                <w:szCs w:val="28"/>
                <w:lang w:val="en-US"/>
              </w:rPr>
              <w:t xml:space="preserve">Process / Subprocess: </w:t>
            </w:r>
            <w:r w:rsidRPr="00132CCA">
              <w:rPr>
                <w:rFonts w:ascii="Arial" w:hAnsi="Arial" w:cs="Arial"/>
                <w:color w:val="0A3192"/>
                <w:sz w:val="28"/>
                <w:szCs w:val="28"/>
                <w:lang w:val="en-US"/>
              </w:rPr>
              <w:t>Process order payment</w:t>
            </w:r>
          </w:p>
        </w:tc>
      </w:tr>
    </w:tbl>
    <w:p w14:paraId="2939934F" w14:textId="77777777" w:rsidR="009E15AE" w:rsidRPr="009E15AE" w:rsidRDefault="009E15AE" w:rsidP="009E15AE">
      <w:pPr>
        <w:pStyle w:val="Heading1"/>
        <w:numPr>
          <w:ilvl w:val="0"/>
          <w:numId w:val="0"/>
        </w:numPr>
        <w:spacing w:before="240"/>
        <w:rPr>
          <w:color w:val="16577E"/>
          <w:lang w:val="en-US"/>
        </w:rPr>
      </w:pPr>
      <w:r>
        <w:t xml:space="preserve">Flow </w:t>
      </w:r>
      <w:proofErr w:type="spellStart"/>
      <w:r>
        <w:t>Overview</w:t>
      </w:r>
      <w:proofErr w:type="spellEnd"/>
    </w:p>
    <w:p w14:paraId="20D5160B" w14:textId="77777777" w:rsidR="008E11AF" w:rsidRDefault="008E11AF" w:rsidP="00B95B65">
      <w:pPr>
        <w:spacing w:after="0" w:line="240" w:lineRule="auto"/>
        <w:rPr>
          <w:rFonts w:ascii="Arial" w:hAnsi="Arial" w:cs="Arial"/>
          <w:sz w:val="2"/>
          <w:szCs w:val="2"/>
          <w:lang w:val="en-CA"/>
        </w:rPr>
      </w:pPr>
    </w:p>
    <w:p w14:paraId="29BB5D65" w14:textId="77777777" w:rsidR="00A46A46" w:rsidRPr="00A46A46" w:rsidRDefault="00A46A46" w:rsidP="00B95B65">
      <w:pPr>
        <w:spacing w:after="0" w:line="240" w:lineRule="auto"/>
        <w:rPr>
          <w:rFonts w:ascii="Arial" w:hAnsi="Arial" w:cs="Arial"/>
          <w:sz w:val="2"/>
          <w:szCs w:val="2"/>
          <w:lang w:val="en-CA"/>
        </w:rPr>
      </w:pPr>
    </w:p>
    <w:tbl>
      <w:tblPr>
        <w:tblStyle w:val="TableGrid"/>
        <w:tblW w:w="11520" w:type="dxa"/>
        <w:tblInd w:w="-1085" w:type="dxa"/>
        <w:tblLayout w:type="fixed"/>
        <w:tblLook w:val="04A0" w:firstRow="1" w:lastRow="0" w:firstColumn="1" w:lastColumn="0" w:noHBand="0" w:noVBand="1"/>
      </w:tblPr>
      <w:tblGrid>
        <w:gridCol w:w="990"/>
        <w:gridCol w:w="4045"/>
        <w:gridCol w:w="1085"/>
        <w:gridCol w:w="2610"/>
        <w:gridCol w:w="2790"/>
      </w:tblGrid>
      <w:tr w:rsidR="00C73FCE" w14:paraId="4F752F43" w14:textId="77777777" w:rsidTr="00D63313">
        <w:tc>
          <w:tcPr>
            <w:tcW w:w="990" w:type="dxa"/>
            <w:shd w:val="clear" w:color="auto" w:fill="002060"/>
          </w:tcPr>
          <w:p w14:paraId="13FAA46A" w14:textId="77777777" w:rsidR="00C73FCE" w:rsidRPr="001C6DBC" w:rsidRDefault="00C73FCE" w:rsidP="008E11AF">
            <w:pPr>
              <w:spacing w:after="0" w:line="240" w:lineRule="auto"/>
              <w:rPr>
                <w:rFonts w:ascii="Arial" w:hAnsi="Arial" w:cs="Arial"/>
                <w:color w:val="FFFFFF" w:themeColor="background1"/>
                <w:lang w:val="en-US"/>
              </w:rPr>
            </w:pPr>
            <w:r w:rsidRPr="001C6DBC">
              <w:rPr>
                <w:rFonts w:ascii="Arial" w:hAnsi="Arial" w:cs="Arial"/>
                <w:color w:val="FFFFFF" w:themeColor="background1"/>
                <w:lang w:val="en-US"/>
              </w:rPr>
              <w:t>Seq</w:t>
            </w:r>
            <w:r>
              <w:rPr>
                <w:rFonts w:ascii="Arial" w:hAnsi="Arial" w:cs="Arial"/>
                <w:color w:val="FFFFFF" w:themeColor="background1"/>
                <w:lang w:val="en-US"/>
              </w:rPr>
              <w:t xml:space="preserve"> #</w:t>
            </w:r>
          </w:p>
        </w:tc>
        <w:tc>
          <w:tcPr>
            <w:tcW w:w="4045" w:type="dxa"/>
            <w:shd w:val="clear" w:color="auto" w:fill="002060"/>
          </w:tcPr>
          <w:p w14:paraId="11823D3E" w14:textId="77777777" w:rsidR="00C73FCE" w:rsidRPr="001C6DBC" w:rsidRDefault="00C73FCE" w:rsidP="008E11AF">
            <w:pPr>
              <w:spacing w:after="0" w:line="240" w:lineRule="auto"/>
              <w:rPr>
                <w:rFonts w:ascii="Arial" w:hAnsi="Arial" w:cs="Arial"/>
                <w:color w:val="FFFFFF" w:themeColor="background1"/>
                <w:lang w:eastAsia="fr-CA"/>
              </w:rPr>
            </w:pPr>
            <w:r>
              <w:rPr>
                <w:rFonts w:ascii="Arial" w:hAnsi="Arial" w:cs="Arial"/>
                <w:color w:val="FFFFFF" w:themeColor="background1"/>
                <w:lang w:eastAsia="fr-CA"/>
              </w:rPr>
              <w:t>Name</w:t>
            </w:r>
          </w:p>
        </w:tc>
        <w:tc>
          <w:tcPr>
            <w:tcW w:w="1085" w:type="dxa"/>
            <w:shd w:val="clear" w:color="auto" w:fill="002060"/>
          </w:tcPr>
          <w:p w14:paraId="4C7438FB" w14:textId="77777777" w:rsidR="00C73FCE" w:rsidRPr="001C6DBC" w:rsidRDefault="00C73FCE" w:rsidP="008E11AF">
            <w:pPr>
              <w:spacing w:after="0" w:line="240" w:lineRule="auto"/>
              <w:rPr>
                <w:rFonts w:ascii="Arial" w:hAnsi="Arial" w:cs="Arial"/>
                <w:color w:val="FFFFFF" w:themeColor="background1"/>
                <w:lang w:eastAsia="fr-CA"/>
              </w:rPr>
            </w:pPr>
            <w:r>
              <w:rPr>
                <w:rFonts w:ascii="Arial" w:hAnsi="Arial" w:cs="Arial"/>
                <w:color w:val="FFFFFF" w:themeColor="background1"/>
                <w:lang w:eastAsia="fr-CA"/>
              </w:rPr>
              <w:t>Type</w:t>
            </w:r>
          </w:p>
        </w:tc>
        <w:tc>
          <w:tcPr>
            <w:tcW w:w="2610" w:type="dxa"/>
            <w:shd w:val="clear" w:color="auto" w:fill="002060"/>
          </w:tcPr>
          <w:p w14:paraId="21BADDA3" w14:textId="77777777" w:rsidR="00C73FCE" w:rsidRPr="001C6DBC" w:rsidRDefault="00C73FCE" w:rsidP="008E11AF">
            <w:pPr>
              <w:spacing w:after="0" w:line="240" w:lineRule="auto"/>
              <w:rPr>
                <w:rFonts w:ascii="Arial" w:hAnsi="Arial" w:cs="Arial"/>
                <w:color w:val="FFFFFF" w:themeColor="background1"/>
                <w:lang w:eastAsia="fr-CA"/>
              </w:rPr>
            </w:pPr>
            <w:proofErr w:type="spellStart"/>
            <w:r>
              <w:rPr>
                <w:rFonts w:ascii="Arial" w:hAnsi="Arial" w:cs="Arial"/>
                <w:color w:val="FFFFFF" w:themeColor="background1"/>
                <w:lang w:eastAsia="fr-CA"/>
              </w:rPr>
              <w:t>Roles</w:t>
            </w:r>
            <w:proofErr w:type="spellEnd"/>
          </w:p>
        </w:tc>
        <w:tc>
          <w:tcPr>
            <w:tcW w:w="2790" w:type="dxa"/>
            <w:shd w:val="clear" w:color="auto" w:fill="002060"/>
          </w:tcPr>
          <w:p w14:paraId="18D571A3" w14:textId="77777777" w:rsidR="00C73FCE" w:rsidRPr="001C6DBC" w:rsidRDefault="00C73FCE" w:rsidP="008E11AF">
            <w:pPr>
              <w:spacing w:after="0" w:line="240" w:lineRule="auto"/>
              <w:rPr>
                <w:rFonts w:ascii="Arial" w:hAnsi="Arial" w:cs="Arial"/>
                <w:color w:val="FFFFFF" w:themeColor="background1"/>
                <w:lang w:eastAsia="fr-CA"/>
              </w:rPr>
            </w:pPr>
            <w:r>
              <w:rPr>
                <w:rFonts w:ascii="Arial" w:hAnsi="Arial" w:cs="Arial"/>
                <w:color w:val="FFFFFF" w:themeColor="background1"/>
                <w:lang w:eastAsia="fr-CA"/>
              </w:rPr>
              <w:t>Documents</w:t>
            </w:r>
          </w:p>
        </w:tc>
      </w:tr>
      <w:tr w:rsidR="00C73FCE" w14:paraId="1671B27F" w14:textId="77777777" w:rsidTr="00D63313">
        <w:tc>
          <w:tcPr>
            <w:tcW w:w="990" w:type="dxa"/>
          </w:tcPr>
          <w:p w14:paraId="5DA30E41" w14:textId="77777777" w:rsidR="00C73FCE" w:rsidRPr="001C6DBC" w:rsidRDefault="00C73FCE" w:rsidP="00C73FCE">
            <w:pPr>
              <w:spacing w:after="0" w:line="240" w:lineRule="auto"/>
              <w:rPr>
                <w:rFonts w:ascii="Arial" w:hAnsi="Arial" w:cs="Arial"/>
                <w:sz w:val="20"/>
                <w:szCs w:val="20"/>
              </w:rPr>
            </w:pPr>
            <w:r w:rsidRPr="005311D1">
              <w:rPr>
                <w:rFonts w:ascii="Arial" w:hAnsi="Arial" w:cs="Arial"/>
                <w:sz w:val="18"/>
                <w:szCs w:val="18"/>
              </w:rPr>
              <w:t>5.1</w:t>
            </w:r>
          </w:p>
        </w:tc>
        <w:tc>
          <w:tcPr>
            <w:tcW w:w="4045" w:type="dxa"/>
          </w:tcPr>
          <w:p w14:paraId="5366C98D" w14:textId="77777777" w:rsidR="00C73FCE" w:rsidRDefault="00C73FCE" w:rsidP="00C73FCE">
            <w:pPr>
              <w:spacing w:after="0" w:line="240" w:lineRule="auto"/>
              <w:rPr>
                <w:rFonts w:ascii="Arial" w:hAnsi="Arial" w:cs="Arial"/>
                <w:sz w:val="2"/>
                <w:szCs w:val="2"/>
                <w:lang w:eastAsia="fr-CA"/>
              </w:rPr>
            </w:pPr>
            <w:proofErr w:type="spellStart"/>
            <w:r w:rsidRPr="001C6DBC">
              <w:rPr>
                <w:rFonts w:ascii="Arial" w:hAnsi="Arial" w:cs="Arial"/>
                <w:sz w:val="20"/>
                <w:szCs w:val="20"/>
              </w:rPr>
              <w:t>Order</w:t>
            </w:r>
            <w:proofErr w:type="spellEnd"/>
            <w:r w:rsidRPr="001C6DBC">
              <w:rPr>
                <w:rFonts w:ascii="Arial" w:hAnsi="Arial" w:cs="Arial"/>
                <w:sz w:val="20"/>
                <w:szCs w:val="20"/>
              </w:rPr>
              <w:t xml:space="preserve"> </w:t>
            </w:r>
            <w:proofErr w:type="spellStart"/>
            <w:r w:rsidRPr="001C6DBC">
              <w:rPr>
                <w:rFonts w:ascii="Arial" w:hAnsi="Arial" w:cs="Arial"/>
                <w:sz w:val="20"/>
                <w:szCs w:val="20"/>
              </w:rPr>
              <w:t>payment</w:t>
            </w:r>
            <w:proofErr w:type="spellEnd"/>
            <w:r w:rsidRPr="001C6DBC">
              <w:rPr>
                <w:rFonts w:ascii="Arial" w:hAnsi="Arial" w:cs="Arial"/>
                <w:sz w:val="20"/>
                <w:szCs w:val="20"/>
              </w:rPr>
              <w:t xml:space="preserve"> </w:t>
            </w:r>
            <w:proofErr w:type="spellStart"/>
            <w:r w:rsidRPr="001C6DBC">
              <w:rPr>
                <w:rFonts w:ascii="Arial" w:hAnsi="Arial" w:cs="Arial"/>
                <w:sz w:val="20"/>
                <w:szCs w:val="20"/>
              </w:rPr>
              <w:t>method</w:t>
            </w:r>
            <w:proofErr w:type="spellEnd"/>
            <w:r w:rsidRPr="001C6DBC">
              <w:rPr>
                <w:rFonts w:ascii="Arial" w:hAnsi="Arial" w:cs="Arial"/>
                <w:sz w:val="20"/>
                <w:szCs w:val="20"/>
              </w:rPr>
              <w:t xml:space="preserve"> </w:t>
            </w:r>
            <w:proofErr w:type="spellStart"/>
            <w:r w:rsidRPr="001C6DBC">
              <w:rPr>
                <w:rFonts w:ascii="Arial" w:hAnsi="Arial" w:cs="Arial"/>
                <w:sz w:val="20"/>
                <w:szCs w:val="20"/>
              </w:rPr>
              <w:t>received</w:t>
            </w:r>
            <w:proofErr w:type="spellEnd"/>
          </w:p>
        </w:tc>
        <w:tc>
          <w:tcPr>
            <w:tcW w:w="1085" w:type="dxa"/>
          </w:tcPr>
          <w:p w14:paraId="294EFC51" w14:textId="77777777" w:rsidR="00C73FCE" w:rsidRPr="005311D1" w:rsidRDefault="00C73FCE" w:rsidP="00C73FCE">
            <w:pPr>
              <w:spacing w:after="0" w:line="240" w:lineRule="auto"/>
              <w:rPr>
                <w:rFonts w:ascii="Arial" w:hAnsi="Arial" w:cs="Arial"/>
                <w:sz w:val="16"/>
                <w:szCs w:val="16"/>
                <w:lang w:eastAsia="fr-CA"/>
              </w:rPr>
            </w:pPr>
            <w:r w:rsidRPr="005311D1">
              <w:rPr>
                <w:rFonts w:ascii="Arial" w:hAnsi="Arial" w:cs="Arial"/>
                <w:sz w:val="16"/>
                <w:szCs w:val="16"/>
              </w:rPr>
              <w:t>START</w:t>
            </w:r>
          </w:p>
        </w:tc>
        <w:tc>
          <w:tcPr>
            <w:tcW w:w="2610" w:type="dxa"/>
          </w:tcPr>
          <w:p w14:paraId="56327DF3" w14:textId="77777777" w:rsidR="00C73FCE" w:rsidRPr="00AE5DB7" w:rsidRDefault="00C73FCE" w:rsidP="00C73FCE">
            <w:pPr>
              <w:spacing w:after="0" w:line="240" w:lineRule="auto"/>
              <w:rPr>
                <w:rFonts w:ascii="Arial" w:hAnsi="Arial" w:cs="Arial"/>
                <w:sz w:val="2"/>
                <w:szCs w:val="2"/>
                <w:lang w:eastAsia="fr-CA"/>
              </w:rPr>
            </w:pPr>
          </w:p>
          <w:p w14:paraId="6A16BAE7" w14:textId="77777777" w:rsidR="00C73FCE" w:rsidRPr="00AE5DB7" w:rsidRDefault="00C73FCE" w:rsidP="00C73FCE">
            <w:pPr>
              <w:pStyle w:val="ListParagraph"/>
              <w:numPr>
                <w:ilvl w:val="0"/>
                <w:numId w:val="37"/>
              </w:numPr>
              <w:spacing w:after="0" w:line="240" w:lineRule="auto"/>
              <w:ind w:left="125" w:hanging="180"/>
              <w:rPr>
                <w:rFonts w:ascii="Arial" w:hAnsi="Arial" w:cs="Arial"/>
                <w:i/>
                <w:iCs/>
                <w:sz w:val="20"/>
                <w:szCs w:val="20"/>
                <w:lang w:val="en-US" w:eastAsia="fr-CA"/>
              </w:rPr>
            </w:pPr>
            <w:r w:rsidRPr="00AE5DB7">
              <w:rPr>
                <w:rFonts w:ascii="Arial" w:hAnsi="Arial" w:cs="Arial"/>
                <w:sz w:val="20"/>
                <w:szCs w:val="20"/>
                <w:lang w:val="en-US" w:eastAsia="fr-CA"/>
              </w:rPr>
              <w:t>Cashier</w:t>
            </w:r>
          </w:p>
          <w:p w14:paraId="050D11C7" w14:textId="77777777" w:rsidR="00C73FCE" w:rsidRPr="00C73FCE" w:rsidRDefault="00C73FCE" w:rsidP="00C73FCE">
            <w:pPr>
              <w:spacing w:after="0" w:line="240" w:lineRule="auto"/>
              <w:rPr>
                <w:rFonts w:ascii="Arial" w:hAnsi="Arial" w:cs="Arial"/>
                <w:sz w:val="2"/>
                <w:szCs w:val="2"/>
                <w:lang w:val="en-US"/>
              </w:rPr>
            </w:pPr>
          </w:p>
        </w:tc>
        <w:tc>
          <w:tcPr>
            <w:tcW w:w="2790" w:type="dxa"/>
          </w:tcPr>
          <w:p w14:paraId="616FBB4F" w14:textId="77777777" w:rsidR="00C73FCE" w:rsidRPr="00AE5DB7" w:rsidRDefault="00C73FCE" w:rsidP="00C73FCE">
            <w:pPr>
              <w:spacing w:after="0" w:line="240" w:lineRule="auto"/>
              <w:rPr>
                <w:rFonts w:ascii="Arial" w:hAnsi="Arial" w:cs="Arial"/>
                <w:sz w:val="2"/>
                <w:szCs w:val="2"/>
                <w:lang w:eastAsia="fr-CA"/>
              </w:rPr>
            </w:pPr>
          </w:p>
        </w:tc>
      </w:tr>
      <w:tr w:rsidR="00C73FCE" w14:paraId="2AE5A511" w14:textId="77777777" w:rsidTr="00D63313">
        <w:tc>
          <w:tcPr>
            <w:tcW w:w="990" w:type="dxa"/>
          </w:tcPr>
          <w:p w14:paraId="22D98216" w14:textId="77777777" w:rsidR="00C73FCE" w:rsidRPr="001C6DBC" w:rsidRDefault="00C73FCE" w:rsidP="00C73FCE">
            <w:pPr>
              <w:spacing w:after="0" w:line="240" w:lineRule="auto"/>
              <w:rPr>
                <w:rFonts w:ascii="Arial" w:hAnsi="Arial" w:cs="Arial"/>
                <w:sz w:val="20"/>
                <w:szCs w:val="20"/>
              </w:rPr>
            </w:pPr>
            <w:r w:rsidRPr="005311D1">
              <w:rPr>
                <w:rFonts w:ascii="Arial" w:hAnsi="Arial" w:cs="Arial"/>
                <w:sz w:val="18"/>
                <w:szCs w:val="18"/>
              </w:rPr>
              <w:t>5.2</w:t>
            </w:r>
          </w:p>
        </w:tc>
        <w:tc>
          <w:tcPr>
            <w:tcW w:w="4045" w:type="dxa"/>
          </w:tcPr>
          <w:p w14:paraId="0D605891" w14:textId="77777777" w:rsidR="00C73FCE" w:rsidRDefault="00C73FCE" w:rsidP="00C73FCE">
            <w:pPr>
              <w:spacing w:after="0" w:line="240" w:lineRule="auto"/>
              <w:rPr>
                <w:rFonts w:ascii="Arial" w:hAnsi="Arial" w:cs="Arial"/>
                <w:sz w:val="2"/>
                <w:szCs w:val="2"/>
                <w:lang w:eastAsia="fr-CA"/>
              </w:rPr>
            </w:pPr>
            <w:proofErr w:type="spellStart"/>
            <w:proofErr w:type="gramStart"/>
            <w:r w:rsidRPr="001C6DBC">
              <w:rPr>
                <w:rFonts w:ascii="Arial" w:hAnsi="Arial" w:cs="Arial"/>
                <w:sz w:val="20"/>
                <w:szCs w:val="20"/>
              </w:rPr>
              <w:t>gateway</w:t>
            </w:r>
            <w:proofErr w:type="spellEnd"/>
            <w:proofErr w:type="gramEnd"/>
          </w:p>
        </w:tc>
        <w:tc>
          <w:tcPr>
            <w:tcW w:w="1085" w:type="dxa"/>
          </w:tcPr>
          <w:p w14:paraId="44326C98" w14:textId="77777777" w:rsidR="00C73FCE" w:rsidRPr="005311D1" w:rsidRDefault="00C73FCE" w:rsidP="00C73FCE">
            <w:pPr>
              <w:spacing w:after="0" w:line="240" w:lineRule="auto"/>
              <w:rPr>
                <w:rFonts w:ascii="Arial" w:hAnsi="Arial" w:cs="Arial"/>
                <w:sz w:val="16"/>
                <w:szCs w:val="16"/>
                <w:lang w:eastAsia="fr-CA"/>
              </w:rPr>
            </w:pPr>
            <w:r w:rsidRPr="005311D1">
              <w:rPr>
                <w:rFonts w:ascii="Arial" w:hAnsi="Arial" w:cs="Arial"/>
                <w:sz w:val="16"/>
                <w:szCs w:val="16"/>
              </w:rPr>
              <w:t>GATEWAY</w:t>
            </w:r>
          </w:p>
        </w:tc>
        <w:tc>
          <w:tcPr>
            <w:tcW w:w="2610" w:type="dxa"/>
          </w:tcPr>
          <w:p w14:paraId="5D7CECB7" w14:textId="77777777" w:rsidR="00C73FCE" w:rsidRPr="00AE5DB7" w:rsidRDefault="00C73FCE" w:rsidP="00C73FCE">
            <w:pPr>
              <w:spacing w:after="0" w:line="240" w:lineRule="auto"/>
              <w:rPr>
                <w:rFonts w:ascii="Arial" w:hAnsi="Arial" w:cs="Arial"/>
                <w:sz w:val="2"/>
                <w:szCs w:val="2"/>
                <w:lang w:eastAsia="fr-CA"/>
              </w:rPr>
            </w:pPr>
          </w:p>
          <w:p w14:paraId="1C921F18" w14:textId="77777777" w:rsidR="00C73FCE" w:rsidRPr="00AE5DB7" w:rsidRDefault="00C73FCE" w:rsidP="00C73FCE">
            <w:pPr>
              <w:pStyle w:val="ListParagraph"/>
              <w:numPr>
                <w:ilvl w:val="0"/>
                <w:numId w:val="37"/>
              </w:numPr>
              <w:spacing w:after="0" w:line="240" w:lineRule="auto"/>
              <w:ind w:left="125" w:hanging="180"/>
              <w:rPr>
                <w:rFonts w:ascii="Arial" w:hAnsi="Arial" w:cs="Arial"/>
                <w:i/>
                <w:iCs/>
                <w:sz w:val="20"/>
                <w:szCs w:val="20"/>
                <w:lang w:val="en-US" w:eastAsia="fr-CA"/>
              </w:rPr>
            </w:pPr>
            <w:r w:rsidRPr="00AE5DB7">
              <w:rPr>
                <w:rFonts w:ascii="Arial" w:hAnsi="Arial" w:cs="Arial"/>
                <w:sz w:val="20"/>
                <w:szCs w:val="20"/>
                <w:lang w:val="en-US" w:eastAsia="fr-CA"/>
              </w:rPr>
              <w:t>Cashier</w:t>
            </w:r>
          </w:p>
          <w:p w14:paraId="2CBFA3CD" w14:textId="77777777" w:rsidR="00C73FCE" w:rsidRPr="00C73FCE" w:rsidRDefault="00C73FCE" w:rsidP="00C73FCE">
            <w:pPr>
              <w:spacing w:after="0" w:line="240" w:lineRule="auto"/>
              <w:rPr>
                <w:rFonts w:ascii="Arial" w:hAnsi="Arial" w:cs="Arial"/>
                <w:sz w:val="2"/>
                <w:szCs w:val="2"/>
                <w:lang w:val="en-US"/>
              </w:rPr>
            </w:pPr>
          </w:p>
        </w:tc>
        <w:tc>
          <w:tcPr>
            <w:tcW w:w="2790" w:type="dxa"/>
          </w:tcPr>
          <w:p w14:paraId="4EFBBF45" w14:textId="77777777" w:rsidR="00C73FCE" w:rsidRPr="00AE5DB7" w:rsidRDefault="00C73FCE" w:rsidP="00C73FCE">
            <w:pPr>
              <w:spacing w:after="0" w:line="240" w:lineRule="auto"/>
              <w:rPr>
                <w:rFonts w:ascii="Arial" w:hAnsi="Arial" w:cs="Arial"/>
                <w:sz w:val="2"/>
                <w:szCs w:val="2"/>
                <w:lang w:eastAsia="fr-CA"/>
              </w:rPr>
            </w:pPr>
          </w:p>
        </w:tc>
      </w:tr>
      <w:tr w:rsidR="00C73FCE" w14:paraId="6BFA1908" w14:textId="77777777" w:rsidTr="00D63313">
        <w:tc>
          <w:tcPr>
            <w:tcW w:w="990" w:type="dxa"/>
          </w:tcPr>
          <w:p w14:paraId="46FA3F56" w14:textId="77777777" w:rsidR="00C73FCE" w:rsidRPr="001C6DBC" w:rsidRDefault="00C73FCE" w:rsidP="00C73FCE">
            <w:pPr>
              <w:spacing w:after="0" w:line="240" w:lineRule="auto"/>
              <w:rPr>
                <w:rFonts w:ascii="Arial" w:hAnsi="Arial" w:cs="Arial"/>
                <w:sz w:val="20"/>
                <w:szCs w:val="20"/>
              </w:rPr>
            </w:pPr>
            <w:r w:rsidRPr="005311D1">
              <w:rPr>
                <w:rFonts w:ascii="Arial" w:hAnsi="Arial" w:cs="Arial"/>
                <w:sz w:val="18"/>
                <w:szCs w:val="18"/>
              </w:rPr>
              <w:t>5.3</w:t>
            </w:r>
          </w:p>
        </w:tc>
        <w:tc>
          <w:tcPr>
            <w:tcW w:w="4045" w:type="dxa"/>
          </w:tcPr>
          <w:p w14:paraId="095CAEFF" w14:textId="77777777" w:rsidR="00C73FCE" w:rsidRPr="00132CCA" w:rsidRDefault="00C73FCE" w:rsidP="00C73FCE">
            <w:pPr>
              <w:spacing w:after="0" w:line="240" w:lineRule="auto"/>
              <w:rPr>
                <w:rFonts w:ascii="Arial" w:hAnsi="Arial" w:cs="Arial"/>
                <w:sz w:val="2"/>
                <w:szCs w:val="2"/>
                <w:lang w:val="en-US" w:eastAsia="fr-CA"/>
              </w:rPr>
            </w:pPr>
            <w:r w:rsidRPr="00132CCA">
              <w:rPr>
                <w:rFonts w:ascii="Arial" w:hAnsi="Arial" w:cs="Arial"/>
                <w:sz w:val="20"/>
                <w:szCs w:val="20"/>
                <w:lang w:val="en-US"/>
              </w:rPr>
              <w:t>Select a terminal and enter amount</w:t>
            </w:r>
          </w:p>
        </w:tc>
        <w:tc>
          <w:tcPr>
            <w:tcW w:w="1085" w:type="dxa"/>
          </w:tcPr>
          <w:p w14:paraId="43B21D91" w14:textId="77777777" w:rsidR="00C73FCE" w:rsidRPr="005311D1" w:rsidRDefault="00C73FCE" w:rsidP="00C73FCE">
            <w:pPr>
              <w:spacing w:after="0" w:line="240" w:lineRule="auto"/>
              <w:rPr>
                <w:rFonts w:ascii="Arial" w:hAnsi="Arial" w:cs="Arial"/>
                <w:sz w:val="16"/>
                <w:szCs w:val="16"/>
                <w:lang w:eastAsia="fr-CA"/>
              </w:rPr>
            </w:pPr>
            <w:r w:rsidRPr="005311D1">
              <w:rPr>
                <w:rFonts w:ascii="Arial" w:hAnsi="Arial" w:cs="Arial"/>
                <w:sz w:val="16"/>
                <w:szCs w:val="16"/>
              </w:rPr>
              <w:t>TASK</w:t>
            </w:r>
          </w:p>
        </w:tc>
        <w:tc>
          <w:tcPr>
            <w:tcW w:w="2610" w:type="dxa"/>
          </w:tcPr>
          <w:p w14:paraId="23250E9B" w14:textId="77777777" w:rsidR="00C73FCE" w:rsidRPr="00AE5DB7" w:rsidRDefault="00C73FCE" w:rsidP="00C73FCE">
            <w:pPr>
              <w:spacing w:after="0" w:line="240" w:lineRule="auto"/>
              <w:rPr>
                <w:rFonts w:ascii="Arial" w:hAnsi="Arial" w:cs="Arial"/>
                <w:sz w:val="2"/>
                <w:szCs w:val="2"/>
                <w:lang w:eastAsia="fr-CA"/>
              </w:rPr>
            </w:pPr>
          </w:p>
          <w:p w14:paraId="5FAE1C5C" w14:textId="77777777" w:rsidR="00C73FCE" w:rsidRPr="00AE5DB7" w:rsidRDefault="00C73FCE" w:rsidP="00C73FCE">
            <w:pPr>
              <w:pStyle w:val="ListParagraph"/>
              <w:numPr>
                <w:ilvl w:val="0"/>
                <w:numId w:val="37"/>
              </w:numPr>
              <w:spacing w:after="0" w:line="240" w:lineRule="auto"/>
              <w:ind w:left="125" w:hanging="180"/>
              <w:rPr>
                <w:rFonts w:ascii="Arial" w:hAnsi="Arial" w:cs="Arial"/>
                <w:i/>
                <w:iCs/>
                <w:sz w:val="20"/>
                <w:szCs w:val="20"/>
                <w:lang w:val="en-US" w:eastAsia="fr-CA"/>
              </w:rPr>
            </w:pPr>
            <w:r w:rsidRPr="00AE5DB7">
              <w:rPr>
                <w:rFonts w:ascii="Arial" w:hAnsi="Arial" w:cs="Arial"/>
                <w:sz w:val="20"/>
                <w:szCs w:val="20"/>
                <w:lang w:val="en-US" w:eastAsia="fr-CA"/>
              </w:rPr>
              <w:t>Cashier</w:t>
            </w:r>
          </w:p>
          <w:p w14:paraId="3582DD46" w14:textId="77777777" w:rsidR="00C73FCE" w:rsidRPr="00C73FCE" w:rsidRDefault="00C73FCE" w:rsidP="00C73FCE">
            <w:pPr>
              <w:spacing w:after="0" w:line="240" w:lineRule="auto"/>
              <w:rPr>
                <w:rFonts w:ascii="Arial" w:hAnsi="Arial" w:cs="Arial"/>
                <w:sz w:val="2"/>
                <w:szCs w:val="2"/>
                <w:lang w:val="en-US"/>
              </w:rPr>
            </w:pPr>
          </w:p>
        </w:tc>
        <w:tc>
          <w:tcPr>
            <w:tcW w:w="2790" w:type="dxa"/>
          </w:tcPr>
          <w:p w14:paraId="786F96D3" w14:textId="77777777" w:rsidR="00C73FCE" w:rsidRPr="00AE5DB7" w:rsidRDefault="00C73FCE" w:rsidP="00C73FCE">
            <w:pPr>
              <w:spacing w:after="0" w:line="240" w:lineRule="auto"/>
              <w:rPr>
                <w:rFonts w:ascii="Arial" w:hAnsi="Arial" w:cs="Arial"/>
                <w:sz w:val="2"/>
                <w:szCs w:val="2"/>
                <w:lang w:eastAsia="fr-CA"/>
              </w:rPr>
            </w:pPr>
          </w:p>
        </w:tc>
      </w:tr>
      <w:tr w:rsidR="00C73FCE" w14:paraId="54CBED9A" w14:textId="77777777" w:rsidTr="00D63313">
        <w:tc>
          <w:tcPr>
            <w:tcW w:w="990" w:type="dxa"/>
          </w:tcPr>
          <w:p w14:paraId="749F35D3" w14:textId="77777777" w:rsidR="00C73FCE" w:rsidRPr="001C6DBC" w:rsidRDefault="00C73FCE" w:rsidP="00C73FCE">
            <w:pPr>
              <w:spacing w:after="0" w:line="240" w:lineRule="auto"/>
              <w:rPr>
                <w:rFonts w:ascii="Arial" w:hAnsi="Arial" w:cs="Arial"/>
                <w:sz w:val="20"/>
                <w:szCs w:val="20"/>
              </w:rPr>
            </w:pPr>
            <w:r w:rsidRPr="005311D1">
              <w:rPr>
                <w:rFonts w:ascii="Arial" w:hAnsi="Arial" w:cs="Arial"/>
                <w:sz w:val="18"/>
                <w:szCs w:val="18"/>
              </w:rPr>
              <w:t>5.4</w:t>
            </w:r>
          </w:p>
        </w:tc>
        <w:tc>
          <w:tcPr>
            <w:tcW w:w="4045" w:type="dxa"/>
          </w:tcPr>
          <w:p w14:paraId="1AE0CB7A" w14:textId="77777777" w:rsidR="00C73FCE" w:rsidRDefault="00C73FCE" w:rsidP="00C73FCE">
            <w:pPr>
              <w:spacing w:after="0" w:line="240" w:lineRule="auto"/>
              <w:rPr>
                <w:rFonts w:ascii="Arial" w:hAnsi="Arial" w:cs="Arial"/>
                <w:sz w:val="2"/>
                <w:szCs w:val="2"/>
                <w:lang w:eastAsia="fr-CA"/>
              </w:rPr>
            </w:pPr>
            <w:r w:rsidRPr="001C6DBC">
              <w:rPr>
                <w:rFonts w:ascii="Arial" w:hAnsi="Arial" w:cs="Arial"/>
                <w:sz w:val="20"/>
                <w:szCs w:val="20"/>
              </w:rPr>
              <w:t xml:space="preserve">Process </w:t>
            </w:r>
            <w:proofErr w:type="spellStart"/>
            <w:r w:rsidRPr="001C6DBC">
              <w:rPr>
                <w:rFonts w:ascii="Arial" w:hAnsi="Arial" w:cs="Arial"/>
                <w:sz w:val="20"/>
                <w:szCs w:val="20"/>
              </w:rPr>
              <w:t>card</w:t>
            </w:r>
            <w:proofErr w:type="spellEnd"/>
          </w:p>
        </w:tc>
        <w:tc>
          <w:tcPr>
            <w:tcW w:w="1085" w:type="dxa"/>
          </w:tcPr>
          <w:p w14:paraId="3CEAC97C" w14:textId="77777777" w:rsidR="00C73FCE" w:rsidRPr="005311D1" w:rsidRDefault="00C73FCE" w:rsidP="00C73FCE">
            <w:pPr>
              <w:spacing w:after="0" w:line="240" w:lineRule="auto"/>
              <w:rPr>
                <w:rFonts w:ascii="Arial" w:hAnsi="Arial" w:cs="Arial"/>
                <w:sz w:val="16"/>
                <w:szCs w:val="16"/>
                <w:lang w:eastAsia="fr-CA"/>
              </w:rPr>
            </w:pPr>
            <w:r w:rsidRPr="005311D1">
              <w:rPr>
                <w:rFonts w:ascii="Arial" w:hAnsi="Arial" w:cs="Arial"/>
                <w:sz w:val="16"/>
                <w:szCs w:val="16"/>
              </w:rPr>
              <w:t>TASK</w:t>
            </w:r>
          </w:p>
        </w:tc>
        <w:tc>
          <w:tcPr>
            <w:tcW w:w="2610" w:type="dxa"/>
          </w:tcPr>
          <w:p w14:paraId="16405C70" w14:textId="77777777" w:rsidR="00C73FCE" w:rsidRPr="00AE5DB7" w:rsidRDefault="00C73FCE" w:rsidP="00C73FCE">
            <w:pPr>
              <w:spacing w:after="0" w:line="240" w:lineRule="auto"/>
              <w:rPr>
                <w:rFonts w:ascii="Arial" w:hAnsi="Arial" w:cs="Arial"/>
                <w:sz w:val="2"/>
                <w:szCs w:val="2"/>
                <w:lang w:eastAsia="fr-CA"/>
              </w:rPr>
            </w:pPr>
          </w:p>
          <w:p w14:paraId="3E26E59E" w14:textId="77777777" w:rsidR="00C73FCE" w:rsidRPr="00AE5DB7" w:rsidRDefault="00C73FCE" w:rsidP="00C73FCE">
            <w:pPr>
              <w:pStyle w:val="ListParagraph"/>
              <w:numPr>
                <w:ilvl w:val="0"/>
                <w:numId w:val="37"/>
              </w:numPr>
              <w:spacing w:after="0" w:line="240" w:lineRule="auto"/>
              <w:ind w:left="125" w:hanging="180"/>
              <w:rPr>
                <w:rFonts w:ascii="Arial" w:hAnsi="Arial" w:cs="Arial"/>
                <w:i/>
                <w:iCs/>
                <w:sz w:val="20"/>
                <w:szCs w:val="20"/>
                <w:lang w:val="en-US" w:eastAsia="fr-CA"/>
              </w:rPr>
            </w:pPr>
            <w:r w:rsidRPr="00AE5DB7">
              <w:rPr>
                <w:rFonts w:ascii="Arial" w:hAnsi="Arial" w:cs="Arial"/>
                <w:sz w:val="20"/>
                <w:szCs w:val="20"/>
                <w:lang w:val="en-US" w:eastAsia="fr-CA"/>
              </w:rPr>
              <w:t>Customer</w:t>
            </w:r>
          </w:p>
          <w:p w14:paraId="7543A953" w14:textId="77777777" w:rsidR="00C73FCE" w:rsidRPr="00C73FCE" w:rsidRDefault="00C73FCE" w:rsidP="00C73FCE">
            <w:pPr>
              <w:spacing w:after="0" w:line="240" w:lineRule="auto"/>
              <w:rPr>
                <w:rFonts w:ascii="Arial" w:hAnsi="Arial" w:cs="Arial"/>
                <w:sz w:val="2"/>
                <w:szCs w:val="2"/>
                <w:lang w:val="en-US"/>
              </w:rPr>
            </w:pPr>
          </w:p>
        </w:tc>
        <w:tc>
          <w:tcPr>
            <w:tcW w:w="2790" w:type="dxa"/>
          </w:tcPr>
          <w:p w14:paraId="3FC3C791" w14:textId="77777777" w:rsidR="00C73FCE" w:rsidRPr="00AE5DB7" w:rsidRDefault="00C73FCE" w:rsidP="00C73FCE">
            <w:pPr>
              <w:spacing w:after="0" w:line="240" w:lineRule="auto"/>
              <w:rPr>
                <w:rFonts w:ascii="Arial" w:hAnsi="Arial" w:cs="Arial"/>
                <w:sz w:val="2"/>
                <w:szCs w:val="2"/>
                <w:lang w:eastAsia="fr-CA"/>
              </w:rPr>
            </w:pPr>
          </w:p>
        </w:tc>
      </w:tr>
      <w:tr w:rsidR="00C73FCE" w14:paraId="5BF6786E" w14:textId="77777777" w:rsidTr="00D63313">
        <w:tc>
          <w:tcPr>
            <w:tcW w:w="990" w:type="dxa"/>
          </w:tcPr>
          <w:p w14:paraId="2E670450" w14:textId="77777777" w:rsidR="00C73FCE" w:rsidRPr="001C6DBC" w:rsidRDefault="00C73FCE" w:rsidP="00C73FCE">
            <w:pPr>
              <w:spacing w:after="0" w:line="240" w:lineRule="auto"/>
              <w:rPr>
                <w:rFonts w:ascii="Arial" w:hAnsi="Arial" w:cs="Arial"/>
                <w:sz w:val="20"/>
                <w:szCs w:val="20"/>
              </w:rPr>
            </w:pPr>
            <w:r w:rsidRPr="005311D1">
              <w:rPr>
                <w:rFonts w:ascii="Arial" w:hAnsi="Arial" w:cs="Arial"/>
                <w:sz w:val="18"/>
                <w:szCs w:val="18"/>
              </w:rPr>
              <w:t>5.5</w:t>
            </w:r>
          </w:p>
        </w:tc>
        <w:tc>
          <w:tcPr>
            <w:tcW w:w="4045" w:type="dxa"/>
          </w:tcPr>
          <w:p w14:paraId="411D42F6" w14:textId="77777777" w:rsidR="00C73FCE" w:rsidRDefault="00C73FCE" w:rsidP="00C73FCE">
            <w:pPr>
              <w:spacing w:after="0" w:line="240" w:lineRule="auto"/>
              <w:rPr>
                <w:rFonts w:ascii="Arial" w:hAnsi="Arial" w:cs="Arial"/>
                <w:sz w:val="2"/>
                <w:szCs w:val="2"/>
                <w:lang w:eastAsia="fr-CA"/>
              </w:rPr>
            </w:pPr>
            <w:proofErr w:type="spellStart"/>
            <w:r w:rsidRPr="001C6DBC">
              <w:rPr>
                <w:rFonts w:ascii="Arial" w:hAnsi="Arial" w:cs="Arial"/>
                <w:sz w:val="20"/>
                <w:szCs w:val="20"/>
              </w:rPr>
              <w:t>Collect</w:t>
            </w:r>
            <w:proofErr w:type="spellEnd"/>
            <w:r w:rsidRPr="001C6DBC">
              <w:rPr>
                <w:rFonts w:ascii="Arial" w:hAnsi="Arial" w:cs="Arial"/>
                <w:sz w:val="20"/>
                <w:szCs w:val="20"/>
              </w:rPr>
              <w:t xml:space="preserve"> cash </w:t>
            </w:r>
            <w:proofErr w:type="spellStart"/>
            <w:r w:rsidRPr="001C6DBC">
              <w:rPr>
                <w:rFonts w:ascii="Arial" w:hAnsi="Arial" w:cs="Arial"/>
                <w:sz w:val="20"/>
                <w:szCs w:val="20"/>
              </w:rPr>
              <w:t>payment</w:t>
            </w:r>
            <w:proofErr w:type="spellEnd"/>
          </w:p>
        </w:tc>
        <w:tc>
          <w:tcPr>
            <w:tcW w:w="1085" w:type="dxa"/>
          </w:tcPr>
          <w:p w14:paraId="1A9E9F4D" w14:textId="77777777" w:rsidR="00C73FCE" w:rsidRPr="005311D1" w:rsidRDefault="00C73FCE" w:rsidP="00C73FCE">
            <w:pPr>
              <w:spacing w:after="0" w:line="240" w:lineRule="auto"/>
              <w:rPr>
                <w:rFonts w:ascii="Arial" w:hAnsi="Arial" w:cs="Arial"/>
                <w:sz w:val="16"/>
                <w:szCs w:val="16"/>
                <w:lang w:eastAsia="fr-CA"/>
              </w:rPr>
            </w:pPr>
            <w:r w:rsidRPr="005311D1">
              <w:rPr>
                <w:rFonts w:ascii="Arial" w:hAnsi="Arial" w:cs="Arial"/>
                <w:sz w:val="16"/>
                <w:szCs w:val="16"/>
              </w:rPr>
              <w:t>TASK</w:t>
            </w:r>
          </w:p>
        </w:tc>
        <w:tc>
          <w:tcPr>
            <w:tcW w:w="2610" w:type="dxa"/>
          </w:tcPr>
          <w:p w14:paraId="52520ED5" w14:textId="77777777" w:rsidR="00C73FCE" w:rsidRPr="00AE5DB7" w:rsidRDefault="00C73FCE" w:rsidP="00C73FCE">
            <w:pPr>
              <w:spacing w:after="0" w:line="240" w:lineRule="auto"/>
              <w:rPr>
                <w:rFonts w:ascii="Arial" w:hAnsi="Arial" w:cs="Arial"/>
                <w:sz w:val="2"/>
                <w:szCs w:val="2"/>
                <w:lang w:eastAsia="fr-CA"/>
              </w:rPr>
            </w:pPr>
          </w:p>
          <w:p w14:paraId="310FF49F" w14:textId="77777777" w:rsidR="00C73FCE" w:rsidRPr="00AE5DB7" w:rsidRDefault="00C73FCE" w:rsidP="00C73FCE">
            <w:pPr>
              <w:pStyle w:val="ListParagraph"/>
              <w:numPr>
                <w:ilvl w:val="0"/>
                <w:numId w:val="37"/>
              </w:numPr>
              <w:spacing w:after="0" w:line="240" w:lineRule="auto"/>
              <w:ind w:left="125" w:hanging="180"/>
              <w:rPr>
                <w:rFonts w:ascii="Arial" w:hAnsi="Arial" w:cs="Arial"/>
                <w:i/>
                <w:iCs/>
                <w:sz w:val="20"/>
                <w:szCs w:val="20"/>
                <w:lang w:val="en-US" w:eastAsia="fr-CA"/>
              </w:rPr>
            </w:pPr>
            <w:r w:rsidRPr="00AE5DB7">
              <w:rPr>
                <w:rFonts w:ascii="Arial" w:hAnsi="Arial" w:cs="Arial"/>
                <w:sz w:val="20"/>
                <w:szCs w:val="20"/>
                <w:lang w:val="en-US" w:eastAsia="fr-CA"/>
              </w:rPr>
              <w:t>Cashier</w:t>
            </w:r>
          </w:p>
          <w:p w14:paraId="4C28392C" w14:textId="77777777" w:rsidR="00C73FCE" w:rsidRPr="00C73FCE" w:rsidRDefault="00C73FCE" w:rsidP="00C73FCE">
            <w:pPr>
              <w:spacing w:after="0" w:line="240" w:lineRule="auto"/>
              <w:rPr>
                <w:rFonts w:ascii="Arial" w:hAnsi="Arial" w:cs="Arial"/>
                <w:sz w:val="2"/>
                <w:szCs w:val="2"/>
                <w:lang w:val="en-US"/>
              </w:rPr>
            </w:pPr>
          </w:p>
        </w:tc>
        <w:tc>
          <w:tcPr>
            <w:tcW w:w="2790" w:type="dxa"/>
          </w:tcPr>
          <w:p w14:paraId="3E263CC7" w14:textId="77777777" w:rsidR="00C73FCE" w:rsidRPr="00AE5DB7" w:rsidRDefault="00C73FCE" w:rsidP="00C73FCE">
            <w:pPr>
              <w:spacing w:after="0" w:line="240" w:lineRule="auto"/>
              <w:rPr>
                <w:rFonts w:ascii="Arial" w:hAnsi="Arial" w:cs="Arial"/>
                <w:sz w:val="2"/>
                <w:szCs w:val="2"/>
                <w:lang w:eastAsia="fr-CA"/>
              </w:rPr>
            </w:pPr>
          </w:p>
        </w:tc>
      </w:tr>
      <w:tr w:rsidR="00C73FCE" w14:paraId="7CB178DE" w14:textId="77777777" w:rsidTr="00D63313">
        <w:tc>
          <w:tcPr>
            <w:tcW w:w="990" w:type="dxa"/>
          </w:tcPr>
          <w:p w14:paraId="19770182" w14:textId="77777777" w:rsidR="00C73FCE" w:rsidRPr="001C6DBC" w:rsidRDefault="00C73FCE" w:rsidP="00C73FCE">
            <w:pPr>
              <w:spacing w:after="0" w:line="240" w:lineRule="auto"/>
              <w:rPr>
                <w:rFonts w:ascii="Arial" w:hAnsi="Arial" w:cs="Arial"/>
                <w:sz w:val="20"/>
                <w:szCs w:val="20"/>
              </w:rPr>
            </w:pPr>
            <w:r w:rsidRPr="005311D1">
              <w:rPr>
                <w:rFonts w:ascii="Arial" w:hAnsi="Arial" w:cs="Arial"/>
                <w:sz w:val="18"/>
                <w:szCs w:val="18"/>
              </w:rPr>
              <w:t>5.6</w:t>
            </w:r>
          </w:p>
        </w:tc>
        <w:tc>
          <w:tcPr>
            <w:tcW w:w="4045" w:type="dxa"/>
          </w:tcPr>
          <w:p w14:paraId="0581A123" w14:textId="77777777" w:rsidR="00C73FCE" w:rsidRPr="00132CCA" w:rsidRDefault="00C73FCE" w:rsidP="00C73FCE">
            <w:pPr>
              <w:spacing w:after="0" w:line="240" w:lineRule="auto"/>
              <w:rPr>
                <w:rFonts w:ascii="Arial" w:hAnsi="Arial" w:cs="Arial"/>
                <w:sz w:val="2"/>
                <w:szCs w:val="2"/>
                <w:lang w:val="en-US" w:eastAsia="fr-CA"/>
              </w:rPr>
            </w:pPr>
            <w:r w:rsidRPr="00132CCA">
              <w:rPr>
                <w:rFonts w:ascii="Arial" w:hAnsi="Arial" w:cs="Arial"/>
                <w:sz w:val="20"/>
                <w:szCs w:val="20"/>
                <w:lang w:val="en-US"/>
              </w:rPr>
              <w:t>Enter cash amounts and denominations</w:t>
            </w:r>
          </w:p>
        </w:tc>
        <w:tc>
          <w:tcPr>
            <w:tcW w:w="1085" w:type="dxa"/>
          </w:tcPr>
          <w:p w14:paraId="590F6513" w14:textId="77777777" w:rsidR="00C73FCE" w:rsidRPr="005311D1" w:rsidRDefault="00C73FCE" w:rsidP="00C73FCE">
            <w:pPr>
              <w:spacing w:after="0" w:line="240" w:lineRule="auto"/>
              <w:rPr>
                <w:rFonts w:ascii="Arial" w:hAnsi="Arial" w:cs="Arial"/>
                <w:sz w:val="16"/>
                <w:szCs w:val="16"/>
                <w:lang w:eastAsia="fr-CA"/>
              </w:rPr>
            </w:pPr>
            <w:r w:rsidRPr="005311D1">
              <w:rPr>
                <w:rFonts w:ascii="Arial" w:hAnsi="Arial" w:cs="Arial"/>
                <w:sz w:val="16"/>
                <w:szCs w:val="16"/>
              </w:rPr>
              <w:t>TASK</w:t>
            </w:r>
          </w:p>
        </w:tc>
        <w:tc>
          <w:tcPr>
            <w:tcW w:w="2610" w:type="dxa"/>
          </w:tcPr>
          <w:p w14:paraId="3EA56DEF" w14:textId="77777777" w:rsidR="00C73FCE" w:rsidRPr="00AE5DB7" w:rsidRDefault="00C73FCE" w:rsidP="00C73FCE">
            <w:pPr>
              <w:spacing w:after="0" w:line="240" w:lineRule="auto"/>
              <w:rPr>
                <w:rFonts w:ascii="Arial" w:hAnsi="Arial" w:cs="Arial"/>
                <w:sz w:val="2"/>
                <w:szCs w:val="2"/>
                <w:lang w:eastAsia="fr-CA"/>
              </w:rPr>
            </w:pPr>
          </w:p>
          <w:p w14:paraId="6B77301B" w14:textId="77777777" w:rsidR="00C73FCE" w:rsidRPr="00AE5DB7" w:rsidRDefault="00C73FCE" w:rsidP="00C73FCE">
            <w:pPr>
              <w:pStyle w:val="ListParagraph"/>
              <w:numPr>
                <w:ilvl w:val="0"/>
                <w:numId w:val="37"/>
              </w:numPr>
              <w:spacing w:after="0" w:line="240" w:lineRule="auto"/>
              <w:ind w:left="125" w:hanging="180"/>
              <w:rPr>
                <w:rFonts w:ascii="Arial" w:hAnsi="Arial" w:cs="Arial"/>
                <w:i/>
                <w:iCs/>
                <w:sz w:val="20"/>
                <w:szCs w:val="20"/>
                <w:lang w:val="en-US" w:eastAsia="fr-CA"/>
              </w:rPr>
            </w:pPr>
            <w:r w:rsidRPr="00AE5DB7">
              <w:rPr>
                <w:rFonts w:ascii="Arial" w:hAnsi="Arial" w:cs="Arial"/>
                <w:sz w:val="20"/>
                <w:szCs w:val="20"/>
                <w:lang w:val="en-US" w:eastAsia="fr-CA"/>
              </w:rPr>
              <w:t>Cashier</w:t>
            </w:r>
          </w:p>
          <w:p w14:paraId="567D642F" w14:textId="77777777" w:rsidR="00C73FCE" w:rsidRPr="00C73FCE" w:rsidRDefault="00C73FCE" w:rsidP="00C73FCE">
            <w:pPr>
              <w:spacing w:after="0" w:line="240" w:lineRule="auto"/>
              <w:rPr>
                <w:rFonts w:ascii="Arial" w:hAnsi="Arial" w:cs="Arial"/>
                <w:sz w:val="2"/>
                <w:szCs w:val="2"/>
                <w:lang w:val="en-US"/>
              </w:rPr>
            </w:pPr>
          </w:p>
        </w:tc>
        <w:tc>
          <w:tcPr>
            <w:tcW w:w="2790" w:type="dxa"/>
          </w:tcPr>
          <w:p w14:paraId="237939F7" w14:textId="77777777" w:rsidR="00C73FCE" w:rsidRPr="00AE5DB7" w:rsidRDefault="00C73FCE" w:rsidP="00C73FCE">
            <w:pPr>
              <w:spacing w:after="0" w:line="240" w:lineRule="auto"/>
              <w:rPr>
                <w:rFonts w:ascii="Arial" w:hAnsi="Arial" w:cs="Arial"/>
                <w:sz w:val="2"/>
                <w:szCs w:val="2"/>
                <w:lang w:eastAsia="fr-CA"/>
              </w:rPr>
            </w:pPr>
          </w:p>
        </w:tc>
      </w:tr>
      <w:tr w:rsidR="00C73FCE" w14:paraId="26C1FDBF" w14:textId="77777777" w:rsidTr="00D63313">
        <w:tc>
          <w:tcPr>
            <w:tcW w:w="990" w:type="dxa"/>
          </w:tcPr>
          <w:p w14:paraId="3F76C912" w14:textId="77777777" w:rsidR="00C73FCE" w:rsidRPr="001C6DBC" w:rsidRDefault="00C73FCE" w:rsidP="00C73FCE">
            <w:pPr>
              <w:spacing w:after="0" w:line="240" w:lineRule="auto"/>
              <w:rPr>
                <w:rFonts w:ascii="Arial" w:hAnsi="Arial" w:cs="Arial"/>
                <w:sz w:val="20"/>
                <w:szCs w:val="20"/>
              </w:rPr>
            </w:pPr>
            <w:r w:rsidRPr="005311D1">
              <w:rPr>
                <w:rFonts w:ascii="Arial" w:hAnsi="Arial" w:cs="Arial"/>
                <w:sz w:val="18"/>
                <w:szCs w:val="18"/>
              </w:rPr>
              <w:t>5.7</w:t>
            </w:r>
          </w:p>
        </w:tc>
        <w:tc>
          <w:tcPr>
            <w:tcW w:w="4045" w:type="dxa"/>
          </w:tcPr>
          <w:p w14:paraId="4B0C8B15" w14:textId="77777777" w:rsidR="00C73FCE" w:rsidRPr="00132CCA" w:rsidRDefault="00C73FCE" w:rsidP="00C73FCE">
            <w:pPr>
              <w:spacing w:after="0" w:line="240" w:lineRule="auto"/>
              <w:rPr>
                <w:rFonts w:ascii="Arial" w:hAnsi="Arial" w:cs="Arial"/>
                <w:sz w:val="2"/>
                <w:szCs w:val="2"/>
                <w:lang w:val="en-US" w:eastAsia="fr-CA"/>
              </w:rPr>
            </w:pPr>
            <w:r w:rsidRPr="00132CCA">
              <w:rPr>
                <w:rFonts w:ascii="Arial" w:hAnsi="Arial" w:cs="Arial"/>
                <w:sz w:val="20"/>
                <w:szCs w:val="20"/>
                <w:lang w:val="en-US"/>
              </w:rPr>
              <w:t>Place cash into register and provide change as needed</w:t>
            </w:r>
          </w:p>
        </w:tc>
        <w:tc>
          <w:tcPr>
            <w:tcW w:w="1085" w:type="dxa"/>
          </w:tcPr>
          <w:p w14:paraId="3B4092C6" w14:textId="77777777" w:rsidR="00C73FCE" w:rsidRPr="005311D1" w:rsidRDefault="00C73FCE" w:rsidP="00C73FCE">
            <w:pPr>
              <w:spacing w:after="0" w:line="240" w:lineRule="auto"/>
              <w:rPr>
                <w:rFonts w:ascii="Arial" w:hAnsi="Arial" w:cs="Arial"/>
                <w:sz w:val="16"/>
                <w:szCs w:val="16"/>
                <w:lang w:eastAsia="fr-CA"/>
              </w:rPr>
            </w:pPr>
            <w:r w:rsidRPr="005311D1">
              <w:rPr>
                <w:rFonts w:ascii="Arial" w:hAnsi="Arial" w:cs="Arial"/>
                <w:sz w:val="16"/>
                <w:szCs w:val="16"/>
              </w:rPr>
              <w:t>TASK</w:t>
            </w:r>
          </w:p>
        </w:tc>
        <w:tc>
          <w:tcPr>
            <w:tcW w:w="2610" w:type="dxa"/>
          </w:tcPr>
          <w:p w14:paraId="374B9038" w14:textId="77777777" w:rsidR="00C73FCE" w:rsidRPr="00AE5DB7" w:rsidRDefault="00C73FCE" w:rsidP="00C73FCE">
            <w:pPr>
              <w:spacing w:after="0" w:line="240" w:lineRule="auto"/>
              <w:rPr>
                <w:rFonts w:ascii="Arial" w:hAnsi="Arial" w:cs="Arial"/>
                <w:sz w:val="2"/>
                <w:szCs w:val="2"/>
                <w:lang w:eastAsia="fr-CA"/>
              </w:rPr>
            </w:pPr>
          </w:p>
          <w:p w14:paraId="68E88976" w14:textId="77777777" w:rsidR="00C73FCE" w:rsidRPr="00AE5DB7" w:rsidRDefault="00C73FCE" w:rsidP="00C73FCE">
            <w:pPr>
              <w:pStyle w:val="ListParagraph"/>
              <w:numPr>
                <w:ilvl w:val="0"/>
                <w:numId w:val="37"/>
              </w:numPr>
              <w:spacing w:after="0" w:line="240" w:lineRule="auto"/>
              <w:ind w:left="125" w:hanging="180"/>
              <w:rPr>
                <w:rFonts w:ascii="Arial" w:hAnsi="Arial" w:cs="Arial"/>
                <w:i/>
                <w:iCs/>
                <w:sz w:val="20"/>
                <w:szCs w:val="20"/>
                <w:lang w:val="en-US" w:eastAsia="fr-CA"/>
              </w:rPr>
            </w:pPr>
            <w:r w:rsidRPr="00AE5DB7">
              <w:rPr>
                <w:rFonts w:ascii="Arial" w:hAnsi="Arial" w:cs="Arial"/>
                <w:sz w:val="20"/>
                <w:szCs w:val="20"/>
                <w:lang w:val="en-US" w:eastAsia="fr-CA"/>
              </w:rPr>
              <w:t>Cashier</w:t>
            </w:r>
          </w:p>
          <w:p w14:paraId="3BEE5AE5" w14:textId="77777777" w:rsidR="00C73FCE" w:rsidRPr="00C73FCE" w:rsidRDefault="00C73FCE" w:rsidP="00C73FCE">
            <w:pPr>
              <w:spacing w:after="0" w:line="240" w:lineRule="auto"/>
              <w:rPr>
                <w:rFonts w:ascii="Arial" w:hAnsi="Arial" w:cs="Arial"/>
                <w:sz w:val="2"/>
                <w:szCs w:val="2"/>
                <w:lang w:val="en-US"/>
              </w:rPr>
            </w:pPr>
          </w:p>
        </w:tc>
        <w:tc>
          <w:tcPr>
            <w:tcW w:w="2790" w:type="dxa"/>
          </w:tcPr>
          <w:p w14:paraId="4221D3AA" w14:textId="77777777" w:rsidR="00C73FCE" w:rsidRPr="00AE5DB7" w:rsidRDefault="00C73FCE" w:rsidP="00C73FCE">
            <w:pPr>
              <w:spacing w:after="0" w:line="240" w:lineRule="auto"/>
              <w:rPr>
                <w:rFonts w:ascii="Arial" w:hAnsi="Arial" w:cs="Arial"/>
                <w:sz w:val="2"/>
                <w:szCs w:val="2"/>
                <w:lang w:eastAsia="fr-CA"/>
              </w:rPr>
            </w:pPr>
          </w:p>
        </w:tc>
      </w:tr>
      <w:tr w:rsidR="00C73FCE" w14:paraId="674F6D0F" w14:textId="77777777" w:rsidTr="00D63313">
        <w:tc>
          <w:tcPr>
            <w:tcW w:w="990" w:type="dxa"/>
          </w:tcPr>
          <w:p w14:paraId="7B304BD2" w14:textId="77777777" w:rsidR="00C73FCE" w:rsidRPr="001C6DBC" w:rsidRDefault="00C73FCE" w:rsidP="00C73FCE">
            <w:pPr>
              <w:spacing w:after="0" w:line="240" w:lineRule="auto"/>
              <w:rPr>
                <w:rFonts w:ascii="Arial" w:hAnsi="Arial" w:cs="Arial"/>
                <w:sz w:val="20"/>
                <w:szCs w:val="20"/>
              </w:rPr>
            </w:pPr>
            <w:r w:rsidRPr="005311D1">
              <w:rPr>
                <w:rFonts w:ascii="Arial" w:hAnsi="Arial" w:cs="Arial"/>
                <w:sz w:val="18"/>
                <w:szCs w:val="18"/>
              </w:rPr>
              <w:t>5.8</w:t>
            </w:r>
          </w:p>
        </w:tc>
        <w:tc>
          <w:tcPr>
            <w:tcW w:w="4045" w:type="dxa"/>
          </w:tcPr>
          <w:p w14:paraId="06D9A36A" w14:textId="77777777" w:rsidR="00C73FCE" w:rsidRDefault="00C73FCE" w:rsidP="00C73FCE">
            <w:pPr>
              <w:spacing w:after="0" w:line="240" w:lineRule="auto"/>
              <w:rPr>
                <w:rFonts w:ascii="Arial" w:hAnsi="Arial" w:cs="Arial"/>
                <w:sz w:val="2"/>
                <w:szCs w:val="2"/>
                <w:lang w:eastAsia="fr-CA"/>
              </w:rPr>
            </w:pPr>
            <w:proofErr w:type="spellStart"/>
            <w:r w:rsidRPr="001C6DBC">
              <w:rPr>
                <w:rFonts w:ascii="Arial" w:hAnsi="Arial" w:cs="Arial"/>
                <w:sz w:val="20"/>
                <w:szCs w:val="20"/>
              </w:rPr>
              <w:t>Order</w:t>
            </w:r>
            <w:proofErr w:type="spellEnd"/>
            <w:r w:rsidRPr="001C6DBC">
              <w:rPr>
                <w:rFonts w:ascii="Arial" w:hAnsi="Arial" w:cs="Arial"/>
                <w:sz w:val="20"/>
                <w:szCs w:val="20"/>
              </w:rPr>
              <w:t xml:space="preserve"> </w:t>
            </w:r>
            <w:proofErr w:type="spellStart"/>
            <w:r w:rsidRPr="001C6DBC">
              <w:rPr>
                <w:rFonts w:ascii="Arial" w:hAnsi="Arial" w:cs="Arial"/>
                <w:sz w:val="20"/>
                <w:szCs w:val="20"/>
              </w:rPr>
              <w:t>payment</w:t>
            </w:r>
            <w:proofErr w:type="spellEnd"/>
            <w:r w:rsidRPr="001C6DBC">
              <w:rPr>
                <w:rFonts w:ascii="Arial" w:hAnsi="Arial" w:cs="Arial"/>
                <w:sz w:val="20"/>
                <w:szCs w:val="20"/>
              </w:rPr>
              <w:t xml:space="preserve"> </w:t>
            </w:r>
            <w:proofErr w:type="spellStart"/>
            <w:r w:rsidRPr="001C6DBC">
              <w:rPr>
                <w:rFonts w:ascii="Arial" w:hAnsi="Arial" w:cs="Arial"/>
                <w:sz w:val="20"/>
                <w:szCs w:val="20"/>
              </w:rPr>
              <w:t>processed</w:t>
            </w:r>
            <w:proofErr w:type="spellEnd"/>
          </w:p>
        </w:tc>
        <w:tc>
          <w:tcPr>
            <w:tcW w:w="1085" w:type="dxa"/>
          </w:tcPr>
          <w:p w14:paraId="665ED12D" w14:textId="77777777" w:rsidR="00C73FCE" w:rsidRPr="005311D1" w:rsidRDefault="00C73FCE" w:rsidP="00C73FCE">
            <w:pPr>
              <w:spacing w:after="0" w:line="240" w:lineRule="auto"/>
              <w:rPr>
                <w:rFonts w:ascii="Arial" w:hAnsi="Arial" w:cs="Arial"/>
                <w:sz w:val="16"/>
                <w:szCs w:val="16"/>
                <w:lang w:eastAsia="fr-CA"/>
              </w:rPr>
            </w:pPr>
            <w:r w:rsidRPr="005311D1">
              <w:rPr>
                <w:rFonts w:ascii="Arial" w:hAnsi="Arial" w:cs="Arial"/>
                <w:sz w:val="16"/>
                <w:szCs w:val="16"/>
              </w:rPr>
              <w:t>END</w:t>
            </w:r>
          </w:p>
        </w:tc>
        <w:tc>
          <w:tcPr>
            <w:tcW w:w="2610" w:type="dxa"/>
          </w:tcPr>
          <w:p w14:paraId="5E8BA9FA" w14:textId="77777777" w:rsidR="00C73FCE" w:rsidRPr="00AE5DB7" w:rsidRDefault="00C73FCE" w:rsidP="00C73FCE">
            <w:pPr>
              <w:spacing w:after="0" w:line="240" w:lineRule="auto"/>
              <w:rPr>
                <w:rFonts w:ascii="Arial" w:hAnsi="Arial" w:cs="Arial"/>
                <w:sz w:val="2"/>
                <w:szCs w:val="2"/>
                <w:lang w:eastAsia="fr-CA"/>
              </w:rPr>
            </w:pPr>
          </w:p>
          <w:p w14:paraId="2F04B49D" w14:textId="77777777" w:rsidR="00C73FCE" w:rsidRPr="00AE5DB7" w:rsidRDefault="00C73FCE" w:rsidP="00C73FCE">
            <w:pPr>
              <w:pStyle w:val="ListParagraph"/>
              <w:numPr>
                <w:ilvl w:val="0"/>
                <w:numId w:val="37"/>
              </w:numPr>
              <w:spacing w:after="0" w:line="240" w:lineRule="auto"/>
              <w:ind w:left="125" w:hanging="180"/>
              <w:rPr>
                <w:rFonts w:ascii="Arial" w:hAnsi="Arial" w:cs="Arial"/>
                <w:i/>
                <w:iCs/>
                <w:sz w:val="20"/>
                <w:szCs w:val="20"/>
                <w:lang w:val="en-US" w:eastAsia="fr-CA"/>
              </w:rPr>
            </w:pPr>
            <w:r w:rsidRPr="00AE5DB7">
              <w:rPr>
                <w:rFonts w:ascii="Arial" w:hAnsi="Arial" w:cs="Arial"/>
                <w:sz w:val="20"/>
                <w:szCs w:val="20"/>
                <w:lang w:val="en-US" w:eastAsia="fr-CA"/>
              </w:rPr>
              <w:t>Customer</w:t>
            </w:r>
          </w:p>
          <w:p w14:paraId="6291A7E0" w14:textId="77777777" w:rsidR="00C73FCE" w:rsidRPr="00C73FCE" w:rsidRDefault="00C73FCE" w:rsidP="00C73FCE">
            <w:pPr>
              <w:spacing w:after="0" w:line="240" w:lineRule="auto"/>
              <w:rPr>
                <w:rFonts w:ascii="Arial" w:hAnsi="Arial" w:cs="Arial"/>
                <w:sz w:val="2"/>
                <w:szCs w:val="2"/>
                <w:lang w:val="en-US"/>
              </w:rPr>
            </w:pPr>
          </w:p>
        </w:tc>
        <w:tc>
          <w:tcPr>
            <w:tcW w:w="2790" w:type="dxa"/>
          </w:tcPr>
          <w:p w14:paraId="08E2291A" w14:textId="77777777" w:rsidR="00C73FCE" w:rsidRPr="00AE5DB7" w:rsidRDefault="00C73FCE" w:rsidP="00C73FCE">
            <w:pPr>
              <w:spacing w:after="0" w:line="240" w:lineRule="auto"/>
              <w:rPr>
                <w:rFonts w:ascii="Arial" w:hAnsi="Arial" w:cs="Arial"/>
                <w:sz w:val="2"/>
                <w:szCs w:val="2"/>
                <w:lang w:eastAsia="fr-CA"/>
              </w:rPr>
            </w:pPr>
          </w:p>
        </w:tc>
      </w:tr>
    </w:tbl>
    <w:p w14:paraId="6D17D581" w14:textId="77777777" w:rsidR="001C6DBC" w:rsidRPr="001C6DBC" w:rsidRDefault="0006673F" w:rsidP="001C6DBC">
      <w:pPr>
        <w:pStyle w:val="Heading1"/>
        <w:numPr>
          <w:ilvl w:val="0"/>
          <w:numId w:val="0"/>
        </w:numPr>
        <w:spacing w:before="240"/>
        <w:rPr>
          <w:color w:val="16577E"/>
          <w:lang w:val="en-US"/>
        </w:rPr>
      </w:pPr>
      <w:r>
        <w:rPr>
          <w:lang w:val="en-US"/>
        </w:rPr>
        <w:t>Procedures</w:t>
      </w:r>
      <w:r w:rsidRPr="001C6DBC">
        <w:rPr>
          <w:lang w:val="en-US"/>
        </w:rPr>
        <w:t xml:space="preserve"> </w:t>
      </w:r>
      <w:r>
        <w:rPr>
          <w:lang w:val="en-US"/>
        </w:rPr>
        <w:t xml:space="preserve">&amp; </w:t>
      </w:r>
      <w:r w:rsidR="001C6DBC" w:rsidRPr="001C6DBC">
        <w:rPr>
          <w:lang w:val="en-US"/>
        </w:rPr>
        <w:t>Descriptions</w:t>
      </w:r>
    </w:p>
    <w:p w14:paraId="688C9396" w14:textId="77777777" w:rsidR="002E3364" w:rsidRPr="001C6DBC" w:rsidRDefault="001C6DBC" w:rsidP="001C6DBC">
      <w:pPr>
        <w:pStyle w:val="Heading2"/>
        <w:numPr>
          <w:ilvl w:val="0"/>
          <w:numId w:val="0"/>
        </w:numPr>
        <w:spacing w:before="80"/>
        <w:rPr>
          <w:lang w:val="en-US"/>
        </w:rPr>
      </w:pPr>
      <w:r w:rsidRPr="001C6DBC">
        <w:rPr>
          <w:lang w:val="en-US"/>
        </w:rPr>
        <w:t xml:space="preserve">5.1 </w:t>
      </w:r>
      <w:r w:rsidR="002E3364" w:rsidRPr="001C6DBC">
        <w:rPr>
          <w:lang w:val="en-US"/>
        </w:rPr>
        <w:t>Order payment method received</w:t>
      </w:r>
    </w:p>
    <w:p w14:paraId="7406C658" w14:textId="77777777" w:rsidR="00B37368" w:rsidRPr="00132CCA" w:rsidRDefault="00153389">
      <w:pPr>
        <w:spacing w:before="269" w:after="269"/>
        <w:ind w:left="120"/>
        <w:rPr>
          <w:lang w:val="en-US"/>
        </w:rPr>
      </w:pPr>
      <w:r w:rsidRPr="00132CCA">
        <w:rPr>
          <w:color w:val="000000"/>
          <w:sz w:val="20"/>
          <w:lang w:val="en-US"/>
        </w:rPr>
        <w:t xml:space="preserve">This sub-process is triggered once the cashier receives the client's </w:t>
      </w:r>
      <w:r w:rsidRPr="00132CCA">
        <w:rPr>
          <w:color w:val="000000"/>
          <w:sz w:val="20"/>
          <w:lang w:val="en-US"/>
        </w:rPr>
        <w:t>preferred payment method. </w:t>
      </w:r>
    </w:p>
    <w:p w14:paraId="2745319E" w14:textId="77777777" w:rsidR="002E3364" w:rsidRPr="001C6DBC" w:rsidRDefault="001C6DBC" w:rsidP="001C6DBC">
      <w:pPr>
        <w:pStyle w:val="Heading2"/>
        <w:numPr>
          <w:ilvl w:val="0"/>
          <w:numId w:val="0"/>
        </w:numPr>
        <w:spacing w:before="80"/>
        <w:rPr>
          <w:lang w:val="en-US"/>
        </w:rPr>
      </w:pPr>
      <w:r w:rsidRPr="001C6DBC">
        <w:rPr>
          <w:lang w:val="en-US"/>
        </w:rPr>
        <w:lastRenderedPageBreak/>
        <w:t xml:space="preserve">5.3 </w:t>
      </w:r>
      <w:r w:rsidR="002E3364" w:rsidRPr="001C6DBC">
        <w:rPr>
          <w:lang w:val="en-US"/>
        </w:rPr>
        <w:t>Select a terminal and enter amount</w:t>
      </w:r>
    </w:p>
    <w:p w14:paraId="248D39F1" w14:textId="77777777" w:rsidR="00B37368" w:rsidRPr="00132CCA" w:rsidRDefault="00153389">
      <w:pPr>
        <w:spacing w:before="269" w:after="269"/>
        <w:ind w:left="120"/>
        <w:rPr>
          <w:lang w:val="en-US"/>
        </w:rPr>
      </w:pPr>
      <w:r w:rsidRPr="00132CCA">
        <w:rPr>
          <w:color w:val="000000"/>
          <w:sz w:val="20"/>
          <w:lang w:val="en-US"/>
        </w:rPr>
        <w:t>With the </w:t>
      </w:r>
      <w:r w:rsidRPr="00132CCA">
        <w:rPr>
          <w:i/>
          <w:color w:val="000000"/>
          <w:sz w:val="20"/>
          <w:lang w:val="en-US"/>
        </w:rPr>
        <w:t>Credit/Debit </w:t>
      </w:r>
      <w:r w:rsidRPr="00132CCA">
        <w:rPr>
          <w:color w:val="000000"/>
          <w:sz w:val="20"/>
          <w:lang w:val="en-US"/>
        </w:rPr>
        <w:t>payment type, a customer has the choice to pay for the entire sale with their credit or debit card or pay for a part of the sale and use a combination of other payment</w:t>
      </w:r>
      <w:r w:rsidRPr="00132CCA">
        <w:rPr>
          <w:color w:val="000000"/>
          <w:sz w:val="20"/>
          <w:lang w:val="en-US"/>
        </w:rPr>
        <w:t xml:space="preserve"> types for the remaining balance.</w:t>
      </w:r>
    </w:p>
    <w:p w14:paraId="58F48739" w14:textId="77777777" w:rsidR="00B37368" w:rsidRDefault="00153389">
      <w:pPr>
        <w:numPr>
          <w:ilvl w:val="0"/>
          <w:numId w:val="39"/>
        </w:numPr>
        <w:spacing w:after="0"/>
      </w:pPr>
      <w:r>
        <w:rPr>
          <w:color w:val="000000"/>
          <w:sz w:val="20"/>
        </w:rPr>
        <w:t>Click </w:t>
      </w:r>
      <w:proofErr w:type="spellStart"/>
      <w:r>
        <w:rPr>
          <w:b/>
          <w:color w:val="000000"/>
          <w:sz w:val="20"/>
        </w:rPr>
        <w:t>Credit</w:t>
      </w:r>
      <w:proofErr w:type="spellEnd"/>
      <w:r>
        <w:rPr>
          <w:b/>
          <w:color w:val="000000"/>
          <w:sz w:val="20"/>
        </w:rPr>
        <w:t>/</w:t>
      </w:r>
      <w:proofErr w:type="spellStart"/>
      <w:r>
        <w:rPr>
          <w:b/>
          <w:color w:val="000000"/>
          <w:sz w:val="20"/>
        </w:rPr>
        <w:t>Debit</w:t>
      </w:r>
      <w:proofErr w:type="spellEnd"/>
      <w:r>
        <w:rPr>
          <w:color w:val="000000"/>
          <w:sz w:val="20"/>
        </w:rPr>
        <w:t>.</w:t>
      </w:r>
    </w:p>
    <w:p w14:paraId="37F48A25" w14:textId="77777777" w:rsidR="00B37368" w:rsidRPr="00132CCA" w:rsidRDefault="00153389">
      <w:pPr>
        <w:numPr>
          <w:ilvl w:val="0"/>
          <w:numId w:val="39"/>
        </w:numPr>
        <w:spacing w:after="0"/>
        <w:rPr>
          <w:lang w:val="en-US"/>
        </w:rPr>
      </w:pPr>
      <w:r w:rsidRPr="00132CCA">
        <w:rPr>
          <w:color w:val="000000"/>
          <w:sz w:val="20"/>
          <w:lang w:val="en-US"/>
        </w:rPr>
        <w:t>Enter an </w:t>
      </w:r>
      <w:r w:rsidRPr="00132CCA">
        <w:rPr>
          <w:b/>
          <w:color w:val="000000"/>
          <w:sz w:val="20"/>
          <w:lang w:val="en-US"/>
        </w:rPr>
        <w:t>amount</w:t>
      </w:r>
      <w:r w:rsidRPr="00132CCA">
        <w:rPr>
          <w:color w:val="000000"/>
          <w:sz w:val="20"/>
          <w:lang w:val="en-US"/>
        </w:rPr>
        <w:t>, select a </w:t>
      </w:r>
      <w:r w:rsidRPr="00132CCA">
        <w:rPr>
          <w:b/>
          <w:color w:val="000000"/>
          <w:sz w:val="20"/>
          <w:lang w:val="en-US"/>
        </w:rPr>
        <w:t>terminal </w:t>
      </w:r>
      <w:r w:rsidRPr="00132CCA">
        <w:rPr>
          <w:color w:val="000000"/>
          <w:sz w:val="20"/>
          <w:lang w:val="en-US"/>
        </w:rPr>
        <w:t>and click </w:t>
      </w:r>
      <w:r w:rsidRPr="00132CCA">
        <w:rPr>
          <w:b/>
          <w:color w:val="000000"/>
          <w:sz w:val="20"/>
          <w:lang w:val="en-US"/>
        </w:rPr>
        <w:t>Start Payment</w:t>
      </w:r>
      <w:r w:rsidRPr="00132CCA">
        <w:rPr>
          <w:color w:val="000000"/>
          <w:sz w:val="20"/>
          <w:lang w:val="en-US"/>
        </w:rPr>
        <w:t>.</w:t>
      </w:r>
    </w:p>
    <w:p w14:paraId="3B64919F" w14:textId="77777777" w:rsidR="00B37368" w:rsidRPr="00132CCA" w:rsidRDefault="00153389">
      <w:pPr>
        <w:numPr>
          <w:ilvl w:val="0"/>
          <w:numId w:val="39"/>
        </w:numPr>
        <w:spacing w:after="0"/>
        <w:rPr>
          <w:lang w:val="en-US"/>
        </w:rPr>
      </w:pPr>
      <w:r w:rsidRPr="00132CCA">
        <w:rPr>
          <w:color w:val="000000"/>
          <w:sz w:val="20"/>
          <w:lang w:val="en-US"/>
        </w:rPr>
        <w:t>Process the </w:t>
      </w:r>
      <w:r w:rsidRPr="00132CCA">
        <w:rPr>
          <w:b/>
          <w:color w:val="000000"/>
          <w:sz w:val="20"/>
          <w:lang w:val="en-US"/>
        </w:rPr>
        <w:t>card</w:t>
      </w:r>
      <w:r w:rsidRPr="00132CCA">
        <w:rPr>
          <w:color w:val="000000"/>
          <w:sz w:val="20"/>
          <w:lang w:val="en-US"/>
        </w:rPr>
        <w:t> at the terminal.</w:t>
      </w:r>
    </w:p>
    <w:p w14:paraId="78500150" w14:textId="77777777" w:rsidR="002E3364" w:rsidRPr="001C6DBC" w:rsidRDefault="001C6DBC" w:rsidP="001C6DBC">
      <w:pPr>
        <w:pStyle w:val="Heading2"/>
        <w:numPr>
          <w:ilvl w:val="0"/>
          <w:numId w:val="0"/>
        </w:numPr>
        <w:spacing w:before="80"/>
        <w:rPr>
          <w:lang w:val="en-US"/>
        </w:rPr>
      </w:pPr>
      <w:r w:rsidRPr="001C6DBC">
        <w:rPr>
          <w:lang w:val="en-US"/>
        </w:rPr>
        <w:t xml:space="preserve">5.4 </w:t>
      </w:r>
      <w:r w:rsidR="002E3364" w:rsidRPr="001C6DBC">
        <w:rPr>
          <w:lang w:val="en-US"/>
        </w:rPr>
        <w:t>Process card</w:t>
      </w:r>
    </w:p>
    <w:p w14:paraId="304F5BFD" w14:textId="77777777" w:rsidR="00B37368" w:rsidRPr="00132CCA" w:rsidRDefault="00153389">
      <w:pPr>
        <w:spacing w:before="269" w:after="269"/>
        <w:ind w:left="120"/>
        <w:rPr>
          <w:lang w:val="en-US"/>
        </w:rPr>
      </w:pPr>
      <w:r w:rsidRPr="00132CCA">
        <w:rPr>
          <w:color w:val="000000"/>
          <w:sz w:val="20"/>
          <w:lang w:val="en-US"/>
        </w:rPr>
        <w:t>Chances are the customer will know how to process their card. Otherwise, here are some det</w:t>
      </w:r>
      <w:r w:rsidRPr="00132CCA">
        <w:rPr>
          <w:color w:val="000000"/>
          <w:sz w:val="20"/>
          <w:lang w:val="en-US"/>
        </w:rPr>
        <w:t>ailed instructions:</w:t>
      </w:r>
    </w:p>
    <w:p w14:paraId="6F88D18C" w14:textId="77777777" w:rsidR="00B37368" w:rsidRDefault="00153389">
      <w:pPr>
        <w:spacing w:before="269" w:after="269"/>
        <w:ind w:left="120"/>
      </w:pPr>
      <w:r>
        <w:rPr>
          <w:noProof/>
        </w:rPr>
        <w:drawing>
          <wp:inline distT="0" distB="0" distL="0" distR="0" wp14:anchorId="6B71644E" wp14:editId="7821EAE9">
            <wp:extent cx="5562600" cy="40292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62600" cy="4029287"/>
                    </a:xfrm>
                    <a:prstGeom prst="rect">
                      <a:avLst/>
                    </a:prstGeom>
                  </pic:spPr>
                </pic:pic>
              </a:graphicData>
            </a:graphic>
          </wp:inline>
        </w:drawing>
      </w:r>
    </w:p>
    <w:p w14:paraId="6EDBE37D" w14:textId="77777777" w:rsidR="00B37368" w:rsidRPr="00132CCA" w:rsidRDefault="00153389">
      <w:pPr>
        <w:spacing w:before="269" w:after="269"/>
        <w:ind w:left="120"/>
        <w:rPr>
          <w:lang w:val="en-US"/>
        </w:rPr>
      </w:pPr>
      <w:r w:rsidRPr="00132CCA">
        <w:rPr>
          <w:b/>
          <w:color w:val="000000"/>
          <w:sz w:val="20"/>
          <w:lang w:val="en-US"/>
        </w:rPr>
        <w:t>Enter your card's chip and enter your PIN (as one option).</w:t>
      </w:r>
      <w:r w:rsidRPr="00132CCA">
        <w:rPr>
          <w:color w:val="000000"/>
          <w:sz w:val="20"/>
          <w:lang w:val="en-US"/>
        </w:rPr>
        <w:t> This is available for both debit and credit cards.</w:t>
      </w:r>
    </w:p>
    <w:p w14:paraId="04B32787" w14:textId="77777777" w:rsidR="00B37368" w:rsidRPr="00132CCA" w:rsidRDefault="00153389">
      <w:pPr>
        <w:numPr>
          <w:ilvl w:val="0"/>
          <w:numId w:val="40"/>
        </w:numPr>
        <w:spacing w:after="0"/>
        <w:rPr>
          <w:lang w:val="en-US"/>
        </w:rPr>
      </w:pPr>
      <w:r w:rsidRPr="00132CCA">
        <w:rPr>
          <w:color w:val="000000"/>
          <w:sz w:val="20"/>
          <w:lang w:val="en-US"/>
        </w:rPr>
        <w:t>Enter your card through the chip side</w:t>
      </w:r>
    </w:p>
    <w:p w14:paraId="680015EC" w14:textId="77777777" w:rsidR="00B37368" w:rsidRDefault="00153389">
      <w:pPr>
        <w:numPr>
          <w:ilvl w:val="0"/>
          <w:numId w:val="40"/>
        </w:numPr>
        <w:spacing w:after="0"/>
      </w:pPr>
      <w:proofErr w:type="spellStart"/>
      <w:r>
        <w:rPr>
          <w:color w:val="000000"/>
          <w:sz w:val="20"/>
        </w:rPr>
        <w:t>Confirm</w:t>
      </w:r>
      <w:proofErr w:type="spellEnd"/>
      <w:r>
        <w:rPr>
          <w:color w:val="000000"/>
          <w:sz w:val="20"/>
        </w:rPr>
        <w:t xml:space="preserve"> the </w:t>
      </w:r>
      <w:proofErr w:type="spellStart"/>
      <w:r>
        <w:rPr>
          <w:color w:val="000000"/>
          <w:sz w:val="20"/>
        </w:rPr>
        <w:t>purchase</w:t>
      </w:r>
      <w:proofErr w:type="spellEnd"/>
      <w:r>
        <w:rPr>
          <w:color w:val="000000"/>
          <w:sz w:val="20"/>
        </w:rPr>
        <w:t xml:space="preserve"> </w:t>
      </w:r>
      <w:proofErr w:type="spellStart"/>
      <w:r>
        <w:rPr>
          <w:color w:val="000000"/>
          <w:sz w:val="20"/>
        </w:rPr>
        <w:t>amount</w:t>
      </w:r>
      <w:proofErr w:type="spellEnd"/>
      <w:r>
        <w:rPr>
          <w:color w:val="000000"/>
          <w:sz w:val="20"/>
        </w:rPr>
        <w:t xml:space="preserve">      </w:t>
      </w:r>
    </w:p>
    <w:p w14:paraId="6655DB32" w14:textId="77777777" w:rsidR="00B37368" w:rsidRPr="00132CCA" w:rsidRDefault="00153389">
      <w:pPr>
        <w:numPr>
          <w:ilvl w:val="1"/>
          <w:numId w:val="40"/>
        </w:numPr>
        <w:spacing w:after="0"/>
        <w:rPr>
          <w:lang w:val="en-US"/>
        </w:rPr>
      </w:pPr>
      <w:r w:rsidRPr="00132CCA">
        <w:rPr>
          <w:color w:val="000000"/>
          <w:sz w:val="20"/>
          <w:lang w:val="en-US"/>
        </w:rPr>
        <w:t>If using a debit card, select whether you wish to us</w:t>
      </w:r>
      <w:r w:rsidRPr="00132CCA">
        <w:rPr>
          <w:color w:val="000000"/>
          <w:sz w:val="20"/>
          <w:lang w:val="en-US"/>
        </w:rPr>
        <w:t>e your checking or savings account</w:t>
      </w:r>
    </w:p>
    <w:p w14:paraId="06C6EC8D" w14:textId="77777777" w:rsidR="00B37368" w:rsidRPr="00132CCA" w:rsidRDefault="00153389">
      <w:pPr>
        <w:numPr>
          <w:ilvl w:val="0"/>
          <w:numId w:val="40"/>
        </w:numPr>
        <w:spacing w:after="0"/>
        <w:rPr>
          <w:lang w:val="en-US"/>
        </w:rPr>
      </w:pPr>
      <w:r w:rsidRPr="00132CCA">
        <w:rPr>
          <w:color w:val="000000"/>
          <w:sz w:val="20"/>
          <w:lang w:val="en-US"/>
        </w:rPr>
        <w:t>Enter your PIN and select Enter</w:t>
      </w:r>
    </w:p>
    <w:p w14:paraId="186D9978" w14:textId="77777777" w:rsidR="00B37368" w:rsidRPr="00132CCA" w:rsidRDefault="00153389">
      <w:pPr>
        <w:spacing w:before="269" w:after="269"/>
        <w:ind w:left="120"/>
        <w:rPr>
          <w:lang w:val="en-US"/>
        </w:rPr>
      </w:pPr>
      <w:r w:rsidRPr="00132CCA">
        <w:rPr>
          <w:b/>
          <w:color w:val="000000"/>
          <w:sz w:val="20"/>
          <w:lang w:val="en-US"/>
        </w:rPr>
        <w:t>Swipe your card and sign your name (as another option).</w:t>
      </w:r>
      <w:r w:rsidRPr="00132CCA">
        <w:rPr>
          <w:color w:val="000000"/>
          <w:sz w:val="20"/>
          <w:lang w:val="en-US"/>
        </w:rPr>
        <w:t> This is only available for Credit cards.</w:t>
      </w:r>
    </w:p>
    <w:p w14:paraId="3FA54592" w14:textId="77777777" w:rsidR="00B37368" w:rsidRPr="00132CCA" w:rsidRDefault="00153389">
      <w:pPr>
        <w:numPr>
          <w:ilvl w:val="0"/>
          <w:numId w:val="41"/>
        </w:numPr>
        <w:spacing w:after="0"/>
        <w:rPr>
          <w:lang w:val="en-US"/>
        </w:rPr>
      </w:pPr>
      <w:r w:rsidRPr="00132CCA">
        <w:rPr>
          <w:color w:val="000000"/>
          <w:sz w:val="20"/>
          <w:lang w:val="en-US"/>
        </w:rPr>
        <w:lastRenderedPageBreak/>
        <w:t>Swipe your card on the magnetic band side</w:t>
      </w:r>
    </w:p>
    <w:p w14:paraId="426AB5A0" w14:textId="77777777" w:rsidR="00B37368" w:rsidRDefault="00153389">
      <w:pPr>
        <w:numPr>
          <w:ilvl w:val="0"/>
          <w:numId w:val="41"/>
        </w:numPr>
        <w:spacing w:after="0"/>
      </w:pPr>
      <w:proofErr w:type="spellStart"/>
      <w:r>
        <w:rPr>
          <w:color w:val="000000"/>
          <w:sz w:val="20"/>
        </w:rPr>
        <w:t>Confirm</w:t>
      </w:r>
      <w:proofErr w:type="spellEnd"/>
      <w:r>
        <w:rPr>
          <w:color w:val="000000"/>
          <w:sz w:val="20"/>
        </w:rPr>
        <w:t xml:space="preserve"> the </w:t>
      </w:r>
      <w:proofErr w:type="spellStart"/>
      <w:r>
        <w:rPr>
          <w:color w:val="000000"/>
          <w:sz w:val="20"/>
        </w:rPr>
        <w:t>purchase</w:t>
      </w:r>
      <w:proofErr w:type="spellEnd"/>
      <w:r>
        <w:rPr>
          <w:color w:val="000000"/>
          <w:sz w:val="20"/>
        </w:rPr>
        <w:t xml:space="preserve"> </w:t>
      </w:r>
      <w:proofErr w:type="spellStart"/>
      <w:r>
        <w:rPr>
          <w:color w:val="000000"/>
          <w:sz w:val="20"/>
        </w:rPr>
        <w:t>amount</w:t>
      </w:r>
      <w:proofErr w:type="spellEnd"/>
    </w:p>
    <w:p w14:paraId="12C68ED3" w14:textId="77777777" w:rsidR="00B37368" w:rsidRPr="00132CCA" w:rsidRDefault="00153389">
      <w:pPr>
        <w:numPr>
          <w:ilvl w:val="0"/>
          <w:numId w:val="41"/>
        </w:numPr>
        <w:spacing w:after="0"/>
        <w:rPr>
          <w:lang w:val="en-US"/>
        </w:rPr>
      </w:pPr>
      <w:r w:rsidRPr="00132CCA">
        <w:rPr>
          <w:color w:val="000000"/>
          <w:sz w:val="20"/>
          <w:lang w:val="en-US"/>
        </w:rPr>
        <w:t xml:space="preserve">Once </w:t>
      </w:r>
      <w:r w:rsidRPr="00132CCA">
        <w:rPr>
          <w:color w:val="000000"/>
          <w:sz w:val="20"/>
          <w:lang w:val="en-US"/>
        </w:rPr>
        <w:t>completed, the clerk will provide you with a receipt to sign</w:t>
      </w:r>
    </w:p>
    <w:p w14:paraId="5474F2C6" w14:textId="77777777" w:rsidR="002E3364" w:rsidRPr="001C6DBC" w:rsidRDefault="001C6DBC" w:rsidP="001C6DBC">
      <w:pPr>
        <w:pStyle w:val="Heading2"/>
        <w:numPr>
          <w:ilvl w:val="0"/>
          <w:numId w:val="0"/>
        </w:numPr>
        <w:spacing w:before="80"/>
        <w:rPr>
          <w:lang w:val="en-US"/>
        </w:rPr>
      </w:pPr>
      <w:r w:rsidRPr="001C6DBC">
        <w:rPr>
          <w:lang w:val="en-US"/>
        </w:rPr>
        <w:t xml:space="preserve">5.5 </w:t>
      </w:r>
      <w:r w:rsidR="002E3364" w:rsidRPr="001C6DBC">
        <w:rPr>
          <w:lang w:val="en-US"/>
        </w:rPr>
        <w:t>Collect cash payment</w:t>
      </w:r>
    </w:p>
    <w:p w14:paraId="25926BCD" w14:textId="77777777" w:rsidR="00B37368" w:rsidRPr="00132CCA" w:rsidRDefault="00153389">
      <w:pPr>
        <w:spacing w:before="269" w:after="269"/>
        <w:ind w:left="120"/>
        <w:rPr>
          <w:lang w:val="en-US"/>
        </w:rPr>
      </w:pPr>
      <w:r w:rsidRPr="00132CCA">
        <w:rPr>
          <w:b/>
          <w:color w:val="000000"/>
          <w:lang w:val="en-US"/>
        </w:rPr>
        <w:t>How to Count Change</w:t>
      </w:r>
    </w:p>
    <w:p w14:paraId="7D3E5117" w14:textId="77777777" w:rsidR="00B37368" w:rsidRPr="00132CCA" w:rsidRDefault="00153389">
      <w:pPr>
        <w:spacing w:before="269" w:after="269"/>
        <w:ind w:left="120"/>
        <w:rPr>
          <w:lang w:val="en-US"/>
        </w:rPr>
      </w:pPr>
      <w:r w:rsidRPr="00132CCA">
        <w:rPr>
          <w:color w:val="000000"/>
          <w:sz w:val="20"/>
          <w:lang w:val="en-US"/>
        </w:rPr>
        <w:t xml:space="preserve">Counting change back to a customer is </w:t>
      </w:r>
      <w:proofErr w:type="gramStart"/>
      <w:r w:rsidRPr="00132CCA">
        <w:rPr>
          <w:color w:val="000000"/>
          <w:sz w:val="20"/>
          <w:lang w:val="en-US"/>
        </w:rPr>
        <w:t>actually pretty</w:t>
      </w:r>
      <w:proofErr w:type="gramEnd"/>
      <w:r w:rsidRPr="00132CCA">
        <w:rPr>
          <w:color w:val="000000"/>
          <w:sz w:val="20"/>
          <w:lang w:val="en-US"/>
        </w:rPr>
        <w:t xml:space="preserve"> easy when you understand what you’re doing.</w:t>
      </w:r>
    </w:p>
    <w:p w14:paraId="5AB9D358" w14:textId="77777777" w:rsidR="00B37368" w:rsidRPr="00132CCA" w:rsidRDefault="00153389">
      <w:pPr>
        <w:spacing w:before="269" w:after="269"/>
        <w:ind w:left="120"/>
        <w:rPr>
          <w:lang w:val="en-US"/>
        </w:rPr>
      </w:pPr>
      <w:r w:rsidRPr="00132CCA">
        <w:rPr>
          <w:color w:val="000000"/>
          <w:sz w:val="20"/>
          <w:lang w:val="en-US"/>
        </w:rPr>
        <w:t xml:space="preserve">There are a couple of ways you can count </w:t>
      </w:r>
      <w:r w:rsidRPr="00132CCA">
        <w:rPr>
          <w:color w:val="000000"/>
          <w:sz w:val="20"/>
          <w:lang w:val="en-US"/>
        </w:rPr>
        <w:t xml:space="preserve">change. First, you can read the number on the cash register and count that amount to the customer. This ensures you grabbed said amount. Second, you can </w:t>
      </w:r>
      <w:proofErr w:type="gramStart"/>
      <w:r w:rsidRPr="00132CCA">
        <w:rPr>
          <w:color w:val="000000"/>
          <w:sz w:val="20"/>
          <w:lang w:val="en-US"/>
        </w:rPr>
        <w:t>count up</w:t>
      </w:r>
      <w:proofErr w:type="gramEnd"/>
      <w:r w:rsidRPr="00132CCA">
        <w:rPr>
          <w:color w:val="000000"/>
          <w:sz w:val="20"/>
          <w:lang w:val="en-US"/>
        </w:rPr>
        <w:t xml:space="preserve"> from the sale total. This ensures the customer </w:t>
      </w:r>
      <w:proofErr w:type="gramStart"/>
      <w:r w:rsidRPr="00132CCA">
        <w:rPr>
          <w:color w:val="000000"/>
          <w:sz w:val="20"/>
          <w:lang w:val="en-US"/>
        </w:rPr>
        <w:t>actually gets</w:t>
      </w:r>
      <w:proofErr w:type="gramEnd"/>
      <w:r w:rsidRPr="00132CCA">
        <w:rPr>
          <w:color w:val="000000"/>
          <w:sz w:val="20"/>
          <w:lang w:val="en-US"/>
        </w:rPr>
        <w:t xml:space="preserve"> the right change back.</w:t>
      </w:r>
    </w:p>
    <w:p w14:paraId="25EDB7B4" w14:textId="77777777" w:rsidR="00B37368" w:rsidRPr="00132CCA" w:rsidRDefault="00153389">
      <w:pPr>
        <w:spacing w:before="269" w:after="269"/>
        <w:ind w:left="120"/>
        <w:rPr>
          <w:lang w:val="en-US"/>
        </w:rPr>
      </w:pPr>
      <w:r w:rsidRPr="00132CCA">
        <w:rPr>
          <w:b/>
          <w:color w:val="000000"/>
          <w:lang w:val="en-US"/>
        </w:rPr>
        <w:t>The number</w:t>
      </w:r>
      <w:r w:rsidRPr="00132CCA">
        <w:rPr>
          <w:b/>
          <w:color w:val="000000"/>
          <w:lang w:val="en-US"/>
        </w:rPr>
        <w:t xml:space="preserve"> on the cash register:</w:t>
      </w:r>
    </w:p>
    <w:p w14:paraId="2BAD3AFA" w14:textId="77777777" w:rsidR="00B37368" w:rsidRPr="00132CCA" w:rsidRDefault="00153389">
      <w:pPr>
        <w:spacing w:before="269" w:after="269"/>
        <w:ind w:left="120"/>
        <w:rPr>
          <w:lang w:val="en-US"/>
        </w:rPr>
      </w:pPr>
      <w:r w:rsidRPr="00132CCA">
        <w:rPr>
          <w:color w:val="000000"/>
          <w:sz w:val="20"/>
          <w:lang w:val="en-US"/>
        </w:rPr>
        <w:t xml:space="preserve">If you count the </w:t>
      </w:r>
      <w:proofErr w:type="spellStart"/>
      <w:r w:rsidRPr="00132CCA">
        <w:rPr>
          <w:color w:val="000000"/>
          <w:sz w:val="20"/>
          <w:lang w:val="en-US"/>
        </w:rPr>
        <w:t>the</w:t>
      </w:r>
      <w:proofErr w:type="spellEnd"/>
      <w:r w:rsidRPr="00132CCA">
        <w:rPr>
          <w:color w:val="000000"/>
          <w:sz w:val="20"/>
          <w:lang w:val="en-US"/>
        </w:rPr>
        <w:t xml:space="preserve"> number on the cash register, all you’re really doing is ensuring that you got that amount from the register. But what if you entered the amount incorrectly to begin with? Then your cash register’s displayed amoun</w:t>
      </w:r>
      <w:r w:rsidRPr="00132CCA">
        <w:rPr>
          <w:color w:val="000000"/>
          <w:sz w:val="20"/>
          <w:lang w:val="en-US"/>
        </w:rPr>
        <w:t>t will be wrong and so will the amount you hand to the customer.</w:t>
      </w:r>
    </w:p>
    <w:p w14:paraId="2FBC4058" w14:textId="77777777" w:rsidR="00B37368" w:rsidRPr="00132CCA" w:rsidRDefault="00153389">
      <w:pPr>
        <w:spacing w:before="269" w:after="269"/>
        <w:ind w:left="120"/>
        <w:rPr>
          <w:lang w:val="en-US"/>
        </w:rPr>
      </w:pPr>
      <w:proofErr w:type="gramStart"/>
      <w:r w:rsidRPr="00132CCA">
        <w:rPr>
          <w:b/>
          <w:color w:val="000000"/>
          <w:lang w:val="en-US"/>
        </w:rPr>
        <w:t>Counting up</w:t>
      </w:r>
      <w:proofErr w:type="gramEnd"/>
      <w:r w:rsidRPr="00132CCA">
        <w:rPr>
          <w:b/>
          <w:color w:val="000000"/>
          <w:lang w:val="en-US"/>
        </w:rPr>
        <w:t xml:space="preserve"> from the amount tendered:</w:t>
      </w:r>
    </w:p>
    <w:p w14:paraId="63FD3A4C" w14:textId="77777777" w:rsidR="00B37368" w:rsidRPr="00132CCA" w:rsidRDefault="00153389">
      <w:pPr>
        <w:spacing w:before="269" w:after="269"/>
        <w:ind w:left="120"/>
        <w:rPr>
          <w:lang w:val="en-US"/>
        </w:rPr>
      </w:pPr>
      <w:r w:rsidRPr="00132CCA">
        <w:rPr>
          <w:color w:val="000000"/>
          <w:sz w:val="20"/>
          <w:lang w:val="en-US"/>
        </w:rPr>
        <w:t>There is no way you can go wrong with this method. Let’s say the total is $7.38. The customer hands the clerk a twenty. She doesn’t have to know what the</w:t>
      </w:r>
      <w:r w:rsidRPr="00132CCA">
        <w:rPr>
          <w:color w:val="000000"/>
          <w:sz w:val="20"/>
          <w:lang w:val="en-US"/>
        </w:rPr>
        <w:t xml:space="preserve"> change is going to be – she doesn’t have to do any subtraction. All she needs to do is </w:t>
      </w:r>
      <w:proofErr w:type="gramStart"/>
      <w:r w:rsidRPr="00132CCA">
        <w:rPr>
          <w:color w:val="000000"/>
          <w:sz w:val="20"/>
          <w:lang w:val="en-US"/>
        </w:rPr>
        <w:t>count up</w:t>
      </w:r>
      <w:proofErr w:type="gramEnd"/>
      <w:r w:rsidRPr="00132CCA">
        <w:rPr>
          <w:color w:val="000000"/>
          <w:sz w:val="20"/>
          <w:lang w:val="en-US"/>
        </w:rPr>
        <w:t xml:space="preserve"> from $7.38.</w:t>
      </w:r>
    </w:p>
    <w:p w14:paraId="04B256A5" w14:textId="77777777" w:rsidR="00B37368" w:rsidRPr="00132CCA" w:rsidRDefault="00153389">
      <w:pPr>
        <w:spacing w:before="269" w:after="269"/>
        <w:ind w:left="120"/>
        <w:rPr>
          <w:lang w:val="en-US"/>
        </w:rPr>
      </w:pPr>
      <w:r w:rsidRPr="00132CCA">
        <w:rPr>
          <w:b/>
          <w:color w:val="000000"/>
          <w:lang w:val="en-US"/>
        </w:rPr>
        <w:t>Steps to Count Change</w:t>
      </w:r>
    </w:p>
    <w:p w14:paraId="48B2B409" w14:textId="77777777" w:rsidR="00B37368" w:rsidRPr="00132CCA" w:rsidRDefault="00153389">
      <w:pPr>
        <w:numPr>
          <w:ilvl w:val="0"/>
          <w:numId w:val="42"/>
        </w:numPr>
        <w:spacing w:after="0"/>
        <w:rPr>
          <w:lang w:val="en-US"/>
        </w:rPr>
      </w:pPr>
      <w:r w:rsidRPr="00132CCA">
        <w:rPr>
          <w:color w:val="000000"/>
          <w:sz w:val="20"/>
          <w:lang w:val="en-US"/>
        </w:rPr>
        <w:t>Start with the pennies to reach a multiple of 5 or 10.</w:t>
      </w:r>
    </w:p>
    <w:p w14:paraId="0AB18AAD" w14:textId="77777777" w:rsidR="00B37368" w:rsidRPr="00132CCA" w:rsidRDefault="00153389">
      <w:pPr>
        <w:numPr>
          <w:ilvl w:val="0"/>
          <w:numId w:val="42"/>
        </w:numPr>
        <w:spacing w:after="0"/>
        <w:rPr>
          <w:lang w:val="en-US"/>
        </w:rPr>
      </w:pPr>
      <w:r w:rsidRPr="00132CCA">
        <w:rPr>
          <w:color w:val="000000"/>
          <w:sz w:val="20"/>
          <w:lang w:val="en-US"/>
        </w:rPr>
        <w:t xml:space="preserve">Next use a </w:t>
      </w:r>
      <w:proofErr w:type="spellStart"/>
      <w:r w:rsidRPr="00132CCA">
        <w:rPr>
          <w:color w:val="000000"/>
          <w:sz w:val="20"/>
          <w:lang w:val="en-US"/>
        </w:rPr>
        <w:t>nickle</w:t>
      </w:r>
      <w:proofErr w:type="spellEnd"/>
      <w:r w:rsidRPr="00132CCA">
        <w:rPr>
          <w:color w:val="000000"/>
          <w:sz w:val="20"/>
          <w:lang w:val="en-US"/>
        </w:rPr>
        <w:t xml:space="preserve"> or a dime as you get to a multiple of 25.</w:t>
      </w:r>
    </w:p>
    <w:p w14:paraId="5821B450" w14:textId="77777777" w:rsidR="00B37368" w:rsidRPr="00132CCA" w:rsidRDefault="00153389">
      <w:pPr>
        <w:numPr>
          <w:ilvl w:val="0"/>
          <w:numId w:val="42"/>
        </w:numPr>
        <w:spacing w:after="0"/>
        <w:rPr>
          <w:lang w:val="en-US"/>
        </w:rPr>
      </w:pPr>
      <w:r w:rsidRPr="00132CCA">
        <w:rPr>
          <w:color w:val="000000"/>
          <w:sz w:val="20"/>
          <w:lang w:val="en-US"/>
        </w:rPr>
        <w:t>Use quarte</w:t>
      </w:r>
      <w:r w:rsidRPr="00132CCA">
        <w:rPr>
          <w:color w:val="000000"/>
          <w:sz w:val="20"/>
          <w:lang w:val="en-US"/>
        </w:rPr>
        <w:t>rs until you reach a dollar.</w:t>
      </w:r>
    </w:p>
    <w:p w14:paraId="200F3403" w14:textId="77777777" w:rsidR="00B37368" w:rsidRPr="00132CCA" w:rsidRDefault="00153389">
      <w:pPr>
        <w:numPr>
          <w:ilvl w:val="0"/>
          <w:numId w:val="42"/>
        </w:numPr>
        <w:spacing w:after="0"/>
        <w:rPr>
          <w:lang w:val="en-US"/>
        </w:rPr>
      </w:pPr>
      <w:r w:rsidRPr="00132CCA">
        <w:rPr>
          <w:color w:val="000000"/>
          <w:sz w:val="20"/>
          <w:lang w:val="en-US"/>
        </w:rPr>
        <w:t xml:space="preserve">Use </w:t>
      </w:r>
      <w:proofErr w:type="gramStart"/>
      <w:r w:rsidRPr="00132CCA">
        <w:rPr>
          <w:color w:val="000000"/>
          <w:sz w:val="20"/>
          <w:lang w:val="en-US"/>
        </w:rPr>
        <w:t>one dollar</w:t>
      </w:r>
      <w:proofErr w:type="gramEnd"/>
      <w:r w:rsidRPr="00132CCA">
        <w:rPr>
          <w:color w:val="000000"/>
          <w:sz w:val="20"/>
          <w:lang w:val="en-US"/>
        </w:rPr>
        <w:t xml:space="preserve"> bills until you reach a multiple of 5 or 10.</w:t>
      </w:r>
    </w:p>
    <w:p w14:paraId="024B0D7E" w14:textId="77777777" w:rsidR="00B37368" w:rsidRPr="00132CCA" w:rsidRDefault="00153389">
      <w:pPr>
        <w:numPr>
          <w:ilvl w:val="0"/>
          <w:numId w:val="42"/>
        </w:numPr>
        <w:spacing w:after="0"/>
        <w:rPr>
          <w:lang w:val="en-US"/>
        </w:rPr>
      </w:pPr>
      <w:r w:rsidRPr="00132CCA">
        <w:rPr>
          <w:color w:val="000000"/>
          <w:sz w:val="20"/>
          <w:lang w:val="en-US"/>
        </w:rPr>
        <w:t xml:space="preserve">Use </w:t>
      </w:r>
      <w:proofErr w:type="gramStart"/>
      <w:r w:rsidRPr="00132CCA">
        <w:rPr>
          <w:color w:val="000000"/>
          <w:sz w:val="20"/>
          <w:lang w:val="en-US"/>
        </w:rPr>
        <w:t>five dollar</w:t>
      </w:r>
      <w:proofErr w:type="gramEnd"/>
      <w:r w:rsidRPr="00132CCA">
        <w:rPr>
          <w:color w:val="000000"/>
          <w:sz w:val="20"/>
          <w:lang w:val="en-US"/>
        </w:rPr>
        <w:t xml:space="preserve"> bills until you reach 10 or ten dollar bills until you reach 20.</w:t>
      </w:r>
    </w:p>
    <w:p w14:paraId="1451494F" w14:textId="77777777" w:rsidR="00B37368" w:rsidRPr="00132CCA" w:rsidRDefault="00153389">
      <w:pPr>
        <w:spacing w:before="269" w:after="269"/>
        <w:ind w:left="120"/>
        <w:rPr>
          <w:lang w:val="en-US"/>
        </w:rPr>
      </w:pPr>
      <w:r w:rsidRPr="00132CCA">
        <w:rPr>
          <w:b/>
          <w:color w:val="000000"/>
          <w:lang w:val="en-US"/>
        </w:rPr>
        <w:t>Example: the process looks like this</w:t>
      </w:r>
    </w:p>
    <w:p w14:paraId="0D760777" w14:textId="77777777" w:rsidR="00B37368" w:rsidRPr="00132CCA" w:rsidRDefault="00153389">
      <w:pPr>
        <w:spacing w:before="269" w:after="269"/>
        <w:ind w:left="120"/>
        <w:rPr>
          <w:lang w:val="en-US"/>
        </w:rPr>
      </w:pPr>
      <w:r w:rsidRPr="00132CCA">
        <w:rPr>
          <w:color w:val="000000"/>
          <w:sz w:val="20"/>
          <w:lang w:val="en-US"/>
        </w:rPr>
        <w:t>The clerk counts to herself 7.39, 7.40, as she ta</w:t>
      </w:r>
      <w:r w:rsidRPr="00132CCA">
        <w:rPr>
          <w:color w:val="000000"/>
          <w:sz w:val="20"/>
          <w:lang w:val="en-US"/>
        </w:rPr>
        <w:t>kes two pennies. 7.50, as she takes a dime. 8.00, as she takes two quarters. 9.00, 10.00, as she takes two ones. 20.00 as she takes a ten. Then she should count it back to the customer in the same way. Rather than offering the customer $12.62, she should c</w:t>
      </w:r>
      <w:r w:rsidRPr="00132CCA">
        <w:rPr>
          <w:color w:val="000000"/>
          <w:sz w:val="20"/>
          <w:lang w:val="en-US"/>
        </w:rPr>
        <w:t>ount it back from the total.</w:t>
      </w:r>
    </w:p>
    <w:p w14:paraId="696B8DC3" w14:textId="77777777" w:rsidR="002E3364" w:rsidRPr="001C6DBC" w:rsidRDefault="001C6DBC" w:rsidP="001C6DBC">
      <w:pPr>
        <w:pStyle w:val="Heading2"/>
        <w:numPr>
          <w:ilvl w:val="0"/>
          <w:numId w:val="0"/>
        </w:numPr>
        <w:spacing w:before="80"/>
        <w:rPr>
          <w:lang w:val="en-US"/>
        </w:rPr>
      </w:pPr>
      <w:r w:rsidRPr="001C6DBC">
        <w:rPr>
          <w:lang w:val="en-US"/>
        </w:rPr>
        <w:t xml:space="preserve">5.6 </w:t>
      </w:r>
      <w:r w:rsidR="002E3364" w:rsidRPr="001C6DBC">
        <w:rPr>
          <w:lang w:val="en-US"/>
        </w:rPr>
        <w:t>Enter cash amounts and denominations</w:t>
      </w:r>
    </w:p>
    <w:p w14:paraId="5E2A6707" w14:textId="77777777" w:rsidR="00B37368" w:rsidRPr="00132CCA" w:rsidRDefault="00153389">
      <w:pPr>
        <w:spacing w:before="269" w:after="269"/>
        <w:ind w:left="120"/>
        <w:rPr>
          <w:lang w:val="en-US"/>
        </w:rPr>
      </w:pPr>
      <w:r w:rsidRPr="00132CCA">
        <w:rPr>
          <w:color w:val="000000"/>
          <w:sz w:val="20"/>
          <w:lang w:val="en-US"/>
        </w:rPr>
        <w:t>If your customer is paying for the entire sale in cash:</w:t>
      </w:r>
    </w:p>
    <w:p w14:paraId="1BBF54AE" w14:textId="77777777" w:rsidR="00B37368" w:rsidRPr="00132CCA" w:rsidRDefault="00153389">
      <w:pPr>
        <w:numPr>
          <w:ilvl w:val="0"/>
          <w:numId w:val="43"/>
        </w:numPr>
        <w:spacing w:after="0"/>
        <w:rPr>
          <w:lang w:val="en-US"/>
        </w:rPr>
      </w:pPr>
      <w:r w:rsidRPr="00132CCA">
        <w:rPr>
          <w:color w:val="000000"/>
          <w:sz w:val="20"/>
          <w:lang w:val="en-US"/>
        </w:rPr>
        <w:t>From the payment screen, click </w:t>
      </w:r>
      <w:r w:rsidRPr="00132CCA">
        <w:rPr>
          <w:b/>
          <w:color w:val="000000"/>
          <w:sz w:val="20"/>
          <w:lang w:val="en-US"/>
        </w:rPr>
        <w:t>Cash</w:t>
      </w:r>
      <w:r w:rsidRPr="00132CCA">
        <w:rPr>
          <w:color w:val="000000"/>
          <w:sz w:val="20"/>
          <w:lang w:val="en-US"/>
        </w:rPr>
        <w:t>. </w:t>
      </w:r>
    </w:p>
    <w:p w14:paraId="16206896" w14:textId="77777777" w:rsidR="00B37368" w:rsidRDefault="00153389">
      <w:pPr>
        <w:numPr>
          <w:ilvl w:val="1"/>
          <w:numId w:val="43"/>
        </w:numPr>
        <w:spacing w:after="0"/>
      </w:pPr>
      <w:r>
        <w:rPr>
          <w:noProof/>
        </w:rPr>
        <w:lastRenderedPageBreak/>
        <w:drawing>
          <wp:inline distT="0" distB="0" distL="0" distR="0" wp14:anchorId="483DE01C" wp14:editId="08CB6891">
            <wp:extent cx="1952413" cy="40961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52413" cy="4096173"/>
                    </a:xfrm>
                    <a:prstGeom prst="rect">
                      <a:avLst/>
                    </a:prstGeom>
                  </pic:spPr>
                </pic:pic>
              </a:graphicData>
            </a:graphic>
          </wp:inline>
        </w:drawing>
      </w:r>
    </w:p>
    <w:p w14:paraId="74590001" w14:textId="77777777" w:rsidR="00B37368" w:rsidRPr="00132CCA" w:rsidRDefault="00153389">
      <w:pPr>
        <w:numPr>
          <w:ilvl w:val="0"/>
          <w:numId w:val="43"/>
        </w:numPr>
        <w:spacing w:after="0"/>
        <w:rPr>
          <w:lang w:val="en-US"/>
        </w:rPr>
      </w:pPr>
      <w:r w:rsidRPr="00132CCA">
        <w:rPr>
          <w:color w:val="000000"/>
          <w:sz w:val="20"/>
          <w:lang w:val="en-US"/>
        </w:rPr>
        <w:t>Enter the amount of cash your customer has handed you by clicking the cash </w:t>
      </w:r>
      <w:r w:rsidRPr="00132CCA">
        <w:rPr>
          <w:b/>
          <w:color w:val="000000"/>
          <w:sz w:val="20"/>
          <w:lang w:val="en-US"/>
        </w:rPr>
        <w:t>denomination</w:t>
      </w:r>
      <w:r w:rsidRPr="00132CCA">
        <w:rPr>
          <w:color w:val="000000"/>
          <w:sz w:val="20"/>
          <w:lang w:val="en-US"/>
        </w:rPr>
        <w:t> b</w:t>
      </w:r>
      <w:r w:rsidRPr="00132CCA">
        <w:rPr>
          <w:color w:val="000000"/>
          <w:sz w:val="20"/>
          <w:lang w:val="en-US"/>
        </w:rPr>
        <w:t>uttons, entering the </w:t>
      </w:r>
      <w:r w:rsidRPr="00132CCA">
        <w:rPr>
          <w:b/>
          <w:color w:val="000000"/>
          <w:sz w:val="20"/>
          <w:lang w:val="en-US"/>
        </w:rPr>
        <w:t>amount </w:t>
      </w:r>
      <w:r w:rsidRPr="00132CCA">
        <w:rPr>
          <w:color w:val="000000"/>
          <w:sz w:val="20"/>
          <w:lang w:val="en-US"/>
        </w:rPr>
        <w:t>or clicking the </w:t>
      </w:r>
      <w:r w:rsidRPr="00132CCA">
        <w:rPr>
          <w:b/>
          <w:color w:val="000000"/>
          <w:sz w:val="20"/>
          <w:lang w:val="en-US"/>
        </w:rPr>
        <w:t>MAX</w:t>
      </w:r>
      <w:r w:rsidRPr="00132CCA">
        <w:rPr>
          <w:color w:val="000000"/>
          <w:sz w:val="20"/>
          <w:lang w:val="en-US"/>
        </w:rPr>
        <w:t> button. The </w:t>
      </w:r>
      <w:r w:rsidRPr="00132CCA">
        <w:rPr>
          <w:i/>
          <w:color w:val="000000"/>
          <w:sz w:val="20"/>
          <w:lang w:val="en-US"/>
        </w:rPr>
        <w:t>Balance</w:t>
      </w:r>
      <w:r w:rsidRPr="00132CCA">
        <w:rPr>
          <w:color w:val="000000"/>
          <w:sz w:val="20"/>
          <w:lang w:val="en-US"/>
        </w:rPr>
        <w:t> amount indicates whether you need additional cash from your customer or owe your customer change.</w:t>
      </w:r>
    </w:p>
    <w:p w14:paraId="15622B70" w14:textId="77777777" w:rsidR="00B37368" w:rsidRDefault="00153389">
      <w:pPr>
        <w:numPr>
          <w:ilvl w:val="1"/>
          <w:numId w:val="44"/>
        </w:numPr>
        <w:spacing w:after="0"/>
      </w:pPr>
      <w:r>
        <w:rPr>
          <w:color w:val="000000"/>
          <w:sz w:val="20"/>
        </w:rPr>
        <w:t>​​​​​​​</w:t>
      </w:r>
      <w:r>
        <w:rPr>
          <w:noProof/>
        </w:rPr>
        <w:drawing>
          <wp:inline distT="0" distB="0" distL="0" distR="0" wp14:anchorId="7E7746B5" wp14:editId="40E08B42">
            <wp:extent cx="3600873" cy="33434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0873" cy="3343487"/>
                    </a:xfrm>
                    <a:prstGeom prst="rect">
                      <a:avLst/>
                    </a:prstGeom>
                  </pic:spPr>
                </pic:pic>
              </a:graphicData>
            </a:graphic>
          </wp:inline>
        </w:drawing>
      </w:r>
    </w:p>
    <w:p w14:paraId="722931F0" w14:textId="77777777" w:rsidR="00B37368" w:rsidRDefault="00153389">
      <w:pPr>
        <w:numPr>
          <w:ilvl w:val="0"/>
          <w:numId w:val="43"/>
        </w:numPr>
        <w:spacing w:after="0"/>
      </w:pPr>
      <w:r>
        <w:rPr>
          <w:color w:val="000000"/>
          <w:sz w:val="20"/>
        </w:rPr>
        <w:lastRenderedPageBreak/>
        <w:t>Click </w:t>
      </w:r>
      <w:r>
        <w:rPr>
          <w:b/>
          <w:color w:val="000000"/>
          <w:sz w:val="20"/>
        </w:rPr>
        <w:t>Finish Sale</w:t>
      </w:r>
      <w:r>
        <w:rPr>
          <w:color w:val="000000"/>
          <w:sz w:val="20"/>
        </w:rPr>
        <w:t>.</w:t>
      </w:r>
    </w:p>
    <w:p w14:paraId="5B1CA1C3" w14:textId="77777777" w:rsidR="002E3364" w:rsidRPr="001C6DBC" w:rsidRDefault="001C6DBC" w:rsidP="001C6DBC">
      <w:pPr>
        <w:pStyle w:val="Heading2"/>
        <w:numPr>
          <w:ilvl w:val="0"/>
          <w:numId w:val="0"/>
        </w:numPr>
        <w:spacing w:before="80"/>
        <w:rPr>
          <w:lang w:val="en-US"/>
        </w:rPr>
      </w:pPr>
      <w:r w:rsidRPr="001C6DBC">
        <w:rPr>
          <w:lang w:val="en-US"/>
        </w:rPr>
        <w:t xml:space="preserve">5.7 </w:t>
      </w:r>
      <w:r w:rsidR="002E3364" w:rsidRPr="001C6DBC">
        <w:rPr>
          <w:lang w:val="en-US"/>
        </w:rPr>
        <w:t>Place cash into register and provide change as needed</w:t>
      </w:r>
    </w:p>
    <w:p w14:paraId="747690CD" w14:textId="77777777" w:rsidR="00B37368" w:rsidRPr="00132CCA" w:rsidRDefault="00153389">
      <w:pPr>
        <w:spacing w:before="269" w:after="269"/>
        <w:ind w:left="120"/>
        <w:rPr>
          <w:lang w:val="en-US"/>
        </w:rPr>
      </w:pPr>
      <w:r w:rsidRPr="00132CCA">
        <w:rPr>
          <w:color w:val="000000"/>
          <w:sz w:val="20"/>
          <w:lang w:val="en-US"/>
        </w:rPr>
        <w:t>Provide the customer change as needed based on the amount provided to you. When you have a choice, provide larger denominations; smaller denominations come handy for smaller purchase amounts. </w:t>
      </w:r>
    </w:p>
    <w:p w14:paraId="5DF106ED" w14:textId="77777777" w:rsidR="002E3364" w:rsidRPr="001C6DBC" w:rsidRDefault="001C6DBC" w:rsidP="001C6DBC">
      <w:pPr>
        <w:pStyle w:val="Heading2"/>
        <w:numPr>
          <w:ilvl w:val="0"/>
          <w:numId w:val="0"/>
        </w:numPr>
        <w:spacing w:before="80"/>
        <w:rPr>
          <w:lang w:val="en-US"/>
        </w:rPr>
      </w:pPr>
      <w:r w:rsidRPr="001C6DBC">
        <w:rPr>
          <w:lang w:val="en-US"/>
        </w:rPr>
        <w:t xml:space="preserve">5.8 </w:t>
      </w:r>
      <w:r w:rsidR="002E3364" w:rsidRPr="001C6DBC">
        <w:rPr>
          <w:lang w:val="en-US"/>
        </w:rPr>
        <w:t>Order payment processed</w:t>
      </w:r>
    </w:p>
    <w:p w14:paraId="02A38CEA" w14:textId="77777777" w:rsidR="00B37368" w:rsidRPr="00132CCA" w:rsidRDefault="00153389">
      <w:pPr>
        <w:spacing w:before="269" w:after="269"/>
        <w:ind w:left="120"/>
        <w:rPr>
          <w:lang w:val="en-US"/>
        </w:rPr>
      </w:pPr>
      <w:r w:rsidRPr="00132CCA">
        <w:rPr>
          <w:color w:val="000000"/>
          <w:sz w:val="20"/>
          <w:lang w:val="en-US"/>
        </w:rPr>
        <w:t>The payment has been processed, marking the end of this sub-process.</w:t>
      </w:r>
    </w:p>
    <w:p w14:paraId="5761A62D" w14:textId="77777777" w:rsidR="002E3364" w:rsidRDefault="002E3364" w:rsidP="00B95B65">
      <w:pPr>
        <w:spacing w:after="0" w:line="240" w:lineRule="auto"/>
        <w:rPr>
          <w:rFonts w:ascii="Arial" w:hAnsi="Arial" w:cs="Arial"/>
          <w:lang w:val="en-US"/>
        </w:rPr>
      </w:pPr>
    </w:p>
    <w:p w14:paraId="5830FCE4" w14:textId="77777777" w:rsidR="002B0DF6" w:rsidRPr="00AD35FF" w:rsidRDefault="002B0DF6" w:rsidP="00B95B65">
      <w:pPr>
        <w:spacing w:after="0" w:line="240" w:lineRule="auto"/>
        <w:rPr>
          <w:rFonts w:ascii="Arial" w:hAnsi="Arial" w:cs="Arial"/>
          <w:lang w:val="en-US"/>
        </w:rPr>
      </w:pPr>
    </w:p>
    <w:p w14:paraId="6A62A0ED" w14:textId="77777777" w:rsidR="00890F72" w:rsidRPr="00AD35FF" w:rsidRDefault="00890F72">
      <w:pPr>
        <w:spacing w:after="0" w:line="240" w:lineRule="auto"/>
        <w:rPr>
          <w:rFonts w:ascii="Arial" w:hAnsi="Arial" w:cs="Arial"/>
          <w:lang w:val="en-US"/>
        </w:rPr>
      </w:pPr>
      <w:bookmarkStart w:id="3" w:name="_GoBack"/>
      <w:bookmarkEnd w:id="3"/>
      <w:r w:rsidRPr="00AD35FF">
        <w:rPr>
          <w:rFonts w:ascii="Arial" w:hAnsi="Arial" w:cs="Arial"/>
          <w:lang w:val="en-US"/>
        </w:rPr>
        <w:br w:type="page"/>
      </w:r>
    </w:p>
    <w:p w14:paraId="64C485BA" w14:textId="77777777" w:rsidR="00B0635E" w:rsidRPr="00AD35FF" w:rsidRDefault="00B0635E">
      <w:pPr>
        <w:spacing w:after="0" w:line="240" w:lineRule="auto"/>
        <w:rPr>
          <w:rFonts w:ascii="Arial" w:hAnsi="Arial" w:cs="Arial"/>
          <w:lang w:val="en-US"/>
        </w:rPr>
        <w:sectPr w:rsidR="00B0635E" w:rsidRPr="00AD35FF" w:rsidSect="00703235">
          <w:footerReference w:type="default" r:id="rId14"/>
          <w:headerReference w:type="first" r:id="rId15"/>
          <w:footerReference w:type="first" r:id="rId16"/>
          <w:pgSz w:w="12240" w:h="15840"/>
          <w:pgMar w:top="1843" w:right="1418" w:bottom="1134" w:left="1418" w:header="0" w:footer="0" w:gutter="0"/>
          <w:cols w:space="708"/>
          <w:titlePg/>
          <w:docGrid w:linePitch="360"/>
        </w:sectPr>
      </w:pPr>
    </w:p>
    <w:bookmarkEnd w:id="2"/>
    <w:p w14:paraId="624B2468" w14:textId="77777777" w:rsidR="00CD32CE" w:rsidRDefault="006B61E2" w:rsidP="006B61E2">
      <w:pPr>
        <w:pStyle w:val="Heading1"/>
        <w:numPr>
          <w:ilvl w:val="0"/>
          <w:numId w:val="0"/>
        </w:numPr>
        <w:spacing w:before="0"/>
        <w:ind w:left="432" w:hanging="432"/>
        <w:rPr>
          <w:lang w:val="en-US"/>
        </w:rPr>
      </w:pPr>
      <w:r>
        <w:rPr>
          <w:lang w:val="en-US"/>
        </w:rPr>
        <w:lastRenderedPageBreak/>
        <w:t xml:space="preserve">3 </w:t>
      </w:r>
      <w:r w:rsidR="00890F72">
        <w:rPr>
          <w:lang w:val="en-US"/>
        </w:rPr>
        <w:t>Process Maps</w:t>
      </w:r>
      <w:r w:rsidR="00F22545">
        <w:rPr>
          <w:lang w:val="en-US"/>
        </w:rPr>
        <w:t xml:space="preserve"> (Empty if DNE)</w:t>
      </w:r>
    </w:p>
    <w:p w14:paraId="77C0A2F0" w14:textId="77777777" w:rsidR="00A722E2" w:rsidRPr="00890F72" w:rsidRDefault="00A722E2" w:rsidP="00890F72">
      <w:pPr>
        <w:rPr>
          <w:rFonts w:ascii="Arial" w:hAnsi="Arial" w:cs="Arial"/>
          <w:bCs/>
          <w:color w:val="0A3192"/>
          <w:sz w:val="28"/>
          <w:szCs w:val="28"/>
          <w:lang w:val="en-US"/>
        </w:rPr>
      </w:pPr>
      <w:r w:rsidRPr="00890F72">
        <w:rPr>
          <w:rFonts w:ascii="Arial" w:hAnsi="Arial" w:cs="Arial"/>
          <w:b/>
          <w:color w:val="0A3192"/>
          <w:sz w:val="28"/>
          <w:szCs w:val="28"/>
          <w:lang w:val="en-US"/>
        </w:rPr>
        <w:t xml:space="preserve">Process / Subprocess: </w:t>
      </w:r>
      <w:r w:rsidRPr="00890F72">
        <w:rPr>
          <w:rFonts w:ascii="Arial" w:hAnsi="Arial" w:cs="Arial"/>
          <w:bCs/>
          <w:color w:val="0A3192"/>
          <w:sz w:val="28"/>
          <w:szCs w:val="28"/>
          <w:lang w:val="en-US"/>
        </w:rPr>
        <w:t>Process order payment</w:t>
      </w:r>
    </w:p>
    <w:p w14:paraId="3437C660" w14:textId="77777777" w:rsidR="00B37368" w:rsidRPr="00132CCA" w:rsidRDefault="00153389">
      <w:pPr>
        <w:spacing w:before="120" w:after="120"/>
        <w:ind w:left="120"/>
        <w:rPr>
          <w:lang w:val="en-US"/>
        </w:rPr>
      </w:pPr>
      <w:r w:rsidRPr="00132CCA">
        <w:rPr>
          <w:color w:val="000000"/>
          <w:sz w:val="20"/>
          <w:lang w:val="en-US"/>
        </w:rPr>
        <w:t xml:space="preserve">   </w:t>
      </w:r>
      <w:r>
        <w:rPr>
          <w:noProof/>
        </w:rPr>
        <w:drawing>
          <wp:inline distT="0" distB="0" distL="0" distR="0" wp14:anchorId="014B4669" wp14:editId="3FD8DF0B">
            <wp:extent cx="8168005" cy="49495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168005" cy="4949508"/>
                    </a:xfrm>
                    <a:prstGeom prst="rect">
                      <a:avLst/>
                    </a:prstGeom>
                  </pic:spPr>
                </pic:pic>
              </a:graphicData>
            </a:graphic>
          </wp:inline>
        </w:drawing>
      </w:r>
      <w:r w:rsidRPr="00132CCA">
        <w:rPr>
          <w:color w:val="000000"/>
          <w:sz w:val="20"/>
          <w:lang w:val="en-US"/>
        </w:rPr>
        <w:t xml:space="preserve">  </w:t>
      </w:r>
    </w:p>
    <w:p w14:paraId="5AC22E02" w14:textId="77777777" w:rsidR="00A722E2" w:rsidRPr="00A722E2" w:rsidRDefault="00A722E2" w:rsidP="00A722E2">
      <w:pPr>
        <w:rPr>
          <w:lang w:val="en-US"/>
        </w:rPr>
      </w:pPr>
    </w:p>
    <w:sectPr w:rsidR="00A722E2" w:rsidRPr="00A722E2" w:rsidSect="00890F72">
      <w:pgSz w:w="15840" w:h="12240" w:orient="landscape"/>
      <w:pgMar w:top="1418" w:right="1843" w:bottom="1418"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C5496" w14:textId="77777777" w:rsidR="00153389" w:rsidRDefault="00153389">
      <w:r>
        <w:separator/>
      </w:r>
    </w:p>
  </w:endnote>
  <w:endnote w:type="continuationSeparator" w:id="0">
    <w:p w14:paraId="10A44BDF" w14:textId="77777777" w:rsidR="00153389" w:rsidRDefault="0015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0BD28" w14:textId="52C0F37B" w:rsidR="005071E6" w:rsidRPr="00B0635E" w:rsidRDefault="00B0635E" w:rsidP="00B0635E">
    <w:pPr>
      <w:pStyle w:val="Footer"/>
      <w:tabs>
        <w:tab w:val="clear" w:pos="4320"/>
        <w:tab w:val="clear" w:pos="8640"/>
        <w:tab w:val="left" w:pos="3476"/>
      </w:tabs>
      <w:rPr>
        <w:rFonts w:ascii="Arial" w:hAnsi="Arial" w:cs="Arial"/>
        <w:color w:val="061D50"/>
        <w:sz w:val="20"/>
        <w:szCs w:val="20"/>
        <w:lang w:val="en-CA"/>
      </w:rPr>
    </w:pPr>
    <w:r w:rsidRPr="00B0635E">
      <w:rPr>
        <w:rFonts w:ascii="Arial" w:hAnsi="Arial" w:cs="Arial"/>
        <w:color w:val="FF0000"/>
      </w:rPr>
      <w:ptab w:relativeTo="margin" w:alignment="center" w:leader="none"/>
    </w:r>
    <w:r w:rsidRPr="00B0635E">
      <w:rPr>
        <w:rFonts w:ascii="Arial" w:hAnsi="Arial" w:cs="Arial"/>
        <w:color w:val="FF0000"/>
      </w:rPr>
      <w:ptab w:relativeTo="margin" w:alignment="right" w:leader="none"/>
    </w:r>
    <w:proofErr w:type="spellStart"/>
    <w:r w:rsidRPr="00B0635E">
      <w:rPr>
        <w:rFonts w:ascii="Arial" w:hAnsi="Arial" w:cs="Arial"/>
        <w:b/>
        <w:bCs/>
        <w:color w:val="FF0000"/>
      </w:rPr>
      <w:t>Generated</w:t>
    </w:r>
    <w:proofErr w:type="spellEnd"/>
    <w:r w:rsidRPr="00B0635E">
      <w:rPr>
        <w:rFonts w:ascii="Arial" w:hAnsi="Arial" w:cs="Arial"/>
        <w:b/>
        <w:bCs/>
        <w:color w:val="FF0000"/>
      </w:rPr>
      <w:t xml:space="preserve"> on : </w:t>
    </w:r>
    <w:r w:rsidRPr="00B0635E">
      <w:rPr>
        <w:rFonts w:ascii="Arial" w:hAnsi="Arial" w:cs="Arial"/>
      </w:rPr>
      <w:fldChar w:fldCharType="begin"/>
    </w:r>
    <w:r w:rsidRPr="00B0635E">
      <w:rPr>
        <w:rFonts w:ascii="Arial" w:hAnsi="Arial" w:cs="Arial"/>
      </w:rPr>
      <w:instrText xml:space="preserve"> DATE \@ "yyyy-MM-dd" </w:instrText>
    </w:r>
    <w:r w:rsidRPr="00B0635E">
      <w:rPr>
        <w:rFonts w:ascii="Arial" w:hAnsi="Arial" w:cs="Arial"/>
      </w:rPr>
      <w:fldChar w:fldCharType="separate"/>
    </w:r>
    <w:r w:rsidR="00132CCA">
      <w:rPr>
        <w:rFonts w:ascii="Arial" w:hAnsi="Arial" w:cs="Arial"/>
        <w:noProof/>
      </w:rPr>
      <w:t>2020-11-25</w:t>
    </w:r>
    <w:r w:rsidRPr="00B0635E">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A3DE" w14:textId="1BAA0A3F" w:rsidR="005071E6" w:rsidRPr="00B0635E" w:rsidRDefault="00AD35FF" w:rsidP="00AD35FF">
    <w:pPr>
      <w:pStyle w:val="Footer"/>
      <w:tabs>
        <w:tab w:val="clear" w:pos="4320"/>
        <w:tab w:val="clear" w:pos="8640"/>
        <w:tab w:val="left" w:pos="3476"/>
      </w:tabs>
      <w:rPr>
        <w:rStyle w:val="PageNumber"/>
        <w:rFonts w:cs="Arial"/>
        <w:color w:val="061D50"/>
        <w:sz w:val="20"/>
        <w:szCs w:val="20"/>
        <w:lang w:val="en-CA"/>
      </w:rPr>
    </w:pPr>
    <w:r w:rsidRPr="00B0635E">
      <w:rPr>
        <w:rFonts w:ascii="Arial" w:hAnsi="Arial" w:cs="Arial"/>
        <w:color w:val="FF0000"/>
      </w:rPr>
      <w:ptab w:relativeTo="margin" w:alignment="center" w:leader="none"/>
    </w:r>
    <w:r w:rsidRPr="00B0635E">
      <w:rPr>
        <w:rFonts w:ascii="Arial" w:hAnsi="Arial" w:cs="Arial"/>
        <w:color w:val="FF0000"/>
      </w:rPr>
      <w:ptab w:relativeTo="margin" w:alignment="right" w:leader="none"/>
    </w:r>
    <w:proofErr w:type="spellStart"/>
    <w:r w:rsidRPr="00B0635E">
      <w:rPr>
        <w:rFonts w:ascii="Arial" w:hAnsi="Arial" w:cs="Arial"/>
        <w:b/>
        <w:bCs/>
        <w:color w:val="FF0000"/>
      </w:rPr>
      <w:t>Generated</w:t>
    </w:r>
    <w:proofErr w:type="spellEnd"/>
    <w:r w:rsidRPr="00B0635E">
      <w:rPr>
        <w:rFonts w:ascii="Arial" w:hAnsi="Arial" w:cs="Arial"/>
        <w:b/>
        <w:bCs/>
        <w:color w:val="FF0000"/>
      </w:rPr>
      <w:t xml:space="preserve"> on : </w:t>
    </w:r>
    <w:r w:rsidRPr="00B0635E">
      <w:rPr>
        <w:rFonts w:ascii="Arial" w:hAnsi="Arial" w:cs="Arial"/>
      </w:rPr>
      <w:fldChar w:fldCharType="begin"/>
    </w:r>
    <w:r w:rsidRPr="00B0635E">
      <w:rPr>
        <w:rFonts w:ascii="Arial" w:hAnsi="Arial" w:cs="Arial"/>
      </w:rPr>
      <w:instrText xml:space="preserve"> DATE \@ "yyyy-MM-dd" </w:instrText>
    </w:r>
    <w:r w:rsidRPr="00B0635E">
      <w:rPr>
        <w:rFonts w:ascii="Arial" w:hAnsi="Arial" w:cs="Arial"/>
      </w:rPr>
      <w:fldChar w:fldCharType="separate"/>
    </w:r>
    <w:r w:rsidR="00132CCA">
      <w:rPr>
        <w:rFonts w:ascii="Arial" w:hAnsi="Arial" w:cs="Arial"/>
        <w:noProof/>
      </w:rPr>
      <w:t>2020-11-25</w:t>
    </w:r>
    <w:r w:rsidRPr="00B0635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D2D4A" w14:textId="77777777" w:rsidR="00153389" w:rsidRDefault="00153389">
      <w:r>
        <w:separator/>
      </w:r>
    </w:p>
  </w:footnote>
  <w:footnote w:type="continuationSeparator" w:id="0">
    <w:p w14:paraId="435BA40E" w14:textId="77777777" w:rsidR="00153389" w:rsidRDefault="0015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A7D68" w14:textId="77777777" w:rsidR="005071E6" w:rsidRPr="008E503E" w:rsidRDefault="005071E6" w:rsidP="002441AE">
    <w:pPr>
      <w:pStyle w:val="Header"/>
      <w:spacing w:after="0" w:line="240" w:lineRule="auto"/>
      <w:jc w:val="center"/>
      <w:rPr>
        <w:rFonts w:ascii="Arial" w:hAnsi="Arial" w:cs="Arial"/>
        <w:b/>
        <w:bCs/>
        <w:color w:val="0066A4"/>
        <w:sz w:val="24"/>
        <w:szCs w:val="24"/>
        <w:lang w:val="en-CA"/>
      </w:rPr>
    </w:pPr>
  </w:p>
  <w:p w14:paraId="3409B0C2" w14:textId="77777777" w:rsidR="005071E6" w:rsidRPr="008E503E" w:rsidRDefault="005071E6" w:rsidP="002441AE">
    <w:pPr>
      <w:pStyle w:val="Header"/>
      <w:spacing w:after="0" w:line="240" w:lineRule="auto"/>
      <w:jc w:val="center"/>
      <w:rPr>
        <w:rFonts w:ascii="Arial" w:hAnsi="Arial" w:cs="Arial"/>
        <w:b/>
        <w:bCs/>
        <w:color w:val="0066A4"/>
        <w:sz w:val="24"/>
        <w:szCs w:val="24"/>
        <w:lang w:val="en-CA"/>
      </w:rPr>
    </w:pPr>
  </w:p>
  <w:p w14:paraId="72CEE23B" w14:textId="77777777" w:rsidR="005071E6" w:rsidRPr="00CD32CE" w:rsidRDefault="005071E6" w:rsidP="002441AE">
    <w:pPr>
      <w:pStyle w:val="Header"/>
      <w:spacing w:after="0" w:line="240" w:lineRule="auto"/>
      <w:jc w:val="center"/>
      <w:rPr>
        <w:rFonts w:ascii="Arial" w:hAnsi="Arial" w:cs="Arial"/>
        <w:color w:val="FF0000"/>
        <w:sz w:val="24"/>
        <w:szCs w:val="24"/>
        <w:lang w:val="en-CA"/>
      </w:rPr>
    </w:pPr>
    <w:r w:rsidRPr="00CD32CE">
      <w:rPr>
        <w:rFonts w:ascii="Arial" w:hAnsi="Arial" w:cs="Arial"/>
        <w:b/>
        <w:bCs/>
        <w:color w:val="FF0000"/>
        <w:sz w:val="24"/>
        <w:szCs w:val="24"/>
        <w:lang w:val="en-CA"/>
      </w:rPr>
      <w:t>Confidential</w:t>
    </w:r>
    <w:r w:rsidR="00CD32CE" w:rsidRPr="00CD32CE">
      <w:rPr>
        <w:rFonts w:ascii="Arial" w:hAnsi="Arial" w:cs="Arial"/>
        <w:b/>
        <w:bCs/>
        <w:color w:val="FF0000"/>
        <w:sz w:val="24"/>
        <w:szCs w:val="24"/>
        <w:lang w:val="en-CA"/>
      </w:rPr>
      <w:t xml:space="preserve"> – Not controlled if printed</w:t>
    </w:r>
  </w:p>
  <w:p w14:paraId="05C9F6E2" w14:textId="77777777" w:rsidR="005071E6" w:rsidRPr="00132CCA" w:rsidRDefault="005071E6" w:rsidP="002441AE">
    <w:pPr>
      <w:pStyle w:val="Header"/>
      <w:spacing w:after="0" w:line="240" w:lineRule="auto"/>
      <w:jc w:val="center"/>
      <w:rPr>
        <w:rFonts w:ascii="Arial" w:hAnsi="Arial" w:cs="Arial"/>
        <w:color w:val="061D50"/>
        <w:sz w:val="20"/>
        <w:szCs w:val="20"/>
        <w:lang w:val="en-US"/>
      </w:rPr>
    </w:pPr>
    <w:r w:rsidRPr="00132CCA">
      <w:rPr>
        <w:rFonts w:ascii="Arial" w:hAnsi="Arial" w:cs="Arial"/>
        <w:color w:val="061D50"/>
        <w:sz w:val="20"/>
        <w:szCs w:val="20"/>
        <w:lang w:val="en-US"/>
      </w:rPr>
      <w:t xml:space="preserve"> </w:t>
    </w:r>
    <w:r w:rsidRPr="00132CCA">
      <w:rPr>
        <w:rFonts w:ascii="Arial" w:hAnsi="Arial" w:cs="Arial"/>
        <w:b/>
        <w:color w:val="061D50"/>
        <w:sz w:val="20"/>
        <w:szCs w:val="20"/>
        <w:lang w:val="en-US"/>
      </w:rPr>
      <w:t>Process order payment</w:t>
    </w:r>
    <w:r w:rsidRPr="00132CCA">
      <w:rPr>
        <w:rFonts w:ascii="Arial" w:hAnsi="Arial" w:cs="Arial"/>
        <w:color w:val="061D50"/>
        <w:sz w:val="20"/>
        <w:szCs w:val="20"/>
        <w:lang w:val="en-US"/>
      </w:rPr>
      <w:t xml:space="preserve"> </w:t>
    </w:r>
  </w:p>
  <w:p w14:paraId="301102E9" w14:textId="77777777" w:rsidR="005071E6" w:rsidRPr="00132CCA" w:rsidRDefault="005071E6" w:rsidP="002441AE">
    <w:pPr>
      <w:pStyle w:val="Header"/>
      <w:rPr>
        <w:rFonts w:ascii="Arial" w:hAnsi="Arial" w:cs="Arial"/>
        <w:color w:val="061D5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E4E58D4"/>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045D192E"/>
    <w:multiLevelType w:val="hybridMultilevel"/>
    <w:tmpl w:val="D6EA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53B46"/>
    <w:multiLevelType w:val="hybridMultilevel"/>
    <w:tmpl w:val="C27464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3376DA"/>
    <w:multiLevelType w:val="hybridMultilevel"/>
    <w:tmpl w:val="AEEC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A6940"/>
    <w:multiLevelType w:val="hybridMultilevel"/>
    <w:tmpl w:val="31C2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F435E"/>
    <w:multiLevelType w:val="multilevel"/>
    <w:tmpl w:val="54B4FC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765D5"/>
    <w:multiLevelType w:val="multilevel"/>
    <w:tmpl w:val="443037FC"/>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7" w15:restartNumberingAfterBreak="0">
    <w:nsid w:val="17B36F44"/>
    <w:multiLevelType w:val="multilevel"/>
    <w:tmpl w:val="B9FED9E8"/>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347101"/>
    <w:multiLevelType w:val="hybridMultilevel"/>
    <w:tmpl w:val="7C681F90"/>
    <w:lvl w:ilvl="0" w:tplc="718A4B98">
      <w:start w:val="5"/>
      <w:numFmt w:val="decimal"/>
      <w:lvlText w:val="%1"/>
      <w:lvlJc w:val="left"/>
      <w:pPr>
        <w:ind w:left="792" w:hanging="360"/>
      </w:pPr>
      <w:rPr>
        <w:rFonts w:hint="default"/>
      </w:rPr>
    </w:lvl>
    <w:lvl w:ilvl="1" w:tplc="0C0C0019" w:tentative="1">
      <w:start w:val="1"/>
      <w:numFmt w:val="lowerLetter"/>
      <w:lvlText w:val="%2."/>
      <w:lvlJc w:val="left"/>
      <w:pPr>
        <w:ind w:left="1512" w:hanging="360"/>
      </w:pPr>
    </w:lvl>
    <w:lvl w:ilvl="2" w:tplc="0C0C001B" w:tentative="1">
      <w:start w:val="1"/>
      <w:numFmt w:val="lowerRoman"/>
      <w:lvlText w:val="%3."/>
      <w:lvlJc w:val="right"/>
      <w:pPr>
        <w:ind w:left="2232" w:hanging="180"/>
      </w:pPr>
    </w:lvl>
    <w:lvl w:ilvl="3" w:tplc="0C0C000F" w:tentative="1">
      <w:start w:val="1"/>
      <w:numFmt w:val="decimal"/>
      <w:lvlText w:val="%4."/>
      <w:lvlJc w:val="left"/>
      <w:pPr>
        <w:ind w:left="2952" w:hanging="360"/>
      </w:pPr>
    </w:lvl>
    <w:lvl w:ilvl="4" w:tplc="0C0C0019" w:tentative="1">
      <w:start w:val="1"/>
      <w:numFmt w:val="lowerLetter"/>
      <w:lvlText w:val="%5."/>
      <w:lvlJc w:val="left"/>
      <w:pPr>
        <w:ind w:left="3672" w:hanging="360"/>
      </w:pPr>
    </w:lvl>
    <w:lvl w:ilvl="5" w:tplc="0C0C001B" w:tentative="1">
      <w:start w:val="1"/>
      <w:numFmt w:val="lowerRoman"/>
      <w:lvlText w:val="%6."/>
      <w:lvlJc w:val="right"/>
      <w:pPr>
        <w:ind w:left="4392" w:hanging="180"/>
      </w:pPr>
    </w:lvl>
    <w:lvl w:ilvl="6" w:tplc="0C0C000F" w:tentative="1">
      <w:start w:val="1"/>
      <w:numFmt w:val="decimal"/>
      <w:lvlText w:val="%7."/>
      <w:lvlJc w:val="left"/>
      <w:pPr>
        <w:ind w:left="5112" w:hanging="360"/>
      </w:pPr>
    </w:lvl>
    <w:lvl w:ilvl="7" w:tplc="0C0C0019" w:tentative="1">
      <w:start w:val="1"/>
      <w:numFmt w:val="lowerLetter"/>
      <w:lvlText w:val="%8."/>
      <w:lvlJc w:val="left"/>
      <w:pPr>
        <w:ind w:left="5832" w:hanging="360"/>
      </w:pPr>
    </w:lvl>
    <w:lvl w:ilvl="8" w:tplc="0C0C001B" w:tentative="1">
      <w:start w:val="1"/>
      <w:numFmt w:val="lowerRoman"/>
      <w:lvlText w:val="%9."/>
      <w:lvlJc w:val="right"/>
      <w:pPr>
        <w:ind w:left="6552" w:hanging="180"/>
      </w:pPr>
    </w:lvl>
  </w:abstractNum>
  <w:abstractNum w:abstractNumId="9" w15:restartNumberingAfterBreak="0">
    <w:nsid w:val="21627249"/>
    <w:multiLevelType w:val="multilevel"/>
    <w:tmpl w:val="DE46BE9A"/>
    <w:lvl w:ilvl="0">
      <w:start w:val="1"/>
      <w:numFmt w:val="decimal"/>
      <w:pStyle w:val="Level1"/>
      <w:suff w:val="space"/>
      <w:lvlText w:val="%1."/>
      <w:lvlJc w:val="left"/>
      <w:pPr>
        <w:ind w:left="360"/>
      </w:pPr>
      <w:rPr>
        <w:rFonts w:cs="Times New Roman" w:hint="default"/>
      </w:rPr>
    </w:lvl>
    <w:lvl w:ilvl="1">
      <w:start w:val="1"/>
      <w:numFmt w:val="decimal"/>
      <w:pStyle w:val="Level2"/>
      <w:suff w:val="space"/>
      <w:lvlText w:val="%1.%2"/>
      <w:lvlJc w:val="left"/>
      <w:pPr>
        <w:ind w:left="360"/>
      </w:pPr>
      <w:rPr>
        <w:rFonts w:cs="Times New Roman" w:hint="default"/>
      </w:rPr>
    </w:lvl>
    <w:lvl w:ilvl="2">
      <w:start w:val="1"/>
      <w:numFmt w:val="decimal"/>
      <w:pStyle w:val="Level3"/>
      <w:suff w:val="space"/>
      <w:lvlText w:val="%1.%2.%3"/>
      <w:lvlJc w:val="left"/>
      <w:pPr>
        <w:ind w:left="360"/>
      </w:pPr>
      <w:rPr>
        <w:rFonts w:cs="Times New Roman" w:hint="default"/>
      </w:rPr>
    </w:lvl>
    <w:lvl w:ilvl="3">
      <w:start w:val="1"/>
      <w:numFmt w:val="decimal"/>
      <w:pStyle w:val="Level4"/>
      <w:suff w:val="space"/>
      <w:lvlText w:val="%1.%2.%3.%4"/>
      <w:lvlJc w:val="left"/>
      <w:pPr>
        <w:ind w:left="360"/>
      </w:pPr>
      <w:rPr>
        <w:rFonts w:cs="Times New Roman" w:hint="default"/>
      </w:rPr>
    </w:lvl>
    <w:lvl w:ilvl="4">
      <w:start w:val="1"/>
      <w:numFmt w:val="decimal"/>
      <w:pStyle w:val="Level5"/>
      <w:suff w:val="space"/>
      <w:lvlText w:val="%1.%2.%3.%4.%5"/>
      <w:lvlJc w:val="left"/>
      <w:pPr>
        <w:ind w:left="360"/>
      </w:pPr>
      <w:rPr>
        <w:rFonts w:cs="Times New Roman" w:hint="default"/>
      </w:rPr>
    </w:lvl>
    <w:lvl w:ilvl="5">
      <w:start w:val="1"/>
      <w:numFmt w:val="decimal"/>
      <w:pStyle w:val="Level6"/>
      <w:suff w:val="space"/>
      <w:lvlText w:val="%1.%2.%3.%4.%5.%6"/>
      <w:lvlJc w:val="left"/>
      <w:pPr>
        <w:ind w:left="360"/>
      </w:pPr>
      <w:rPr>
        <w:rFonts w:cs="Times New Roman" w:hint="default"/>
      </w:rPr>
    </w:lvl>
    <w:lvl w:ilvl="6">
      <w:start w:val="1"/>
      <w:numFmt w:val="decimal"/>
      <w:pStyle w:val="Level7"/>
      <w:suff w:val="space"/>
      <w:lvlText w:val="%1.%2.%3.%4.%5.%6.%7"/>
      <w:lvlJc w:val="left"/>
      <w:pPr>
        <w:ind w:left="360"/>
      </w:pPr>
      <w:rPr>
        <w:rFonts w:cs="Times New Roman" w:hint="default"/>
      </w:rPr>
    </w:lvl>
    <w:lvl w:ilvl="7">
      <w:start w:val="1"/>
      <w:numFmt w:val="decimal"/>
      <w:pStyle w:val="Level8"/>
      <w:suff w:val="space"/>
      <w:lvlText w:val="%1.%2.%3.%4.%5.%6.%7.%8"/>
      <w:lvlJc w:val="left"/>
      <w:pPr>
        <w:ind w:left="360"/>
      </w:pPr>
      <w:rPr>
        <w:rFonts w:cs="Times New Roman" w:hint="default"/>
      </w:rPr>
    </w:lvl>
    <w:lvl w:ilvl="8">
      <w:start w:val="1"/>
      <w:numFmt w:val="decimal"/>
      <w:pStyle w:val="Level9"/>
      <w:suff w:val="space"/>
      <w:lvlText w:val="%1.%2.%3.%4.%5.%6.%7.%8.%9"/>
      <w:lvlJc w:val="left"/>
      <w:pPr>
        <w:ind w:left="360"/>
      </w:pPr>
      <w:rPr>
        <w:rFonts w:cs="Times New Roman" w:hint="default"/>
      </w:rPr>
    </w:lvl>
  </w:abstractNum>
  <w:abstractNum w:abstractNumId="10" w15:restartNumberingAfterBreak="0">
    <w:nsid w:val="24DD6267"/>
    <w:multiLevelType w:val="multilevel"/>
    <w:tmpl w:val="C8DE6B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17EF1"/>
    <w:multiLevelType w:val="hybridMultilevel"/>
    <w:tmpl w:val="66C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97448"/>
    <w:multiLevelType w:val="hybridMultilevel"/>
    <w:tmpl w:val="C9E265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1EF4C4E"/>
    <w:multiLevelType w:val="multilevel"/>
    <w:tmpl w:val="4202A912"/>
    <w:lvl w:ilvl="0">
      <w:start w:val="1"/>
      <w:numFmt w:val="decimal"/>
      <w:lvlText w:val="%1.0"/>
      <w:lvlJc w:val="left"/>
      <w:pPr>
        <w:ind w:left="1080" w:hanging="720"/>
      </w:pPr>
      <w:rPr>
        <w:rFonts w:hint="default"/>
        <w:color w:val="0A3192"/>
      </w:rPr>
    </w:lvl>
    <w:lvl w:ilvl="1">
      <w:start w:val="1"/>
      <w:numFmt w:val="decimal"/>
      <w:lvlText w:val="%1.%2"/>
      <w:lvlJc w:val="left"/>
      <w:pPr>
        <w:ind w:left="7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14" w15:restartNumberingAfterBreak="0">
    <w:nsid w:val="33F32A67"/>
    <w:multiLevelType w:val="multilevel"/>
    <w:tmpl w:val="ABE882E0"/>
    <w:name w:val="zzmpArticle||Article|2|4|0|1|0|41||1|0|33||1|0|0||1|0|0||1|0|0||1|0|0||mpNA||mpNA||mpNA||"/>
    <w:lvl w:ilvl="0">
      <w:start w:val="1"/>
      <w:numFmt w:val="decimal"/>
      <w:lvlRestart w:val="0"/>
      <w:pStyle w:val="ArticleL1"/>
      <w:lvlText w:val="%1."/>
      <w:lvlJc w:val="left"/>
      <w:pPr>
        <w:tabs>
          <w:tab w:val="num" w:pos="720"/>
        </w:tabs>
      </w:pPr>
      <w:rPr>
        <w:rFonts w:ascii="Times New Roman" w:hAnsi="Times New Roman" w:cs="Times New Roman"/>
        <w:b/>
        <w:i w:val="0"/>
        <w:caps/>
        <w:smallCaps w:val="0"/>
        <w:sz w:val="24"/>
        <w:u w:val="none"/>
      </w:rPr>
    </w:lvl>
    <w:lvl w:ilvl="1">
      <w:start w:val="1"/>
      <w:numFmt w:val="decimal"/>
      <w:pStyle w:val="ArticleL2"/>
      <w:lvlText w:val="%1.%2"/>
      <w:lvlJc w:val="left"/>
      <w:pPr>
        <w:tabs>
          <w:tab w:val="num" w:pos="720"/>
        </w:tabs>
      </w:pPr>
      <w:rPr>
        <w:rFonts w:ascii="Times New Roman" w:hAnsi="Times New Roman" w:cs="Times New Roman"/>
        <w:b/>
        <w:i w:val="0"/>
        <w:caps w:val="0"/>
        <w:sz w:val="24"/>
        <w:u w:val="none"/>
      </w:rPr>
    </w:lvl>
    <w:lvl w:ilvl="2">
      <w:start w:val="1"/>
      <w:numFmt w:val="decimal"/>
      <w:pStyle w:val="ArticleL3"/>
      <w:lvlText w:val="%3."/>
      <w:lvlJc w:val="left"/>
      <w:pPr>
        <w:tabs>
          <w:tab w:val="num" w:pos="1440"/>
        </w:tabs>
        <w:ind w:left="1440" w:hanging="720"/>
      </w:pPr>
      <w:rPr>
        <w:rFonts w:ascii="Times New Roman" w:eastAsia="Times New Roman" w:hAnsi="Times New Roman" w:cs="Times New Roman"/>
        <w:b w:val="0"/>
        <w:i w:val="0"/>
        <w:caps w:val="0"/>
        <w:sz w:val="24"/>
        <w:u w:val="none"/>
      </w:rPr>
    </w:lvl>
    <w:lvl w:ilvl="3">
      <w:start w:val="1"/>
      <w:numFmt w:val="decimal"/>
      <w:pStyle w:val="ArticleL4"/>
      <w:lvlText w:val="%1.%2.%3.%4"/>
      <w:lvlJc w:val="left"/>
      <w:pPr>
        <w:tabs>
          <w:tab w:val="num" w:pos="2448"/>
        </w:tabs>
        <w:ind w:left="2448" w:hanging="1008"/>
      </w:pPr>
      <w:rPr>
        <w:rFonts w:ascii="Times New Roman" w:hAnsi="Times New Roman" w:cs="Times New Roman"/>
        <w:b w:val="0"/>
        <w:i w:val="0"/>
        <w:caps w:val="0"/>
        <w:sz w:val="24"/>
        <w:u w:val="none"/>
      </w:rPr>
    </w:lvl>
    <w:lvl w:ilvl="4">
      <w:start w:val="1"/>
      <w:numFmt w:val="decimal"/>
      <w:pStyle w:val="ArticleL5"/>
      <w:lvlText w:val="%1.%2.%3.%4.%5."/>
      <w:lvlJc w:val="left"/>
      <w:pPr>
        <w:tabs>
          <w:tab w:val="num" w:pos="2880"/>
        </w:tabs>
        <w:ind w:left="3600" w:hanging="1440"/>
      </w:pPr>
      <w:rPr>
        <w:rFonts w:ascii="Times New Roman" w:hAnsi="Times New Roman" w:cs="Times New Roman"/>
        <w:b w:val="0"/>
        <w:i w:val="0"/>
        <w:caps w:val="0"/>
        <w:sz w:val="24"/>
        <w:u w:val="none"/>
      </w:rPr>
    </w:lvl>
    <w:lvl w:ilvl="5">
      <w:start w:val="1"/>
      <w:numFmt w:val="lowerRoman"/>
      <w:pStyle w:val="ArticleL6"/>
      <w:lvlText w:val="(%6)"/>
      <w:lvlJc w:val="left"/>
      <w:pPr>
        <w:tabs>
          <w:tab w:val="num" w:pos="2160"/>
        </w:tabs>
        <w:ind w:left="2160" w:hanging="720"/>
      </w:pPr>
      <w:rPr>
        <w:rFonts w:ascii="Times New Roman" w:hAnsi="Times New Roman" w:cs="Times New Roman"/>
        <w:b w:val="0"/>
        <w:i w:val="0"/>
        <w:caps w:val="0"/>
        <w:sz w:val="24"/>
        <w:u w:val="none"/>
      </w:rPr>
    </w:lvl>
    <w:lvl w:ilvl="6">
      <w:start w:val="1"/>
      <w:numFmt w:val="bullet"/>
      <w:lvlText w:val="·"/>
      <w:lvlJc w:val="left"/>
      <w:pPr>
        <w:tabs>
          <w:tab w:val="num" w:pos="3600"/>
        </w:tabs>
        <w:ind w:left="3600" w:hanging="720"/>
      </w:pPr>
      <w:rPr>
        <w:rFonts w:ascii="Symbol" w:hAnsi="Symbol" w:hint="default"/>
        <w:b w:val="0"/>
        <w:i w:val="0"/>
        <w:caps w:val="0"/>
        <w:sz w:val="40"/>
        <w:u w:val="none"/>
      </w:rPr>
    </w:lvl>
    <w:lvl w:ilvl="7">
      <w:start w:val="1"/>
      <w:numFmt w:val="bullet"/>
      <w:lvlText w:val="·"/>
      <w:lvlJc w:val="left"/>
      <w:pPr>
        <w:tabs>
          <w:tab w:val="num" w:pos="3600"/>
        </w:tabs>
        <w:ind w:left="3600" w:hanging="720"/>
      </w:pPr>
      <w:rPr>
        <w:rFonts w:ascii="Symbol" w:hAnsi="Symbol" w:hint="default"/>
        <w:b w:val="0"/>
        <w:i w:val="0"/>
        <w:caps w:val="0"/>
        <w:sz w:val="40"/>
        <w:u w:val="none"/>
      </w:rPr>
    </w:lvl>
    <w:lvl w:ilvl="8">
      <w:start w:val="1"/>
      <w:numFmt w:val="bullet"/>
      <w:lvlText w:val="·"/>
      <w:lvlJc w:val="left"/>
      <w:pPr>
        <w:tabs>
          <w:tab w:val="num" w:pos="3600"/>
        </w:tabs>
        <w:ind w:left="3600" w:hanging="720"/>
      </w:pPr>
      <w:rPr>
        <w:rFonts w:ascii="Symbol" w:hAnsi="Symbol" w:hint="default"/>
        <w:b w:val="0"/>
        <w:i w:val="0"/>
        <w:caps w:val="0"/>
        <w:color w:val="auto"/>
        <w:sz w:val="40"/>
        <w:u w:val="none"/>
      </w:rPr>
    </w:lvl>
  </w:abstractNum>
  <w:abstractNum w:abstractNumId="15" w15:restartNumberingAfterBreak="0">
    <w:nsid w:val="3C8C7B05"/>
    <w:multiLevelType w:val="multilevel"/>
    <w:tmpl w:val="8D800164"/>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6" w15:restartNumberingAfterBreak="0">
    <w:nsid w:val="3CAB1C43"/>
    <w:multiLevelType w:val="hybridMultilevel"/>
    <w:tmpl w:val="B920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0763E"/>
    <w:multiLevelType w:val="multilevel"/>
    <w:tmpl w:val="DE6EC9A8"/>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CA73D4"/>
    <w:multiLevelType w:val="hybridMultilevel"/>
    <w:tmpl w:val="A412BE0E"/>
    <w:lvl w:ilvl="0" w:tplc="D45A0C98">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9" w15:restartNumberingAfterBreak="0">
    <w:nsid w:val="53966262"/>
    <w:multiLevelType w:val="hybridMultilevel"/>
    <w:tmpl w:val="3D567E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3AE6ECB"/>
    <w:multiLevelType w:val="singleLevel"/>
    <w:tmpl w:val="2BC23C0A"/>
    <w:lvl w:ilvl="0">
      <w:start w:val="1"/>
      <w:numFmt w:val="bullet"/>
      <w:pStyle w:val="TableBullett"/>
      <w:lvlText w:val=""/>
      <w:lvlJc w:val="left"/>
      <w:pPr>
        <w:tabs>
          <w:tab w:val="num" w:pos="360"/>
        </w:tabs>
        <w:ind w:left="360" w:hanging="360"/>
      </w:pPr>
      <w:rPr>
        <w:rFonts w:ascii="Wingdings" w:hAnsi="Wingdings" w:hint="default"/>
      </w:rPr>
    </w:lvl>
  </w:abstractNum>
  <w:abstractNum w:abstractNumId="21" w15:restartNumberingAfterBreak="0">
    <w:nsid w:val="53C14DEE"/>
    <w:multiLevelType w:val="multilevel"/>
    <w:tmpl w:val="792623EC"/>
    <w:lvl w:ilvl="0">
      <w:start w:val="1"/>
      <w:numFmt w:val="decimal"/>
      <w:pStyle w:val="Heading1"/>
      <w:lvlText w:val="%1.0"/>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569" w:hanging="576"/>
      </w:pPr>
    </w:lvl>
    <w:lvl w:ilvl="2">
      <w:start w:val="1"/>
      <w:numFmt w:val="decimal"/>
      <w:pStyle w:val="Heading3"/>
      <w:lvlText w:val="%1.%2.%3"/>
      <w:lvlJc w:val="left"/>
      <w:pPr>
        <w:ind w:left="1572" w:hanging="720"/>
      </w:pPr>
    </w:lvl>
    <w:lvl w:ilvl="3">
      <w:start w:val="1"/>
      <w:numFmt w:val="decimal"/>
      <w:pStyle w:val="Heading4"/>
      <w:lvlText w:val="%1.%2.%3.%4"/>
      <w:lvlJc w:val="left"/>
      <w:pPr>
        <w:ind w:left="2566"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7440666"/>
    <w:multiLevelType w:val="hybridMultilevel"/>
    <w:tmpl w:val="F4C27DD2"/>
    <w:lvl w:ilvl="0" w:tplc="AFC6C458">
      <w:numFmt w:val="bullet"/>
      <w:lvlText w:val="-"/>
      <w:lvlJc w:val="left"/>
      <w:pPr>
        <w:ind w:left="1800" w:hanging="360"/>
      </w:pPr>
      <w:rPr>
        <w:rFonts w:ascii="Calibri" w:eastAsiaTheme="minorHAnsi" w:hAnsi="Calibri" w:cstheme="minorBidi" w:hint="default"/>
        <w:b w:val="0"/>
        <w:color w:val="auto"/>
        <w:sz w:val="22"/>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3" w15:restartNumberingAfterBreak="0">
    <w:nsid w:val="60463625"/>
    <w:multiLevelType w:val="hybridMultilevel"/>
    <w:tmpl w:val="DEB085D8"/>
    <w:lvl w:ilvl="0" w:tplc="58E25C16">
      <w:start w:val="1"/>
      <w:numFmt w:val="bullet"/>
      <w:lvlText w:val=""/>
      <w:lvlJc w:val="left"/>
      <w:pPr>
        <w:ind w:left="720" w:hanging="360"/>
      </w:pPr>
      <w:rPr>
        <w:rFonts w:ascii="Symbol" w:hAnsi="Symbo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44610A8"/>
    <w:multiLevelType w:val="hybridMultilevel"/>
    <w:tmpl w:val="756E9B8C"/>
    <w:lvl w:ilvl="0" w:tplc="0C0C0001">
      <w:start w:val="1"/>
      <w:numFmt w:val="bullet"/>
      <w:lvlText w:val=""/>
      <w:lvlJc w:val="left"/>
      <w:pPr>
        <w:ind w:left="2070" w:hanging="360"/>
      </w:pPr>
      <w:rPr>
        <w:rFonts w:ascii="Symbol" w:hAnsi="Symbol" w:hint="default"/>
      </w:rPr>
    </w:lvl>
    <w:lvl w:ilvl="1" w:tplc="0C0C0003" w:tentative="1">
      <w:start w:val="1"/>
      <w:numFmt w:val="bullet"/>
      <w:lvlText w:val="o"/>
      <w:lvlJc w:val="left"/>
      <w:pPr>
        <w:ind w:left="2790" w:hanging="360"/>
      </w:pPr>
      <w:rPr>
        <w:rFonts w:ascii="Courier New" w:hAnsi="Courier New" w:cs="Courier New" w:hint="default"/>
      </w:rPr>
    </w:lvl>
    <w:lvl w:ilvl="2" w:tplc="0C0C0005" w:tentative="1">
      <w:start w:val="1"/>
      <w:numFmt w:val="bullet"/>
      <w:lvlText w:val=""/>
      <w:lvlJc w:val="left"/>
      <w:pPr>
        <w:ind w:left="3510" w:hanging="360"/>
      </w:pPr>
      <w:rPr>
        <w:rFonts w:ascii="Wingdings" w:hAnsi="Wingdings" w:hint="default"/>
      </w:rPr>
    </w:lvl>
    <w:lvl w:ilvl="3" w:tplc="0C0C0001" w:tentative="1">
      <w:start w:val="1"/>
      <w:numFmt w:val="bullet"/>
      <w:lvlText w:val=""/>
      <w:lvlJc w:val="left"/>
      <w:pPr>
        <w:ind w:left="4230" w:hanging="360"/>
      </w:pPr>
      <w:rPr>
        <w:rFonts w:ascii="Symbol" w:hAnsi="Symbol" w:hint="default"/>
      </w:rPr>
    </w:lvl>
    <w:lvl w:ilvl="4" w:tplc="0C0C0003" w:tentative="1">
      <w:start w:val="1"/>
      <w:numFmt w:val="bullet"/>
      <w:lvlText w:val="o"/>
      <w:lvlJc w:val="left"/>
      <w:pPr>
        <w:ind w:left="4950" w:hanging="360"/>
      </w:pPr>
      <w:rPr>
        <w:rFonts w:ascii="Courier New" w:hAnsi="Courier New" w:cs="Courier New" w:hint="default"/>
      </w:rPr>
    </w:lvl>
    <w:lvl w:ilvl="5" w:tplc="0C0C0005" w:tentative="1">
      <w:start w:val="1"/>
      <w:numFmt w:val="bullet"/>
      <w:lvlText w:val=""/>
      <w:lvlJc w:val="left"/>
      <w:pPr>
        <w:ind w:left="5670" w:hanging="360"/>
      </w:pPr>
      <w:rPr>
        <w:rFonts w:ascii="Wingdings" w:hAnsi="Wingdings" w:hint="default"/>
      </w:rPr>
    </w:lvl>
    <w:lvl w:ilvl="6" w:tplc="0C0C0001" w:tentative="1">
      <w:start w:val="1"/>
      <w:numFmt w:val="bullet"/>
      <w:lvlText w:val=""/>
      <w:lvlJc w:val="left"/>
      <w:pPr>
        <w:ind w:left="6390" w:hanging="360"/>
      </w:pPr>
      <w:rPr>
        <w:rFonts w:ascii="Symbol" w:hAnsi="Symbol" w:hint="default"/>
      </w:rPr>
    </w:lvl>
    <w:lvl w:ilvl="7" w:tplc="0C0C0003" w:tentative="1">
      <w:start w:val="1"/>
      <w:numFmt w:val="bullet"/>
      <w:lvlText w:val="o"/>
      <w:lvlJc w:val="left"/>
      <w:pPr>
        <w:ind w:left="7110" w:hanging="360"/>
      </w:pPr>
      <w:rPr>
        <w:rFonts w:ascii="Courier New" w:hAnsi="Courier New" w:cs="Courier New" w:hint="default"/>
      </w:rPr>
    </w:lvl>
    <w:lvl w:ilvl="8" w:tplc="0C0C0005" w:tentative="1">
      <w:start w:val="1"/>
      <w:numFmt w:val="bullet"/>
      <w:lvlText w:val=""/>
      <w:lvlJc w:val="left"/>
      <w:pPr>
        <w:ind w:left="7830" w:hanging="360"/>
      </w:pPr>
      <w:rPr>
        <w:rFonts w:ascii="Wingdings" w:hAnsi="Wingdings" w:hint="default"/>
      </w:rPr>
    </w:lvl>
  </w:abstractNum>
  <w:abstractNum w:abstractNumId="25" w15:restartNumberingAfterBreak="0">
    <w:nsid w:val="65A83B69"/>
    <w:multiLevelType w:val="hybridMultilevel"/>
    <w:tmpl w:val="CF18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661912"/>
    <w:multiLevelType w:val="multilevel"/>
    <w:tmpl w:val="1652BBFC"/>
    <w:lvl w:ilvl="0">
      <w:start w:val="5"/>
      <w:numFmt w:val="decimal"/>
      <w:lvlText w:val="%1"/>
      <w:lvlJc w:val="left"/>
      <w:pPr>
        <w:ind w:left="792"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448"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768" w:hanging="1800"/>
      </w:pPr>
      <w:rPr>
        <w:rFonts w:hint="default"/>
      </w:rPr>
    </w:lvl>
    <w:lvl w:ilvl="8">
      <w:start w:val="1"/>
      <w:numFmt w:val="decimal"/>
      <w:isLgl/>
      <w:lvlText w:val="%1.%2.%3.%4.%5.%6.%7.%8.%9"/>
      <w:lvlJc w:val="left"/>
      <w:pPr>
        <w:ind w:left="7776" w:hanging="2160"/>
      </w:pPr>
      <w:rPr>
        <w:rFonts w:hint="default"/>
      </w:rPr>
    </w:lvl>
  </w:abstractNum>
  <w:abstractNum w:abstractNumId="27" w15:restartNumberingAfterBreak="0">
    <w:nsid w:val="66FA4AAE"/>
    <w:multiLevelType w:val="multilevel"/>
    <w:tmpl w:val="96DAAD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A4734B"/>
    <w:multiLevelType w:val="hybridMultilevel"/>
    <w:tmpl w:val="AAC2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7771A"/>
    <w:multiLevelType w:val="hybridMultilevel"/>
    <w:tmpl w:val="C9E0280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7A2F41EB"/>
    <w:multiLevelType w:val="hybridMultilevel"/>
    <w:tmpl w:val="6310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A3975"/>
    <w:multiLevelType w:val="hybridMultilevel"/>
    <w:tmpl w:val="70BC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867BA3"/>
    <w:multiLevelType w:val="hybridMultilevel"/>
    <w:tmpl w:val="F724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14"/>
  </w:num>
  <w:num w:numId="5">
    <w:abstractNumId w:val="21"/>
  </w:num>
  <w:num w:numId="6">
    <w:abstractNumId w:val="13"/>
  </w:num>
  <w:num w:numId="7">
    <w:abstractNumId w:val="18"/>
  </w:num>
  <w:num w:numId="8">
    <w:abstractNumId w:val="19"/>
  </w:num>
  <w:num w:numId="9">
    <w:abstractNumId w:val="29"/>
  </w:num>
  <w:num w:numId="10">
    <w:abstractNumId w:val="22"/>
  </w:num>
  <w:num w:numId="11">
    <w:abstractNumId w:val="2"/>
  </w:num>
  <w:num w:numId="12">
    <w:abstractNumId w:val="12"/>
  </w:num>
  <w:num w:numId="13">
    <w:abstractNumId w:val="24"/>
  </w:num>
  <w:num w:numId="14">
    <w:abstractNumId w:val="8"/>
  </w:num>
  <w:num w:numId="15">
    <w:abstractNumId w:val="26"/>
  </w:num>
  <w:num w:numId="16">
    <w:abstractNumId w:val="6"/>
  </w:num>
  <w:num w:numId="17">
    <w:abstractNumId w:val="23"/>
  </w:num>
  <w:num w:numId="18">
    <w:abstractNumId w:val="21"/>
  </w:num>
  <w:num w:numId="19">
    <w:abstractNumId w:val="21"/>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30"/>
  </w:num>
  <w:num w:numId="28">
    <w:abstractNumId w:val="28"/>
  </w:num>
  <w:num w:numId="29">
    <w:abstractNumId w:val="3"/>
  </w:num>
  <w:num w:numId="30">
    <w:abstractNumId w:val="16"/>
  </w:num>
  <w:num w:numId="31">
    <w:abstractNumId w:val="11"/>
  </w:num>
  <w:num w:numId="32">
    <w:abstractNumId w:val="1"/>
  </w:num>
  <w:num w:numId="33">
    <w:abstractNumId w:val="15"/>
  </w:num>
  <w:num w:numId="34">
    <w:abstractNumId w:val="32"/>
  </w:num>
  <w:num w:numId="35">
    <w:abstractNumId w:val="31"/>
  </w:num>
  <w:num w:numId="36">
    <w:abstractNumId w:val="4"/>
  </w:num>
  <w:num w:numId="37">
    <w:abstractNumId w:val="30"/>
  </w:num>
  <w:num w:numId="38">
    <w:abstractNumId w:val="25"/>
  </w:num>
  <w:num w:numId="39">
    <w:abstractNumId w:val="27"/>
  </w:num>
  <w:num w:numId="40">
    <w:abstractNumId w:val="7"/>
  </w:num>
  <w:num w:numId="41">
    <w:abstractNumId w:val="5"/>
  </w:num>
  <w:num w:numId="42">
    <w:abstractNumId w:val="10"/>
  </w:num>
  <w:num w:numId="43">
    <w:abstractNumId w:val="17"/>
  </w:num>
  <w:num w:numId="44">
    <w:abstractNumId w:val="17"/>
    <w:lvlOverride w:ilvl="1">
      <w:startOverride w:val="1"/>
      <w:lvl w:ilvl="1">
        <w:start w:val="1"/>
        <w:numFmt w:val="decimal"/>
        <w:lvlText w:val="%2."/>
        <w:lvlJc w:val="left"/>
        <w:pPr>
          <w:ind w:left="1560" w:hanging="36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6A"/>
    <w:rsid w:val="00002185"/>
    <w:rsid w:val="00003767"/>
    <w:rsid w:val="00006848"/>
    <w:rsid w:val="00007015"/>
    <w:rsid w:val="000075BD"/>
    <w:rsid w:val="00007BF4"/>
    <w:rsid w:val="00010F8B"/>
    <w:rsid w:val="000113C7"/>
    <w:rsid w:val="000149AE"/>
    <w:rsid w:val="00014DB5"/>
    <w:rsid w:val="00016DC6"/>
    <w:rsid w:val="00017123"/>
    <w:rsid w:val="00020274"/>
    <w:rsid w:val="000238F4"/>
    <w:rsid w:val="00023DE7"/>
    <w:rsid w:val="000257B4"/>
    <w:rsid w:val="000257BD"/>
    <w:rsid w:val="00025C3A"/>
    <w:rsid w:val="00025F77"/>
    <w:rsid w:val="000271EC"/>
    <w:rsid w:val="000272B0"/>
    <w:rsid w:val="00030838"/>
    <w:rsid w:val="00030D0D"/>
    <w:rsid w:val="00032A6E"/>
    <w:rsid w:val="000332EA"/>
    <w:rsid w:val="00034059"/>
    <w:rsid w:val="0003439C"/>
    <w:rsid w:val="00036605"/>
    <w:rsid w:val="00036906"/>
    <w:rsid w:val="00037074"/>
    <w:rsid w:val="0004114E"/>
    <w:rsid w:val="0004185C"/>
    <w:rsid w:val="00042E5D"/>
    <w:rsid w:val="000433AF"/>
    <w:rsid w:val="000436BB"/>
    <w:rsid w:val="00043FFE"/>
    <w:rsid w:val="00045765"/>
    <w:rsid w:val="0004684D"/>
    <w:rsid w:val="00047BFF"/>
    <w:rsid w:val="00047D67"/>
    <w:rsid w:val="00054772"/>
    <w:rsid w:val="000564BC"/>
    <w:rsid w:val="000564E5"/>
    <w:rsid w:val="00061261"/>
    <w:rsid w:val="0006279C"/>
    <w:rsid w:val="000630CA"/>
    <w:rsid w:val="00063206"/>
    <w:rsid w:val="0006325D"/>
    <w:rsid w:val="00064C9D"/>
    <w:rsid w:val="0006519A"/>
    <w:rsid w:val="0006528A"/>
    <w:rsid w:val="00065F5E"/>
    <w:rsid w:val="000665DD"/>
    <w:rsid w:val="0006673F"/>
    <w:rsid w:val="000667C8"/>
    <w:rsid w:val="000670BE"/>
    <w:rsid w:val="00073CF8"/>
    <w:rsid w:val="00074F33"/>
    <w:rsid w:val="00075449"/>
    <w:rsid w:val="00075AC7"/>
    <w:rsid w:val="00082687"/>
    <w:rsid w:val="00082AC3"/>
    <w:rsid w:val="00084881"/>
    <w:rsid w:val="00087F05"/>
    <w:rsid w:val="00090319"/>
    <w:rsid w:val="00090CA8"/>
    <w:rsid w:val="00092A01"/>
    <w:rsid w:val="00094FAA"/>
    <w:rsid w:val="000957F2"/>
    <w:rsid w:val="00095E49"/>
    <w:rsid w:val="000A017C"/>
    <w:rsid w:val="000A2097"/>
    <w:rsid w:val="000A2A22"/>
    <w:rsid w:val="000A2FE6"/>
    <w:rsid w:val="000A406B"/>
    <w:rsid w:val="000A4353"/>
    <w:rsid w:val="000A574D"/>
    <w:rsid w:val="000A57AD"/>
    <w:rsid w:val="000A6C85"/>
    <w:rsid w:val="000A7A94"/>
    <w:rsid w:val="000A7ED0"/>
    <w:rsid w:val="000B0C4A"/>
    <w:rsid w:val="000B1834"/>
    <w:rsid w:val="000B2E55"/>
    <w:rsid w:val="000B5B8A"/>
    <w:rsid w:val="000B636D"/>
    <w:rsid w:val="000B6B56"/>
    <w:rsid w:val="000B77B2"/>
    <w:rsid w:val="000C0D8E"/>
    <w:rsid w:val="000C1727"/>
    <w:rsid w:val="000C2DC7"/>
    <w:rsid w:val="000D0D36"/>
    <w:rsid w:val="000D1363"/>
    <w:rsid w:val="000D1929"/>
    <w:rsid w:val="000D1C53"/>
    <w:rsid w:val="000D439F"/>
    <w:rsid w:val="000D4E1E"/>
    <w:rsid w:val="000D5C6C"/>
    <w:rsid w:val="000D74C1"/>
    <w:rsid w:val="000D7FDF"/>
    <w:rsid w:val="000E04DD"/>
    <w:rsid w:val="000E131C"/>
    <w:rsid w:val="000E55B8"/>
    <w:rsid w:val="000E7922"/>
    <w:rsid w:val="000F07C0"/>
    <w:rsid w:val="000F0837"/>
    <w:rsid w:val="000F117E"/>
    <w:rsid w:val="000F2603"/>
    <w:rsid w:val="000F2DEA"/>
    <w:rsid w:val="000F3FD1"/>
    <w:rsid w:val="000F6526"/>
    <w:rsid w:val="000F7F79"/>
    <w:rsid w:val="00102A7D"/>
    <w:rsid w:val="001049FC"/>
    <w:rsid w:val="00105093"/>
    <w:rsid w:val="00105E99"/>
    <w:rsid w:val="001076B8"/>
    <w:rsid w:val="00107DE0"/>
    <w:rsid w:val="00110218"/>
    <w:rsid w:val="00111B41"/>
    <w:rsid w:val="00113083"/>
    <w:rsid w:val="0011494A"/>
    <w:rsid w:val="00115810"/>
    <w:rsid w:val="00115DB8"/>
    <w:rsid w:val="00117A2F"/>
    <w:rsid w:val="00120CDA"/>
    <w:rsid w:val="00122081"/>
    <w:rsid w:val="0012210D"/>
    <w:rsid w:val="0012245E"/>
    <w:rsid w:val="0012364C"/>
    <w:rsid w:val="00123C98"/>
    <w:rsid w:val="00123D4C"/>
    <w:rsid w:val="001249BA"/>
    <w:rsid w:val="00126D6B"/>
    <w:rsid w:val="00127948"/>
    <w:rsid w:val="0013002E"/>
    <w:rsid w:val="00130870"/>
    <w:rsid w:val="0013271C"/>
    <w:rsid w:val="00132CCA"/>
    <w:rsid w:val="00132E16"/>
    <w:rsid w:val="001336AC"/>
    <w:rsid w:val="00133CA5"/>
    <w:rsid w:val="0013499E"/>
    <w:rsid w:val="0013531E"/>
    <w:rsid w:val="001408B5"/>
    <w:rsid w:val="00141617"/>
    <w:rsid w:val="00142D77"/>
    <w:rsid w:val="0014385A"/>
    <w:rsid w:val="001445DF"/>
    <w:rsid w:val="00147ED5"/>
    <w:rsid w:val="00150A54"/>
    <w:rsid w:val="00150C42"/>
    <w:rsid w:val="00150F20"/>
    <w:rsid w:val="00151471"/>
    <w:rsid w:val="001525AE"/>
    <w:rsid w:val="00152917"/>
    <w:rsid w:val="00152C94"/>
    <w:rsid w:val="00153389"/>
    <w:rsid w:val="001538A1"/>
    <w:rsid w:val="001551E1"/>
    <w:rsid w:val="00155996"/>
    <w:rsid w:val="00156B38"/>
    <w:rsid w:val="00160035"/>
    <w:rsid w:val="001600AC"/>
    <w:rsid w:val="00160900"/>
    <w:rsid w:val="00161261"/>
    <w:rsid w:val="00161771"/>
    <w:rsid w:val="00161C53"/>
    <w:rsid w:val="001632BE"/>
    <w:rsid w:val="0016441C"/>
    <w:rsid w:val="001646EB"/>
    <w:rsid w:val="00164CB8"/>
    <w:rsid w:val="001651FD"/>
    <w:rsid w:val="0016564C"/>
    <w:rsid w:val="0016591D"/>
    <w:rsid w:val="00165B88"/>
    <w:rsid w:val="00170BFF"/>
    <w:rsid w:val="001721A0"/>
    <w:rsid w:val="00175B9A"/>
    <w:rsid w:val="00180E4C"/>
    <w:rsid w:val="00184C7D"/>
    <w:rsid w:val="0018521F"/>
    <w:rsid w:val="001864EF"/>
    <w:rsid w:val="00186CB8"/>
    <w:rsid w:val="0018757E"/>
    <w:rsid w:val="0019134B"/>
    <w:rsid w:val="0019221E"/>
    <w:rsid w:val="00192808"/>
    <w:rsid w:val="001931BC"/>
    <w:rsid w:val="001933ED"/>
    <w:rsid w:val="001946D2"/>
    <w:rsid w:val="00194865"/>
    <w:rsid w:val="00195D5B"/>
    <w:rsid w:val="00197246"/>
    <w:rsid w:val="0019743D"/>
    <w:rsid w:val="00197555"/>
    <w:rsid w:val="0019774F"/>
    <w:rsid w:val="001A1507"/>
    <w:rsid w:val="001A2A6A"/>
    <w:rsid w:val="001A3FDC"/>
    <w:rsid w:val="001A7139"/>
    <w:rsid w:val="001A742F"/>
    <w:rsid w:val="001B0173"/>
    <w:rsid w:val="001B2595"/>
    <w:rsid w:val="001B2D6A"/>
    <w:rsid w:val="001B5905"/>
    <w:rsid w:val="001B5979"/>
    <w:rsid w:val="001B645F"/>
    <w:rsid w:val="001B6B85"/>
    <w:rsid w:val="001B75B9"/>
    <w:rsid w:val="001C075A"/>
    <w:rsid w:val="001C1D5B"/>
    <w:rsid w:val="001C32AC"/>
    <w:rsid w:val="001C3FD3"/>
    <w:rsid w:val="001C6DBC"/>
    <w:rsid w:val="001C6DF4"/>
    <w:rsid w:val="001D0113"/>
    <w:rsid w:val="001D1A17"/>
    <w:rsid w:val="001D1D1B"/>
    <w:rsid w:val="001D1E17"/>
    <w:rsid w:val="001D1EF4"/>
    <w:rsid w:val="001D29CA"/>
    <w:rsid w:val="001D50FA"/>
    <w:rsid w:val="001D5C1C"/>
    <w:rsid w:val="001D60A1"/>
    <w:rsid w:val="001E05AF"/>
    <w:rsid w:val="001E1792"/>
    <w:rsid w:val="001E3FD7"/>
    <w:rsid w:val="001E571E"/>
    <w:rsid w:val="001F011D"/>
    <w:rsid w:val="001F0474"/>
    <w:rsid w:val="001F0582"/>
    <w:rsid w:val="001F1AAB"/>
    <w:rsid w:val="001F38A2"/>
    <w:rsid w:val="001F4362"/>
    <w:rsid w:val="001F5989"/>
    <w:rsid w:val="001F5B76"/>
    <w:rsid w:val="001F5D81"/>
    <w:rsid w:val="001F7617"/>
    <w:rsid w:val="002018A3"/>
    <w:rsid w:val="00201AAB"/>
    <w:rsid w:val="00202A14"/>
    <w:rsid w:val="00203267"/>
    <w:rsid w:val="0020468F"/>
    <w:rsid w:val="00204EA2"/>
    <w:rsid w:val="00207B16"/>
    <w:rsid w:val="00210C76"/>
    <w:rsid w:val="00212891"/>
    <w:rsid w:val="00215D13"/>
    <w:rsid w:val="00215E52"/>
    <w:rsid w:val="002161BE"/>
    <w:rsid w:val="00216373"/>
    <w:rsid w:val="0021701C"/>
    <w:rsid w:val="00217CE6"/>
    <w:rsid w:val="00222AE1"/>
    <w:rsid w:val="00223547"/>
    <w:rsid w:val="00223F63"/>
    <w:rsid w:val="002246F3"/>
    <w:rsid w:val="00224DD3"/>
    <w:rsid w:val="00225653"/>
    <w:rsid w:val="0022588B"/>
    <w:rsid w:val="00225B40"/>
    <w:rsid w:val="002265B0"/>
    <w:rsid w:val="002277C1"/>
    <w:rsid w:val="00230928"/>
    <w:rsid w:val="00233003"/>
    <w:rsid w:val="00234063"/>
    <w:rsid w:val="00234687"/>
    <w:rsid w:val="0023726F"/>
    <w:rsid w:val="00242F8C"/>
    <w:rsid w:val="002441AE"/>
    <w:rsid w:val="00247E6C"/>
    <w:rsid w:val="00250783"/>
    <w:rsid w:val="00251A7D"/>
    <w:rsid w:val="00252E98"/>
    <w:rsid w:val="00256394"/>
    <w:rsid w:val="00256691"/>
    <w:rsid w:val="00260795"/>
    <w:rsid w:val="00262ED2"/>
    <w:rsid w:val="00263262"/>
    <w:rsid w:val="00265DA8"/>
    <w:rsid w:val="00267A6A"/>
    <w:rsid w:val="002701BE"/>
    <w:rsid w:val="002717FD"/>
    <w:rsid w:val="002722D6"/>
    <w:rsid w:val="00273C4A"/>
    <w:rsid w:val="002742F1"/>
    <w:rsid w:val="0027596A"/>
    <w:rsid w:val="00275BF6"/>
    <w:rsid w:val="002765EB"/>
    <w:rsid w:val="00276996"/>
    <w:rsid w:val="002771C8"/>
    <w:rsid w:val="00277EED"/>
    <w:rsid w:val="00282B43"/>
    <w:rsid w:val="00284768"/>
    <w:rsid w:val="00284C05"/>
    <w:rsid w:val="00285AC1"/>
    <w:rsid w:val="002865CD"/>
    <w:rsid w:val="002874C9"/>
    <w:rsid w:val="00291C2D"/>
    <w:rsid w:val="002940DC"/>
    <w:rsid w:val="0029480C"/>
    <w:rsid w:val="00294F61"/>
    <w:rsid w:val="00297040"/>
    <w:rsid w:val="002A23B2"/>
    <w:rsid w:val="002A252E"/>
    <w:rsid w:val="002A46BB"/>
    <w:rsid w:val="002A5000"/>
    <w:rsid w:val="002A5903"/>
    <w:rsid w:val="002A7DA5"/>
    <w:rsid w:val="002B0508"/>
    <w:rsid w:val="002B0595"/>
    <w:rsid w:val="002B0DF6"/>
    <w:rsid w:val="002B14B5"/>
    <w:rsid w:val="002B15C7"/>
    <w:rsid w:val="002B16F7"/>
    <w:rsid w:val="002B262E"/>
    <w:rsid w:val="002B2C67"/>
    <w:rsid w:val="002B37E4"/>
    <w:rsid w:val="002B6CFF"/>
    <w:rsid w:val="002C0225"/>
    <w:rsid w:val="002C0C00"/>
    <w:rsid w:val="002C21DE"/>
    <w:rsid w:val="002C4194"/>
    <w:rsid w:val="002C42CE"/>
    <w:rsid w:val="002C5F02"/>
    <w:rsid w:val="002D063C"/>
    <w:rsid w:val="002D1126"/>
    <w:rsid w:val="002D33D0"/>
    <w:rsid w:val="002D39C3"/>
    <w:rsid w:val="002D4721"/>
    <w:rsid w:val="002D4A97"/>
    <w:rsid w:val="002D610E"/>
    <w:rsid w:val="002D6AD0"/>
    <w:rsid w:val="002D7697"/>
    <w:rsid w:val="002E0527"/>
    <w:rsid w:val="002E1183"/>
    <w:rsid w:val="002E1458"/>
    <w:rsid w:val="002E3364"/>
    <w:rsid w:val="002E4842"/>
    <w:rsid w:val="002E4FDF"/>
    <w:rsid w:val="002E5068"/>
    <w:rsid w:val="002E5C5E"/>
    <w:rsid w:val="002E61D7"/>
    <w:rsid w:val="002E63F5"/>
    <w:rsid w:val="002E65C2"/>
    <w:rsid w:val="002E6D1C"/>
    <w:rsid w:val="002E7FF6"/>
    <w:rsid w:val="002F101D"/>
    <w:rsid w:val="002F23EC"/>
    <w:rsid w:val="002F4E4B"/>
    <w:rsid w:val="00300830"/>
    <w:rsid w:val="00300D38"/>
    <w:rsid w:val="00301A51"/>
    <w:rsid w:val="003020D2"/>
    <w:rsid w:val="003036A3"/>
    <w:rsid w:val="003047F8"/>
    <w:rsid w:val="003053A1"/>
    <w:rsid w:val="003071D9"/>
    <w:rsid w:val="00307987"/>
    <w:rsid w:val="0031028B"/>
    <w:rsid w:val="0031084F"/>
    <w:rsid w:val="0031347D"/>
    <w:rsid w:val="00314938"/>
    <w:rsid w:val="00314E4B"/>
    <w:rsid w:val="00315F34"/>
    <w:rsid w:val="00317A99"/>
    <w:rsid w:val="00317B93"/>
    <w:rsid w:val="00320CE9"/>
    <w:rsid w:val="00321374"/>
    <w:rsid w:val="00324FB3"/>
    <w:rsid w:val="003266C3"/>
    <w:rsid w:val="00327419"/>
    <w:rsid w:val="00330122"/>
    <w:rsid w:val="00330158"/>
    <w:rsid w:val="003314C3"/>
    <w:rsid w:val="00331625"/>
    <w:rsid w:val="00331AC7"/>
    <w:rsid w:val="00333C84"/>
    <w:rsid w:val="00334F53"/>
    <w:rsid w:val="003352D2"/>
    <w:rsid w:val="0033637D"/>
    <w:rsid w:val="00336EBD"/>
    <w:rsid w:val="0034588C"/>
    <w:rsid w:val="00347AB3"/>
    <w:rsid w:val="00347C99"/>
    <w:rsid w:val="00350506"/>
    <w:rsid w:val="00351748"/>
    <w:rsid w:val="003519F7"/>
    <w:rsid w:val="00351C86"/>
    <w:rsid w:val="00352AF5"/>
    <w:rsid w:val="00354955"/>
    <w:rsid w:val="00354DBD"/>
    <w:rsid w:val="003552B1"/>
    <w:rsid w:val="003552CC"/>
    <w:rsid w:val="00355522"/>
    <w:rsid w:val="00356A5B"/>
    <w:rsid w:val="003571FC"/>
    <w:rsid w:val="00360D23"/>
    <w:rsid w:val="00361C2B"/>
    <w:rsid w:val="0036282E"/>
    <w:rsid w:val="00363004"/>
    <w:rsid w:val="00363473"/>
    <w:rsid w:val="003642EF"/>
    <w:rsid w:val="00364A04"/>
    <w:rsid w:val="003676CB"/>
    <w:rsid w:val="003677E4"/>
    <w:rsid w:val="00370BF3"/>
    <w:rsid w:val="003732EC"/>
    <w:rsid w:val="003750E7"/>
    <w:rsid w:val="00375938"/>
    <w:rsid w:val="00381793"/>
    <w:rsid w:val="00383CB5"/>
    <w:rsid w:val="00384826"/>
    <w:rsid w:val="00387F41"/>
    <w:rsid w:val="00391FA6"/>
    <w:rsid w:val="00393619"/>
    <w:rsid w:val="00394717"/>
    <w:rsid w:val="00395653"/>
    <w:rsid w:val="00395C62"/>
    <w:rsid w:val="0039674C"/>
    <w:rsid w:val="003A0303"/>
    <w:rsid w:val="003A17C1"/>
    <w:rsid w:val="003A2BB6"/>
    <w:rsid w:val="003A5C65"/>
    <w:rsid w:val="003A6933"/>
    <w:rsid w:val="003B2CE0"/>
    <w:rsid w:val="003B2DC7"/>
    <w:rsid w:val="003B5E81"/>
    <w:rsid w:val="003B6058"/>
    <w:rsid w:val="003B76EE"/>
    <w:rsid w:val="003B7772"/>
    <w:rsid w:val="003B7C19"/>
    <w:rsid w:val="003C1042"/>
    <w:rsid w:val="003C1EB3"/>
    <w:rsid w:val="003C21F0"/>
    <w:rsid w:val="003C39D3"/>
    <w:rsid w:val="003C3AF7"/>
    <w:rsid w:val="003C3F72"/>
    <w:rsid w:val="003C4985"/>
    <w:rsid w:val="003C5413"/>
    <w:rsid w:val="003C6FBB"/>
    <w:rsid w:val="003C7D8D"/>
    <w:rsid w:val="003D17E2"/>
    <w:rsid w:val="003D2FBC"/>
    <w:rsid w:val="003D4BEF"/>
    <w:rsid w:val="003D5243"/>
    <w:rsid w:val="003D696C"/>
    <w:rsid w:val="003D6A5A"/>
    <w:rsid w:val="003D6B8B"/>
    <w:rsid w:val="003D7556"/>
    <w:rsid w:val="003E3391"/>
    <w:rsid w:val="003E3864"/>
    <w:rsid w:val="003E4D40"/>
    <w:rsid w:val="003E5459"/>
    <w:rsid w:val="003E5DF6"/>
    <w:rsid w:val="003F0132"/>
    <w:rsid w:val="003F06D4"/>
    <w:rsid w:val="003F2A3A"/>
    <w:rsid w:val="003F3691"/>
    <w:rsid w:val="003F3763"/>
    <w:rsid w:val="003F69C5"/>
    <w:rsid w:val="003F7AE3"/>
    <w:rsid w:val="00400483"/>
    <w:rsid w:val="0040123A"/>
    <w:rsid w:val="00401749"/>
    <w:rsid w:val="00401A02"/>
    <w:rsid w:val="004028FA"/>
    <w:rsid w:val="00402F13"/>
    <w:rsid w:val="00403453"/>
    <w:rsid w:val="0040399A"/>
    <w:rsid w:val="00404013"/>
    <w:rsid w:val="0040663B"/>
    <w:rsid w:val="00406770"/>
    <w:rsid w:val="004077D0"/>
    <w:rsid w:val="004119EC"/>
    <w:rsid w:val="004143D1"/>
    <w:rsid w:val="00414FB7"/>
    <w:rsid w:val="0041536B"/>
    <w:rsid w:val="00415F12"/>
    <w:rsid w:val="00416184"/>
    <w:rsid w:val="00416E46"/>
    <w:rsid w:val="00417DC3"/>
    <w:rsid w:val="004201CD"/>
    <w:rsid w:val="0042047E"/>
    <w:rsid w:val="00420909"/>
    <w:rsid w:val="00422583"/>
    <w:rsid w:val="004228A8"/>
    <w:rsid w:val="004229A1"/>
    <w:rsid w:val="00423A58"/>
    <w:rsid w:val="00423D50"/>
    <w:rsid w:val="00424992"/>
    <w:rsid w:val="0042599B"/>
    <w:rsid w:val="00426279"/>
    <w:rsid w:val="00427104"/>
    <w:rsid w:val="00430885"/>
    <w:rsid w:val="00431AF4"/>
    <w:rsid w:val="0043224C"/>
    <w:rsid w:val="004323BD"/>
    <w:rsid w:val="00432A22"/>
    <w:rsid w:val="004344A5"/>
    <w:rsid w:val="004344E3"/>
    <w:rsid w:val="004414C0"/>
    <w:rsid w:val="00441D21"/>
    <w:rsid w:val="0044395E"/>
    <w:rsid w:val="0044548E"/>
    <w:rsid w:val="00445567"/>
    <w:rsid w:val="00446658"/>
    <w:rsid w:val="00447296"/>
    <w:rsid w:val="00447643"/>
    <w:rsid w:val="004506CB"/>
    <w:rsid w:val="00451632"/>
    <w:rsid w:val="00452A3C"/>
    <w:rsid w:val="0045545C"/>
    <w:rsid w:val="00456846"/>
    <w:rsid w:val="00457A3E"/>
    <w:rsid w:val="0046264F"/>
    <w:rsid w:val="004654E4"/>
    <w:rsid w:val="0046583C"/>
    <w:rsid w:val="00470556"/>
    <w:rsid w:val="00471353"/>
    <w:rsid w:val="00474161"/>
    <w:rsid w:val="00476472"/>
    <w:rsid w:val="0048169F"/>
    <w:rsid w:val="0048381C"/>
    <w:rsid w:val="00484AE0"/>
    <w:rsid w:val="00486B2B"/>
    <w:rsid w:val="004871FE"/>
    <w:rsid w:val="00492B44"/>
    <w:rsid w:val="00495229"/>
    <w:rsid w:val="0049541B"/>
    <w:rsid w:val="00495F8D"/>
    <w:rsid w:val="004962FB"/>
    <w:rsid w:val="00497EA1"/>
    <w:rsid w:val="004A01DE"/>
    <w:rsid w:val="004A040E"/>
    <w:rsid w:val="004A09BD"/>
    <w:rsid w:val="004A299E"/>
    <w:rsid w:val="004A3518"/>
    <w:rsid w:val="004A3624"/>
    <w:rsid w:val="004A3FC8"/>
    <w:rsid w:val="004A511B"/>
    <w:rsid w:val="004A519B"/>
    <w:rsid w:val="004A5F11"/>
    <w:rsid w:val="004A67E8"/>
    <w:rsid w:val="004B06F1"/>
    <w:rsid w:val="004B09D3"/>
    <w:rsid w:val="004B1BB2"/>
    <w:rsid w:val="004B1C75"/>
    <w:rsid w:val="004B3C6E"/>
    <w:rsid w:val="004B5304"/>
    <w:rsid w:val="004B608A"/>
    <w:rsid w:val="004B750B"/>
    <w:rsid w:val="004B7949"/>
    <w:rsid w:val="004C0110"/>
    <w:rsid w:val="004C3865"/>
    <w:rsid w:val="004C4788"/>
    <w:rsid w:val="004C5114"/>
    <w:rsid w:val="004C531D"/>
    <w:rsid w:val="004D0FE5"/>
    <w:rsid w:val="004D13C6"/>
    <w:rsid w:val="004D178C"/>
    <w:rsid w:val="004D1DF2"/>
    <w:rsid w:val="004D291F"/>
    <w:rsid w:val="004D2D5D"/>
    <w:rsid w:val="004D303E"/>
    <w:rsid w:val="004D334D"/>
    <w:rsid w:val="004D5B53"/>
    <w:rsid w:val="004E0EA9"/>
    <w:rsid w:val="004E2647"/>
    <w:rsid w:val="004E33FF"/>
    <w:rsid w:val="004E49CD"/>
    <w:rsid w:val="004E4FDC"/>
    <w:rsid w:val="004E6E8D"/>
    <w:rsid w:val="004E6F58"/>
    <w:rsid w:val="004E71F7"/>
    <w:rsid w:val="004E7E48"/>
    <w:rsid w:val="004F1BE5"/>
    <w:rsid w:val="004F3ED9"/>
    <w:rsid w:val="004F5B0A"/>
    <w:rsid w:val="004F6576"/>
    <w:rsid w:val="004F6C93"/>
    <w:rsid w:val="004F7512"/>
    <w:rsid w:val="004F765E"/>
    <w:rsid w:val="005050CB"/>
    <w:rsid w:val="00506077"/>
    <w:rsid w:val="005071E6"/>
    <w:rsid w:val="0050725E"/>
    <w:rsid w:val="00511ACB"/>
    <w:rsid w:val="005130ED"/>
    <w:rsid w:val="00514D34"/>
    <w:rsid w:val="00515E09"/>
    <w:rsid w:val="00516105"/>
    <w:rsid w:val="00521613"/>
    <w:rsid w:val="00523EDD"/>
    <w:rsid w:val="00525331"/>
    <w:rsid w:val="00527091"/>
    <w:rsid w:val="005277A7"/>
    <w:rsid w:val="005311D1"/>
    <w:rsid w:val="005314AA"/>
    <w:rsid w:val="00531815"/>
    <w:rsid w:val="0053316C"/>
    <w:rsid w:val="00533F4A"/>
    <w:rsid w:val="0053431F"/>
    <w:rsid w:val="00534739"/>
    <w:rsid w:val="00535112"/>
    <w:rsid w:val="005411EF"/>
    <w:rsid w:val="005414A7"/>
    <w:rsid w:val="00541A2B"/>
    <w:rsid w:val="00544114"/>
    <w:rsid w:val="00545E00"/>
    <w:rsid w:val="00547418"/>
    <w:rsid w:val="00547BA6"/>
    <w:rsid w:val="00550D69"/>
    <w:rsid w:val="00551D15"/>
    <w:rsid w:val="00552CE3"/>
    <w:rsid w:val="00553EDE"/>
    <w:rsid w:val="005546B2"/>
    <w:rsid w:val="00554B7B"/>
    <w:rsid w:val="005550AE"/>
    <w:rsid w:val="005602FB"/>
    <w:rsid w:val="005622BF"/>
    <w:rsid w:val="00562720"/>
    <w:rsid w:val="005648F7"/>
    <w:rsid w:val="00566A67"/>
    <w:rsid w:val="00566E88"/>
    <w:rsid w:val="005706BE"/>
    <w:rsid w:val="005708AF"/>
    <w:rsid w:val="00571BA4"/>
    <w:rsid w:val="00571E72"/>
    <w:rsid w:val="005730D0"/>
    <w:rsid w:val="00573177"/>
    <w:rsid w:val="0057475B"/>
    <w:rsid w:val="00583EB8"/>
    <w:rsid w:val="00583F0D"/>
    <w:rsid w:val="0058475A"/>
    <w:rsid w:val="00584BFE"/>
    <w:rsid w:val="005863BD"/>
    <w:rsid w:val="00586AE9"/>
    <w:rsid w:val="005906FA"/>
    <w:rsid w:val="0059072B"/>
    <w:rsid w:val="005933E8"/>
    <w:rsid w:val="00593A0B"/>
    <w:rsid w:val="005941B5"/>
    <w:rsid w:val="00594DD2"/>
    <w:rsid w:val="00595F3C"/>
    <w:rsid w:val="00597D00"/>
    <w:rsid w:val="005A09F1"/>
    <w:rsid w:val="005A0F9D"/>
    <w:rsid w:val="005A135F"/>
    <w:rsid w:val="005A2ECB"/>
    <w:rsid w:val="005A2F25"/>
    <w:rsid w:val="005A3360"/>
    <w:rsid w:val="005A3D7D"/>
    <w:rsid w:val="005A4E41"/>
    <w:rsid w:val="005A5D5F"/>
    <w:rsid w:val="005B064D"/>
    <w:rsid w:val="005B1AAF"/>
    <w:rsid w:val="005B6B91"/>
    <w:rsid w:val="005C0741"/>
    <w:rsid w:val="005C1BF2"/>
    <w:rsid w:val="005C3D90"/>
    <w:rsid w:val="005C53CA"/>
    <w:rsid w:val="005C64C9"/>
    <w:rsid w:val="005C68EF"/>
    <w:rsid w:val="005C7230"/>
    <w:rsid w:val="005D1F6A"/>
    <w:rsid w:val="005D288E"/>
    <w:rsid w:val="005D2906"/>
    <w:rsid w:val="005D36BC"/>
    <w:rsid w:val="005D3B07"/>
    <w:rsid w:val="005D5526"/>
    <w:rsid w:val="005D5A77"/>
    <w:rsid w:val="005D5B14"/>
    <w:rsid w:val="005D6154"/>
    <w:rsid w:val="005D6967"/>
    <w:rsid w:val="005D6BFC"/>
    <w:rsid w:val="005D7836"/>
    <w:rsid w:val="005E78B5"/>
    <w:rsid w:val="005F0341"/>
    <w:rsid w:val="005F0A88"/>
    <w:rsid w:val="005F237A"/>
    <w:rsid w:val="005F2D5C"/>
    <w:rsid w:val="005F3025"/>
    <w:rsid w:val="005F51C6"/>
    <w:rsid w:val="005F5703"/>
    <w:rsid w:val="005F680F"/>
    <w:rsid w:val="00600886"/>
    <w:rsid w:val="00601150"/>
    <w:rsid w:val="006027CC"/>
    <w:rsid w:val="006041A7"/>
    <w:rsid w:val="00606C21"/>
    <w:rsid w:val="0061129E"/>
    <w:rsid w:val="006113A7"/>
    <w:rsid w:val="00612355"/>
    <w:rsid w:val="00612BC5"/>
    <w:rsid w:val="0061329F"/>
    <w:rsid w:val="00614C36"/>
    <w:rsid w:val="00617E33"/>
    <w:rsid w:val="00622D8C"/>
    <w:rsid w:val="00624349"/>
    <w:rsid w:val="00625318"/>
    <w:rsid w:val="006261A3"/>
    <w:rsid w:val="0062656D"/>
    <w:rsid w:val="00627007"/>
    <w:rsid w:val="00630CC3"/>
    <w:rsid w:val="00630E65"/>
    <w:rsid w:val="0063151E"/>
    <w:rsid w:val="006315F7"/>
    <w:rsid w:val="0063366B"/>
    <w:rsid w:val="00634098"/>
    <w:rsid w:val="00634782"/>
    <w:rsid w:val="00635816"/>
    <w:rsid w:val="0063644E"/>
    <w:rsid w:val="00636C3C"/>
    <w:rsid w:val="0063774A"/>
    <w:rsid w:val="00640786"/>
    <w:rsid w:val="00643064"/>
    <w:rsid w:val="006436C3"/>
    <w:rsid w:val="006445D3"/>
    <w:rsid w:val="00644C21"/>
    <w:rsid w:val="006462B1"/>
    <w:rsid w:val="00646E8E"/>
    <w:rsid w:val="006510FF"/>
    <w:rsid w:val="00655BE9"/>
    <w:rsid w:val="0065752A"/>
    <w:rsid w:val="0066076E"/>
    <w:rsid w:val="00662070"/>
    <w:rsid w:val="006626E7"/>
    <w:rsid w:val="00663C7C"/>
    <w:rsid w:val="00665D5D"/>
    <w:rsid w:val="00667F3F"/>
    <w:rsid w:val="00670892"/>
    <w:rsid w:val="006710E0"/>
    <w:rsid w:val="00672CD6"/>
    <w:rsid w:val="00673F42"/>
    <w:rsid w:val="006742B3"/>
    <w:rsid w:val="006766B1"/>
    <w:rsid w:val="00682ECC"/>
    <w:rsid w:val="00683004"/>
    <w:rsid w:val="00683FB2"/>
    <w:rsid w:val="00684399"/>
    <w:rsid w:val="0068601C"/>
    <w:rsid w:val="00687759"/>
    <w:rsid w:val="00687A43"/>
    <w:rsid w:val="00690C22"/>
    <w:rsid w:val="00690CB9"/>
    <w:rsid w:val="00691737"/>
    <w:rsid w:val="00691796"/>
    <w:rsid w:val="00695B08"/>
    <w:rsid w:val="00697FBE"/>
    <w:rsid w:val="006A097E"/>
    <w:rsid w:val="006A0AC2"/>
    <w:rsid w:val="006A27D7"/>
    <w:rsid w:val="006A2C04"/>
    <w:rsid w:val="006A4341"/>
    <w:rsid w:val="006B1C95"/>
    <w:rsid w:val="006B1D4C"/>
    <w:rsid w:val="006B23CD"/>
    <w:rsid w:val="006B3C78"/>
    <w:rsid w:val="006B5BA6"/>
    <w:rsid w:val="006B61E2"/>
    <w:rsid w:val="006B61EA"/>
    <w:rsid w:val="006B6A97"/>
    <w:rsid w:val="006B7AC5"/>
    <w:rsid w:val="006C060A"/>
    <w:rsid w:val="006C08F0"/>
    <w:rsid w:val="006C3661"/>
    <w:rsid w:val="006C73B4"/>
    <w:rsid w:val="006C7CA0"/>
    <w:rsid w:val="006D3381"/>
    <w:rsid w:val="006D4D70"/>
    <w:rsid w:val="006D5FC4"/>
    <w:rsid w:val="006E070D"/>
    <w:rsid w:val="006E1462"/>
    <w:rsid w:val="006E49FF"/>
    <w:rsid w:val="006E65C3"/>
    <w:rsid w:val="006E6E19"/>
    <w:rsid w:val="006F0FF0"/>
    <w:rsid w:val="006F1135"/>
    <w:rsid w:val="006F3476"/>
    <w:rsid w:val="006F3E65"/>
    <w:rsid w:val="006F6F56"/>
    <w:rsid w:val="00701C7F"/>
    <w:rsid w:val="00703235"/>
    <w:rsid w:val="00704D4C"/>
    <w:rsid w:val="007051FC"/>
    <w:rsid w:val="00705F5D"/>
    <w:rsid w:val="00706511"/>
    <w:rsid w:val="00711ECD"/>
    <w:rsid w:val="00712C94"/>
    <w:rsid w:val="00714512"/>
    <w:rsid w:val="007167D7"/>
    <w:rsid w:val="0071683B"/>
    <w:rsid w:val="00723B38"/>
    <w:rsid w:val="00727635"/>
    <w:rsid w:val="0073249A"/>
    <w:rsid w:val="00733AAB"/>
    <w:rsid w:val="00733B68"/>
    <w:rsid w:val="00733DC5"/>
    <w:rsid w:val="007343A6"/>
    <w:rsid w:val="007348A5"/>
    <w:rsid w:val="00735C0B"/>
    <w:rsid w:val="00740F20"/>
    <w:rsid w:val="0074409A"/>
    <w:rsid w:val="007448DC"/>
    <w:rsid w:val="0074599F"/>
    <w:rsid w:val="00746741"/>
    <w:rsid w:val="007476A1"/>
    <w:rsid w:val="007501A5"/>
    <w:rsid w:val="00750D92"/>
    <w:rsid w:val="0075148E"/>
    <w:rsid w:val="00751E06"/>
    <w:rsid w:val="0075305A"/>
    <w:rsid w:val="007545C8"/>
    <w:rsid w:val="0075590C"/>
    <w:rsid w:val="00757E88"/>
    <w:rsid w:val="00757FD2"/>
    <w:rsid w:val="00761BA6"/>
    <w:rsid w:val="0077177F"/>
    <w:rsid w:val="00774ACF"/>
    <w:rsid w:val="0077716E"/>
    <w:rsid w:val="00780717"/>
    <w:rsid w:val="00780B32"/>
    <w:rsid w:val="00781537"/>
    <w:rsid w:val="00784CF3"/>
    <w:rsid w:val="00785600"/>
    <w:rsid w:val="0078585C"/>
    <w:rsid w:val="00787098"/>
    <w:rsid w:val="00787980"/>
    <w:rsid w:val="00793839"/>
    <w:rsid w:val="00793FC0"/>
    <w:rsid w:val="00795EBE"/>
    <w:rsid w:val="0079651F"/>
    <w:rsid w:val="007A0DFB"/>
    <w:rsid w:val="007A14F7"/>
    <w:rsid w:val="007A189E"/>
    <w:rsid w:val="007A1BD3"/>
    <w:rsid w:val="007A512E"/>
    <w:rsid w:val="007A65DF"/>
    <w:rsid w:val="007A6978"/>
    <w:rsid w:val="007A7735"/>
    <w:rsid w:val="007B2D25"/>
    <w:rsid w:val="007B45F8"/>
    <w:rsid w:val="007C4B85"/>
    <w:rsid w:val="007C4CC9"/>
    <w:rsid w:val="007C5273"/>
    <w:rsid w:val="007C53CA"/>
    <w:rsid w:val="007C5C2A"/>
    <w:rsid w:val="007C74C9"/>
    <w:rsid w:val="007D1913"/>
    <w:rsid w:val="007D3184"/>
    <w:rsid w:val="007D42AD"/>
    <w:rsid w:val="007D436A"/>
    <w:rsid w:val="007D466A"/>
    <w:rsid w:val="007D5DC4"/>
    <w:rsid w:val="007E16C7"/>
    <w:rsid w:val="007E4889"/>
    <w:rsid w:val="007E6289"/>
    <w:rsid w:val="007E6D5A"/>
    <w:rsid w:val="007E72B3"/>
    <w:rsid w:val="007F08C0"/>
    <w:rsid w:val="007F1730"/>
    <w:rsid w:val="007F1EB0"/>
    <w:rsid w:val="007F2228"/>
    <w:rsid w:val="007F39F8"/>
    <w:rsid w:val="007F3E06"/>
    <w:rsid w:val="007F3FA8"/>
    <w:rsid w:val="007F4D1E"/>
    <w:rsid w:val="007F59AC"/>
    <w:rsid w:val="007F653B"/>
    <w:rsid w:val="007F70D7"/>
    <w:rsid w:val="007F7799"/>
    <w:rsid w:val="007F79DC"/>
    <w:rsid w:val="00800266"/>
    <w:rsid w:val="00803309"/>
    <w:rsid w:val="00806BE5"/>
    <w:rsid w:val="00807CB4"/>
    <w:rsid w:val="008106FE"/>
    <w:rsid w:val="00810D85"/>
    <w:rsid w:val="00811223"/>
    <w:rsid w:val="00813757"/>
    <w:rsid w:val="0081417C"/>
    <w:rsid w:val="00814596"/>
    <w:rsid w:val="0081461D"/>
    <w:rsid w:val="00820590"/>
    <w:rsid w:val="008220B7"/>
    <w:rsid w:val="008230A0"/>
    <w:rsid w:val="00825C9E"/>
    <w:rsid w:val="0082604C"/>
    <w:rsid w:val="008261C1"/>
    <w:rsid w:val="00826F57"/>
    <w:rsid w:val="008272F6"/>
    <w:rsid w:val="00827822"/>
    <w:rsid w:val="008322BB"/>
    <w:rsid w:val="008350E6"/>
    <w:rsid w:val="00841748"/>
    <w:rsid w:val="008427F0"/>
    <w:rsid w:val="00842C86"/>
    <w:rsid w:val="008472C8"/>
    <w:rsid w:val="00853D5C"/>
    <w:rsid w:val="008544FB"/>
    <w:rsid w:val="00857E39"/>
    <w:rsid w:val="00861CD5"/>
    <w:rsid w:val="0086314F"/>
    <w:rsid w:val="00864106"/>
    <w:rsid w:val="00865543"/>
    <w:rsid w:val="008679D1"/>
    <w:rsid w:val="00870B14"/>
    <w:rsid w:val="00870CA0"/>
    <w:rsid w:val="00871617"/>
    <w:rsid w:val="008721C6"/>
    <w:rsid w:val="00872C88"/>
    <w:rsid w:val="00872CBF"/>
    <w:rsid w:val="0087618A"/>
    <w:rsid w:val="00877650"/>
    <w:rsid w:val="00877B07"/>
    <w:rsid w:val="00877B3B"/>
    <w:rsid w:val="008808B4"/>
    <w:rsid w:val="008809BC"/>
    <w:rsid w:val="00883E5E"/>
    <w:rsid w:val="00884E0E"/>
    <w:rsid w:val="00885353"/>
    <w:rsid w:val="008855A5"/>
    <w:rsid w:val="00886D50"/>
    <w:rsid w:val="00890973"/>
    <w:rsid w:val="00890DE4"/>
    <w:rsid w:val="00890F72"/>
    <w:rsid w:val="008928EE"/>
    <w:rsid w:val="0089391C"/>
    <w:rsid w:val="00893E44"/>
    <w:rsid w:val="00894AC3"/>
    <w:rsid w:val="00894B80"/>
    <w:rsid w:val="00894D97"/>
    <w:rsid w:val="00896536"/>
    <w:rsid w:val="00896754"/>
    <w:rsid w:val="008A06E3"/>
    <w:rsid w:val="008A1C47"/>
    <w:rsid w:val="008A49FF"/>
    <w:rsid w:val="008A6587"/>
    <w:rsid w:val="008B01AA"/>
    <w:rsid w:val="008B2073"/>
    <w:rsid w:val="008B6385"/>
    <w:rsid w:val="008B64D6"/>
    <w:rsid w:val="008B700C"/>
    <w:rsid w:val="008B7F08"/>
    <w:rsid w:val="008C055C"/>
    <w:rsid w:val="008C0BC5"/>
    <w:rsid w:val="008C16FA"/>
    <w:rsid w:val="008C1844"/>
    <w:rsid w:val="008C2245"/>
    <w:rsid w:val="008C356F"/>
    <w:rsid w:val="008C3A12"/>
    <w:rsid w:val="008C45CD"/>
    <w:rsid w:val="008C4AE0"/>
    <w:rsid w:val="008C6270"/>
    <w:rsid w:val="008C62F6"/>
    <w:rsid w:val="008D0B30"/>
    <w:rsid w:val="008D0BD6"/>
    <w:rsid w:val="008D18D8"/>
    <w:rsid w:val="008D28C8"/>
    <w:rsid w:val="008D2E2B"/>
    <w:rsid w:val="008D5D88"/>
    <w:rsid w:val="008D5DA7"/>
    <w:rsid w:val="008D7D40"/>
    <w:rsid w:val="008E0F66"/>
    <w:rsid w:val="008E1142"/>
    <w:rsid w:val="008E11AF"/>
    <w:rsid w:val="008E1561"/>
    <w:rsid w:val="008E16F8"/>
    <w:rsid w:val="008E3732"/>
    <w:rsid w:val="008E503E"/>
    <w:rsid w:val="008E5FBF"/>
    <w:rsid w:val="008F1985"/>
    <w:rsid w:val="008F4A23"/>
    <w:rsid w:val="008F72E4"/>
    <w:rsid w:val="008F7815"/>
    <w:rsid w:val="008F79A9"/>
    <w:rsid w:val="00900C83"/>
    <w:rsid w:val="009013C2"/>
    <w:rsid w:val="009015BC"/>
    <w:rsid w:val="00903B9B"/>
    <w:rsid w:val="00904BB2"/>
    <w:rsid w:val="0090768B"/>
    <w:rsid w:val="00907FEF"/>
    <w:rsid w:val="00911638"/>
    <w:rsid w:val="00911C2B"/>
    <w:rsid w:val="00912FD3"/>
    <w:rsid w:val="00913BF6"/>
    <w:rsid w:val="00916BF5"/>
    <w:rsid w:val="00916EF8"/>
    <w:rsid w:val="00917DF5"/>
    <w:rsid w:val="009203B4"/>
    <w:rsid w:val="00921723"/>
    <w:rsid w:val="00921A8C"/>
    <w:rsid w:val="0092256E"/>
    <w:rsid w:val="00922654"/>
    <w:rsid w:val="009234B5"/>
    <w:rsid w:val="00923A2E"/>
    <w:rsid w:val="00923AEB"/>
    <w:rsid w:val="00927338"/>
    <w:rsid w:val="0093058B"/>
    <w:rsid w:val="009308CA"/>
    <w:rsid w:val="00930C49"/>
    <w:rsid w:val="009310FF"/>
    <w:rsid w:val="00932BD9"/>
    <w:rsid w:val="00932F80"/>
    <w:rsid w:val="009334FC"/>
    <w:rsid w:val="009403DD"/>
    <w:rsid w:val="0094064B"/>
    <w:rsid w:val="009417A6"/>
    <w:rsid w:val="00944DD6"/>
    <w:rsid w:val="009454DC"/>
    <w:rsid w:val="00950294"/>
    <w:rsid w:val="00952937"/>
    <w:rsid w:val="00952B2E"/>
    <w:rsid w:val="00953BF3"/>
    <w:rsid w:val="00955973"/>
    <w:rsid w:val="0095606C"/>
    <w:rsid w:val="009567A0"/>
    <w:rsid w:val="00956C55"/>
    <w:rsid w:val="00956E48"/>
    <w:rsid w:val="009577B6"/>
    <w:rsid w:val="009579D6"/>
    <w:rsid w:val="009609BC"/>
    <w:rsid w:val="009620C9"/>
    <w:rsid w:val="0096244A"/>
    <w:rsid w:val="00962692"/>
    <w:rsid w:val="009630BC"/>
    <w:rsid w:val="00963296"/>
    <w:rsid w:val="009634EC"/>
    <w:rsid w:val="00963827"/>
    <w:rsid w:val="009638F4"/>
    <w:rsid w:val="0096550E"/>
    <w:rsid w:val="00966B0D"/>
    <w:rsid w:val="0097426F"/>
    <w:rsid w:val="00977B1A"/>
    <w:rsid w:val="0098237F"/>
    <w:rsid w:val="00982630"/>
    <w:rsid w:val="00982636"/>
    <w:rsid w:val="00983216"/>
    <w:rsid w:val="0099057C"/>
    <w:rsid w:val="00990EDC"/>
    <w:rsid w:val="00991527"/>
    <w:rsid w:val="0099165F"/>
    <w:rsid w:val="00992014"/>
    <w:rsid w:val="00992592"/>
    <w:rsid w:val="0099711F"/>
    <w:rsid w:val="009A26EA"/>
    <w:rsid w:val="009A2902"/>
    <w:rsid w:val="009A2B73"/>
    <w:rsid w:val="009A727C"/>
    <w:rsid w:val="009A7A91"/>
    <w:rsid w:val="009B0A24"/>
    <w:rsid w:val="009B17AD"/>
    <w:rsid w:val="009B1897"/>
    <w:rsid w:val="009B4248"/>
    <w:rsid w:val="009B44AB"/>
    <w:rsid w:val="009B4A39"/>
    <w:rsid w:val="009B5164"/>
    <w:rsid w:val="009B661F"/>
    <w:rsid w:val="009C109B"/>
    <w:rsid w:val="009C12DC"/>
    <w:rsid w:val="009C296D"/>
    <w:rsid w:val="009C31B3"/>
    <w:rsid w:val="009C47ED"/>
    <w:rsid w:val="009C6716"/>
    <w:rsid w:val="009C7073"/>
    <w:rsid w:val="009C7BEE"/>
    <w:rsid w:val="009D35F1"/>
    <w:rsid w:val="009D3D3A"/>
    <w:rsid w:val="009D7133"/>
    <w:rsid w:val="009D7A2E"/>
    <w:rsid w:val="009E091F"/>
    <w:rsid w:val="009E0F4D"/>
    <w:rsid w:val="009E15AE"/>
    <w:rsid w:val="009E181B"/>
    <w:rsid w:val="009E305E"/>
    <w:rsid w:val="009E4060"/>
    <w:rsid w:val="009E758C"/>
    <w:rsid w:val="009E7DF0"/>
    <w:rsid w:val="009F3F06"/>
    <w:rsid w:val="009F43CA"/>
    <w:rsid w:val="009F6ECE"/>
    <w:rsid w:val="009F79A1"/>
    <w:rsid w:val="009F7AF5"/>
    <w:rsid w:val="00A06C28"/>
    <w:rsid w:val="00A1320E"/>
    <w:rsid w:val="00A158BB"/>
    <w:rsid w:val="00A17D7E"/>
    <w:rsid w:val="00A22C37"/>
    <w:rsid w:val="00A23B1F"/>
    <w:rsid w:val="00A2576A"/>
    <w:rsid w:val="00A27568"/>
    <w:rsid w:val="00A3018C"/>
    <w:rsid w:val="00A31881"/>
    <w:rsid w:val="00A32542"/>
    <w:rsid w:val="00A32561"/>
    <w:rsid w:val="00A337BF"/>
    <w:rsid w:val="00A35397"/>
    <w:rsid w:val="00A40205"/>
    <w:rsid w:val="00A40535"/>
    <w:rsid w:val="00A42569"/>
    <w:rsid w:val="00A43D71"/>
    <w:rsid w:val="00A44C13"/>
    <w:rsid w:val="00A46A46"/>
    <w:rsid w:val="00A474CF"/>
    <w:rsid w:val="00A47A0E"/>
    <w:rsid w:val="00A52655"/>
    <w:rsid w:val="00A52B30"/>
    <w:rsid w:val="00A5383F"/>
    <w:rsid w:val="00A56339"/>
    <w:rsid w:val="00A56789"/>
    <w:rsid w:val="00A64324"/>
    <w:rsid w:val="00A65DB0"/>
    <w:rsid w:val="00A66399"/>
    <w:rsid w:val="00A66A3D"/>
    <w:rsid w:val="00A66AF4"/>
    <w:rsid w:val="00A67919"/>
    <w:rsid w:val="00A67CED"/>
    <w:rsid w:val="00A7045E"/>
    <w:rsid w:val="00A70F4E"/>
    <w:rsid w:val="00A71412"/>
    <w:rsid w:val="00A722E2"/>
    <w:rsid w:val="00A73076"/>
    <w:rsid w:val="00A741B5"/>
    <w:rsid w:val="00A752A2"/>
    <w:rsid w:val="00A76BC5"/>
    <w:rsid w:val="00A80A8D"/>
    <w:rsid w:val="00A8134C"/>
    <w:rsid w:val="00A814EC"/>
    <w:rsid w:val="00A83D6A"/>
    <w:rsid w:val="00A87452"/>
    <w:rsid w:val="00A91922"/>
    <w:rsid w:val="00A92B46"/>
    <w:rsid w:val="00A94207"/>
    <w:rsid w:val="00A951E4"/>
    <w:rsid w:val="00AA101F"/>
    <w:rsid w:val="00AA35C5"/>
    <w:rsid w:val="00AA4045"/>
    <w:rsid w:val="00AA4B1A"/>
    <w:rsid w:val="00AA5CC7"/>
    <w:rsid w:val="00AA6376"/>
    <w:rsid w:val="00AA64AE"/>
    <w:rsid w:val="00AA741D"/>
    <w:rsid w:val="00AA78C0"/>
    <w:rsid w:val="00AB16E4"/>
    <w:rsid w:val="00AB23A7"/>
    <w:rsid w:val="00AB24F1"/>
    <w:rsid w:val="00AB5B11"/>
    <w:rsid w:val="00AC0679"/>
    <w:rsid w:val="00AC3E24"/>
    <w:rsid w:val="00AC44F8"/>
    <w:rsid w:val="00AC552A"/>
    <w:rsid w:val="00AC566D"/>
    <w:rsid w:val="00AD083F"/>
    <w:rsid w:val="00AD1F5A"/>
    <w:rsid w:val="00AD2631"/>
    <w:rsid w:val="00AD35FF"/>
    <w:rsid w:val="00AD3C63"/>
    <w:rsid w:val="00AD53C2"/>
    <w:rsid w:val="00AE3622"/>
    <w:rsid w:val="00AE3DEB"/>
    <w:rsid w:val="00AE500E"/>
    <w:rsid w:val="00AE513B"/>
    <w:rsid w:val="00AE5DB7"/>
    <w:rsid w:val="00AF0490"/>
    <w:rsid w:val="00AF0672"/>
    <w:rsid w:val="00AF1C75"/>
    <w:rsid w:val="00AF5377"/>
    <w:rsid w:val="00AF54F4"/>
    <w:rsid w:val="00AF5550"/>
    <w:rsid w:val="00AF55F2"/>
    <w:rsid w:val="00AF76FD"/>
    <w:rsid w:val="00B01210"/>
    <w:rsid w:val="00B04B8F"/>
    <w:rsid w:val="00B0635E"/>
    <w:rsid w:val="00B112FA"/>
    <w:rsid w:val="00B119AE"/>
    <w:rsid w:val="00B11EFC"/>
    <w:rsid w:val="00B15682"/>
    <w:rsid w:val="00B16A5E"/>
    <w:rsid w:val="00B17D15"/>
    <w:rsid w:val="00B200B3"/>
    <w:rsid w:val="00B2261E"/>
    <w:rsid w:val="00B2458F"/>
    <w:rsid w:val="00B247F2"/>
    <w:rsid w:val="00B256A9"/>
    <w:rsid w:val="00B261AD"/>
    <w:rsid w:val="00B31A62"/>
    <w:rsid w:val="00B323BB"/>
    <w:rsid w:val="00B3364B"/>
    <w:rsid w:val="00B337B8"/>
    <w:rsid w:val="00B35E9D"/>
    <w:rsid w:val="00B36EAD"/>
    <w:rsid w:val="00B37368"/>
    <w:rsid w:val="00B40DE7"/>
    <w:rsid w:val="00B420B9"/>
    <w:rsid w:val="00B43AEE"/>
    <w:rsid w:val="00B46BA4"/>
    <w:rsid w:val="00B4761E"/>
    <w:rsid w:val="00B50B3D"/>
    <w:rsid w:val="00B50EB2"/>
    <w:rsid w:val="00B534EF"/>
    <w:rsid w:val="00B53B52"/>
    <w:rsid w:val="00B545E1"/>
    <w:rsid w:val="00B5592E"/>
    <w:rsid w:val="00B563F4"/>
    <w:rsid w:val="00B56451"/>
    <w:rsid w:val="00B57544"/>
    <w:rsid w:val="00B57D3B"/>
    <w:rsid w:val="00B57FC8"/>
    <w:rsid w:val="00B601D9"/>
    <w:rsid w:val="00B6233F"/>
    <w:rsid w:val="00B628CF"/>
    <w:rsid w:val="00B66972"/>
    <w:rsid w:val="00B7052F"/>
    <w:rsid w:val="00B70B60"/>
    <w:rsid w:val="00B712A6"/>
    <w:rsid w:val="00B720EA"/>
    <w:rsid w:val="00B72607"/>
    <w:rsid w:val="00B73317"/>
    <w:rsid w:val="00B73D86"/>
    <w:rsid w:val="00B74A4F"/>
    <w:rsid w:val="00B75292"/>
    <w:rsid w:val="00B762E0"/>
    <w:rsid w:val="00B76849"/>
    <w:rsid w:val="00B768F4"/>
    <w:rsid w:val="00B76B0D"/>
    <w:rsid w:val="00B77CD3"/>
    <w:rsid w:val="00B8107A"/>
    <w:rsid w:val="00B835EB"/>
    <w:rsid w:val="00B84B77"/>
    <w:rsid w:val="00B91311"/>
    <w:rsid w:val="00B9265E"/>
    <w:rsid w:val="00B929A8"/>
    <w:rsid w:val="00B92CBE"/>
    <w:rsid w:val="00B95B65"/>
    <w:rsid w:val="00B96DDC"/>
    <w:rsid w:val="00BA08EC"/>
    <w:rsid w:val="00BA1988"/>
    <w:rsid w:val="00BA47A5"/>
    <w:rsid w:val="00BA4E70"/>
    <w:rsid w:val="00BA51DF"/>
    <w:rsid w:val="00BA5B6A"/>
    <w:rsid w:val="00BA5EB2"/>
    <w:rsid w:val="00BA5F96"/>
    <w:rsid w:val="00BA6C26"/>
    <w:rsid w:val="00BB0509"/>
    <w:rsid w:val="00BB0BAD"/>
    <w:rsid w:val="00BB1C40"/>
    <w:rsid w:val="00BB3E7E"/>
    <w:rsid w:val="00BB664A"/>
    <w:rsid w:val="00BC0870"/>
    <w:rsid w:val="00BC3217"/>
    <w:rsid w:val="00BC5A82"/>
    <w:rsid w:val="00BC6A07"/>
    <w:rsid w:val="00BC6D6A"/>
    <w:rsid w:val="00BC7B18"/>
    <w:rsid w:val="00BD1DA3"/>
    <w:rsid w:val="00BD26D8"/>
    <w:rsid w:val="00BD4D77"/>
    <w:rsid w:val="00BD61B3"/>
    <w:rsid w:val="00BD65BC"/>
    <w:rsid w:val="00BD66B7"/>
    <w:rsid w:val="00BD7645"/>
    <w:rsid w:val="00BD7EBF"/>
    <w:rsid w:val="00BE1617"/>
    <w:rsid w:val="00BE368E"/>
    <w:rsid w:val="00BE419F"/>
    <w:rsid w:val="00BE480A"/>
    <w:rsid w:val="00BE52D6"/>
    <w:rsid w:val="00BE5D2C"/>
    <w:rsid w:val="00BE7A41"/>
    <w:rsid w:val="00BE7EB4"/>
    <w:rsid w:val="00BF2014"/>
    <w:rsid w:val="00BF2212"/>
    <w:rsid w:val="00BF2A4A"/>
    <w:rsid w:val="00BF432F"/>
    <w:rsid w:val="00BF494E"/>
    <w:rsid w:val="00BF6802"/>
    <w:rsid w:val="00BF6B93"/>
    <w:rsid w:val="00BF705D"/>
    <w:rsid w:val="00C02099"/>
    <w:rsid w:val="00C02668"/>
    <w:rsid w:val="00C02DA3"/>
    <w:rsid w:val="00C0400F"/>
    <w:rsid w:val="00C04292"/>
    <w:rsid w:val="00C04EB6"/>
    <w:rsid w:val="00C06AF8"/>
    <w:rsid w:val="00C06F17"/>
    <w:rsid w:val="00C078FA"/>
    <w:rsid w:val="00C10F88"/>
    <w:rsid w:val="00C119BD"/>
    <w:rsid w:val="00C14348"/>
    <w:rsid w:val="00C157D1"/>
    <w:rsid w:val="00C159CB"/>
    <w:rsid w:val="00C16526"/>
    <w:rsid w:val="00C17B41"/>
    <w:rsid w:val="00C2079D"/>
    <w:rsid w:val="00C21B29"/>
    <w:rsid w:val="00C22AA3"/>
    <w:rsid w:val="00C2305E"/>
    <w:rsid w:val="00C25829"/>
    <w:rsid w:val="00C25E48"/>
    <w:rsid w:val="00C264B2"/>
    <w:rsid w:val="00C26B2B"/>
    <w:rsid w:val="00C26B54"/>
    <w:rsid w:val="00C306D0"/>
    <w:rsid w:val="00C33D15"/>
    <w:rsid w:val="00C3616A"/>
    <w:rsid w:val="00C3627F"/>
    <w:rsid w:val="00C36B79"/>
    <w:rsid w:val="00C406C3"/>
    <w:rsid w:val="00C415A7"/>
    <w:rsid w:val="00C417CC"/>
    <w:rsid w:val="00C46904"/>
    <w:rsid w:val="00C46E67"/>
    <w:rsid w:val="00C46ECB"/>
    <w:rsid w:val="00C47BF7"/>
    <w:rsid w:val="00C47D9D"/>
    <w:rsid w:val="00C47FE0"/>
    <w:rsid w:val="00C51F22"/>
    <w:rsid w:val="00C531C5"/>
    <w:rsid w:val="00C54EEA"/>
    <w:rsid w:val="00C56A3E"/>
    <w:rsid w:val="00C5712C"/>
    <w:rsid w:val="00C571F1"/>
    <w:rsid w:val="00C60517"/>
    <w:rsid w:val="00C6086B"/>
    <w:rsid w:val="00C62D70"/>
    <w:rsid w:val="00C65684"/>
    <w:rsid w:val="00C66696"/>
    <w:rsid w:val="00C66CE4"/>
    <w:rsid w:val="00C66D0C"/>
    <w:rsid w:val="00C73782"/>
    <w:rsid w:val="00C73FCE"/>
    <w:rsid w:val="00C774EC"/>
    <w:rsid w:val="00C77D0C"/>
    <w:rsid w:val="00C8046C"/>
    <w:rsid w:val="00C8131D"/>
    <w:rsid w:val="00C82CC1"/>
    <w:rsid w:val="00C85622"/>
    <w:rsid w:val="00C86A19"/>
    <w:rsid w:val="00C90FF2"/>
    <w:rsid w:val="00C91C96"/>
    <w:rsid w:val="00C91F7E"/>
    <w:rsid w:val="00C920AC"/>
    <w:rsid w:val="00C930CD"/>
    <w:rsid w:val="00C94319"/>
    <w:rsid w:val="00C96294"/>
    <w:rsid w:val="00C97026"/>
    <w:rsid w:val="00CA0284"/>
    <w:rsid w:val="00CA028D"/>
    <w:rsid w:val="00CA0A4F"/>
    <w:rsid w:val="00CA10FA"/>
    <w:rsid w:val="00CA4AD1"/>
    <w:rsid w:val="00CA539B"/>
    <w:rsid w:val="00CA576E"/>
    <w:rsid w:val="00CA5B3E"/>
    <w:rsid w:val="00CA5BAA"/>
    <w:rsid w:val="00CA5F53"/>
    <w:rsid w:val="00CA678E"/>
    <w:rsid w:val="00CA6E62"/>
    <w:rsid w:val="00CA755B"/>
    <w:rsid w:val="00CB0303"/>
    <w:rsid w:val="00CB0958"/>
    <w:rsid w:val="00CB1A74"/>
    <w:rsid w:val="00CB1CF3"/>
    <w:rsid w:val="00CB334F"/>
    <w:rsid w:val="00CB67E9"/>
    <w:rsid w:val="00CB7668"/>
    <w:rsid w:val="00CC002B"/>
    <w:rsid w:val="00CC0A46"/>
    <w:rsid w:val="00CC0A71"/>
    <w:rsid w:val="00CC4628"/>
    <w:rsid w:val="00CC6C73"/>
    <w:rsid w:val="00CD12D7"/>
    <w:rsid w:val="00CD2670"/>
    <w:rsid w:val="00CD32CE"/>
    <w:rsid w:val="00CD3A23"/>
    <w:rsid w:val="00CD3DE6"/>
    <w:rsid w:val="00CD4244"/>
    <w:rsid w:val="00CD4B17"/>
    <w:rsid w:val="00CD677E"/>
    <w:rsid w:val="00CE00BD"/>
    <w:rsid w:val="00CE1355"/>
    <w:rsid w:val="00CE1F34"/>
    <w:rsid w:val="00CE2A76"/>
    <w:rsid w:val="00CE41D5"/>
    <w:rsid w:val="00CE5A64"/>
    <w:rsid w:val="00CE5EC8"/>
    <w:rsid w:val="00CF06A2"/>
    <w:rsid w:val="00CF0F2C"/>
    <w:rsid w:val="00CF1246"/>
    <w:rsid w:val="00CF173D"/>
    <w:rsid w:val="00CF280E"/>
    <w:rsid w:val="00CF3A3A"/>
    <w:rsid w:val="00CF59DF"/>
    <w:rsid w:val="00CF791C"/>
    <w:rsid w:val="00D00517"/>
    <w:rsid w:val="00D00B24"/>
    <w:rsid w:val="00D013D6"/>
    <w:rsid w:val="00D03F5C"/>
    <w:rsid w:val="00D05B9C"/>
    <w:rsid w:val="00D1188B"/>
    <w:rsid w:val="00D1199C"/>
    <w:rsid w:val="00D1229F"/>
    <w:rsid w:val="00D14CB3"/>
    <w:rsid w:val="00D20470"/>
    <w:rsid w:val="00D21147"/>
    <w:rsid w:val="00D2458F"/>
    <w:rsid w:val="00D24AB7"/>
    <w:rsid w:val="00D25E62"/>
    <w:rsid w:val="00D32109"/>
    <w:rsid w:val="00D35149"/>
    <w:rsid w:val="00D358A0"/>
    <w:rsid w:val="00D36172"/>
    <w:rsid w:val="00D45D79"/>
    <w:rsid w:val="00D46C3B"/>
    <w:rsid w:val="00D477A5"/>
    <w:rsid w:val="00D47EB6"/>
    <w:rsid w:val="00D47F9A"/>
    <w:rsid w:val="00D524FF"/>
    <w:rsid w:val="00D5547A"/>
    <w:rsid w:val="00D55A60"/>
    <w:rsid w:val="00D5627B"/>
    <w:rsid w:val="00D564EF"/>
    <w:rsid w:val="00D57101"/>
    <w:rsid w:val="00D57781"/>
    <w:rsid w:val="00D60087"/>
    <w:rsid w:val="00D61084"/>
    <w:rsid w:val="00D61FF0"/>
    <w:rsid w:val="00D62B76"/>
    <w:rsid w:val="00D631A8"/>
    <w:rsid w:val="00D63313"/>
    <w:rsid w:val="00D64516"/>
    <w:rsid w:val="00D65FA8"/>
    <w:rsid w:val="00D67C27"/>
    <w:rsid w:val="00D725AC"/>
    <w:rsid w:val="00D72AED"/>
    <w:rsid w:val="00D730F7"/>
    <w:rsid w:val="00D73ACF"/>
    <w:rsid w:val="00D74CD5"/>
    <w:rsid w:val="00D74E41"/>
    <w:rsid w:val="00D75726"/>
    <w:rsid w:val="00D75BD2"/>
    <w:rsid w:val="00D81AD0"/>
    <w:rsid w:val="00D842F8"/>
    <w:rsid w:val="00D84826"/>
    <w:rsid w:val="00D85BB7"/>
    <w:rsid w:val="00D8643A"/>
    <w:rsid w:val="00D86743"/>
    <w:rsid w:val="00D86FDA"/>
    <w:rsid w:val="00D93028"/>
    <w:rsid w:val="00D935DF"/>
    <w:rsid w:val="00D9512B"/>
    <w:rsid w:val="00D95D4B"/>
    <w:rsid w:val="00D968FC"/>
    <w:rsid w:val="00DA0F98"/>
    <w:rsid w:val="00DA2B9D"/>
    <w:rsid w:val="00DA31DA"/>
    <w:rsid w:val="00DA49EC"/>
    <w:rsid w:val="00DA5891"/>
    <w:rsid w:val="00DA609F"/>
    <w:rsid w:val="00DA6852"/>
    <w:rsid w:val="00DB0155"/>
    <w:rsid w:val="00DB0D65"/>
    <w:rsid w:val="00DB1E5C"/>
    <w:rsid w:val="00DB24B4"/>
    <w:rsid w:val="00DB4628"/>
    <w:rsid w:val="00DB4AD7"/>
    <w:rsid w:val="00DB55B9"/>
    <w:rsid w:val="00DB5E41"/>
    <w:rsid w:val="00DB7C79"/>
    <w:rsid w:val="00DC4374"/>
    <w:rsid w:val="00DC7A5F"/>
    <w:rsid w:val="00DD3344"/>
    <w:rsid w:val="00DD3D51"/>
    <w:rsid w:val="00DD4B91"/>
    <w:rsid w:val="00DD77F3"/>
    <w:rsid w:val="00DE16C0"/>
    <w:rsid w:val="00DE5474"/>
    <w:rsid w:val="00DE568B"/>
    <w:rsid w:val="00DE6541"/>
    <w:rsid w:val="00DE6F6B"/>
    <w:rsid w:val="00DE7FB8"/>
    <w:rsid w:val="00DF187F"/>
    <w:rsid w:val="00DF228D"/>
    <w:rsid w:val="00DF2542"/>
    <w:rsid w:val="00DF4E0D"/>
    <w:rsid w:val="00DF7506"/>
    <w:rsid w:val="00E01AD7"/>
    <w:rsid w:val="00E01B40"/>
    <w:rsid w:val="00E01C7D"/>
    <w:rsid w:val="00E0271B"/>
    <w:rsid w:val="00E029A1"/>
    <w:rsid w:val="00E031E2"/>
    <w:rsid w:val="00E04615"/>
    <w:rsid w:val="00E04B5A"/>
    <w:rsid w:val="00E04EBA"/>
    <w:rsid w:val="00E054FD"/>
    <w:rsid w:val="00E05AFD"/>
    <w:rsid w:val="00E06DF7"/>
    <w:rsid w:val="00E07110"/>
    <w:rsid w:val="00E07121"/>
    <w:rsid w:val="00E10E41"/>
    <w:rsid w:val="00E12191"/>
    <w:rsid w:val="00E1309F"/>
    <w:rsid w:val="00E131B6"/>
    <w:rsid w:val="00E13413"/>
    <w:rsid w:val="00E136C0"/>
    <w:rsid w:val="00E14384"/>
    <w:rsid w:val="00E14593"/>
    <w:rsid w:val="00E15465"/>
    <w:rsid w:val="00E15B43"/>
    <w:rsid w:val="00E15D6B"/>
    <w:rsid w:val="00E16BD3"/>
    <w:rsid w:val="00E24225"/>
    <w:rsid w:val="00E245BE"/>
    <w:rsid w:val="00E27264"/>
    <w:rsid w:val="00E27885"/>
    <w:rsid w:val="00E27C8B"/>
    <w:rsid w:val="00E30EDD"/>
    <w:rsid w:val="00E34456"/>
    <w:rsid w:val="00E3642B"/>
    <w:rsid w:val="00E36C3D"/>
    <w:rsid w:val="00E40041"/>
    <w:rsid w:val="00E4296E"/>
    <w:rsid w:val="00E4323E"/>
    <w:rsid w:val="00E44ADF"/>
    <w:rsid w:val="00E455A2"/>
    <w:rsid w:val="00E46189"/>
    <w:rsid w:val="00E52114"/>
    <w:rsid w:val="00E5278D"/>
    <w:rsid w:val="00E5357C"/>
    <w:rsid w:val="00E53F2F"/>
    <w:rsid w:val="00E544D7"/>
    <w:rsid w:val="00E57398"/>
    <w:rsid w:val="00E60320"/>
    <w:rsid w:val="00E6271B"/>
    <w:rsid w:val="00E6362E"/>
    <w:rsid w:val="00E6396D"/>
    <w:rsid w:val="00E6442F"/>
    <w:rsid w:val="00E65C96"/>
    <w:rsid w:val="00E675F0"/>
    <w:rsid w:val="00E67D13"/>
    <w:rsid w:val="00E717FA"/>
    <w:rsid w:val="00E74B28"/>
    <w:rsid w:val="00E74F1D"/>
    <w:rsid w:val="00E75696"/>
    <w:rsid w:val="00E7684E"/>
    <w:rsid w:val="00E76E59"/>
    <w:rsid w:val="00E81953"/>
    <w:rsid w:val="00E825E3"/>
    <w:rsid w:val="00E82621"/>
    <w:rsid w:val="00E83BA4"/>
    <w:rsid w:val="00E8460D"/>
    <w:rsid w:val="00E8520C"/>
    <w:rsid w:val="00E85B60"/>
    <w:rsid w:val="00E908EC"/>
    <w:rsid w:val="00E93C34"/>
    <w:rsid w:val="00E93D29"/>
    <w:rsid w:val="00E949DA"/>
    <w:rsid w:val="00EA1B3F"/>
    <w:rsid w:val="00EA2B2C"/>
    <w:rsid w:val="00EA2B7B"/>
    <w:rsid w:val="00EA514B"/>
    <w:rsid w:val="00EA5677"/>
    <w:rsid w:val="00EA6573"/>
    <w:rsid w:val="00EA7564"/>
    <w:rsid w:val="00EA797A"/>
    <w:rsid w:val="00EB03D7"/>
    <w:rsid w:val="00EB1394"/>
    <w:rsid w:val="00EB477A"/>
    <w:rsid w:val="00EB4879"/>
    <w:rsid w:val="00EB57CB"/>
    <w:rsid w:val="00EB5B61"/>
    <w:rsid w:val="00EB5EF2"/>
    <w:rsid w:val="00EB7C28"/>
    <w:rsid w:val="00EC0F79"/>
    <w:rsid w:val="00EC1B30"/>
    <w:rsid w:val="00EC1CDA"/>
    <w:rsid w:val="00EC21B5"/>
    <w:rsid w:val="00EC21EE"/>
    <w:rsid w:val="00EC30CF"/>
    <w:rsid w:val="00EC35F6"/>
    <w:rsid w:val="00EC4314"/>
    <w:rsid w:val="00ED0360"/>
    <w:rsid w:val="00ED1485"/>
    <w:rsid w:val="00ED2DCF"/>
    <w:rsid w:val="00ED52B5"/>
    <w:rsid w:val="00ED5AF4"/>
    <w:rsid w:val="00ED7C05"/>
    <w:rsid w:val="00EE09BE"/>
    <w:rsid w:val="00EE1F4E"/>
    <w:rsid w:val="00EE299C"/>
    <w:rsid w:val="00EE3345"/>
    <w:rsid w:val="00EE5376"/>
    <w:rsid w:val="00EE62E5"/>
    <w:rsid w:val="00EE678E"/>
    <w:rsid w:val="00EE6DFE"/>
    <w:rsid w:val="00EE6F8F"/>
    <w:rsid w:val="00EF0205"/>
    <w:rsid w:val="00EF4A62"/>
    <w:rsid w:val="00EF4BC9"/>
    <w:rsid w:val="00EF5BF4"/>
    <w:rsid w:val="00EF6978"/>
    <w:rsid w:val="00EF6A05"/>
    <w:rsid w:val="00F01654"/>
    <w:rsid w:val="00F039D0"/>
    <w:rsid w:val="00F04026"/>
    <w:rsid w:val="00F04EC8"/>
    <w:rsid w:val="00F055A0"/>
    <w:rsid w:val="00F10745"/>
    <w:rsid w:val="00F128B1"/>
    <w:rsid w:val="00F12AE3"/>
    <w:rsid w:val="00F12B6C"/>
    <w:rsid w:val="00F139FE"/>
    <w:rsid w:val="00F15779"/>
    <w:rsid w:val="00F16346"/>
    <w:rsid w:val="00F17188"/>
    <w:rsid w:val="00F22545"/>
    <w:rsid w:val="00F237F0"/>
    <w:rsid w:val="00F24092"/>
    <w:rsid w:val="00F24823"/>
    <w:rsid w:val="00F24BF5"/>
    <w:rsid w:val="00F24D19"/>
    <w:rsid w:val="00F24EA9"/>
    <w:rsid w:val="00F25839"/>
    <w:rsid w:val="00F26C6A"/>
    <w:rsid w:val="00F279F3"/>
    <w:rsid w:val="00F301EA"/>
    <w:rsid w:val="00F30407"/>
    <w:rsid w:val="00F33148"/>
    <w:rsid w:val="00F33554"/>
    <w:rsid w:val="00F355F2"/>
    <w:rsid w:val="00F41097"/>
    <w:rsid w:val="00F426D4"/>
    <w:rsid w:val="00F4349E"/>
    <w:rsid w:val="00F4539F"/>
    <w:rsid w:val="00F454DE"/>
    <w:rsid w:val="00F46135"/>
    <w:rsid w:val="00F46C53"/>
    <w:rsid w:val="00F46EE2"/>
    <w:rsid w:val="00F5000A"/>
    <w:rsid w:val="00F51086"/>
    <w:rsid w:val="00F51D49"/>
    <w:rsid w:val="00F5211F"/>
    <w:rsid w:val="00F549CD"/>
    <w:rsid w:val="00F54AE2"/>
    <w:rsid w:val="00F56F40"/>
    <w:rsid w:val="00F603D0"/>
    <w:rsid w:val="00F63FC3"/>
    <w:rsid w:val="00F64C4E"/>
    <w:rsid w:val="00F653B4"/>
    <w:rsid w:val="00F70F35"/>
    <w:rsid w:val="00F7235C"/>
    <w:rsid w:val="00F72A2A"/>
    <w:rsid w:val="00F73817"/>
    <w:rsid w:val="00F73F1D"/>
    <w:rsid w:val="00F7512D"/>
    <w:rsid w:val="00F76A74"/>
    <w:rsid w:val="00F77085"/>
    <w:rsid w:val="00F77229"/>
    <w:rsid w:val="00F8182C"/>
    <w:rsid w:val="00F86B62"/>
    <w:rsid w:val="00F874F4"/>
    <w:rsid w:val="00F910F2"/>
    <w:rsid w:val="00F91A8E"/>
    <w:rsid w:val="00F92C09"/>
    <w:rsid w:val="00F933DF"/>
    <w:rsid w:val="00F93A2D"/>
    <w:rsid w:val="00F94C0B"/>
    <w:rsid w:val="00F966D2"/>
    <w:rsid w:val="00F9785F"/>
    <w:rsid w:val="00F97FC6"/>
    <w:rsid w:val="00FA0D99"/>
    <w:rsid w:val="00FA1F8E"/>
    <w:rsid w:val="00FA2BC0"/>
    <w:rsid w:val="00FA2DB3"/>
    <w:rsid w:val="00FA4D8E"/>
    <w:rsid w:val="00FA54FC"/>
    <w:rsid w:val="00FA6FEA"/>
    <w:rsid w:val="00FB18B2"/>
    <w:rsid w:val="00FB313A"/>
    <w:rsid w:val="00FB4642"/>
    <w:rsid w:val="00FB489D"/>
    <w:rsid w:val="00FB4DC6"/>
    <w:rsid w:val="00FB504E"/>
    <w:rsid w:val="00FC14B0"/>
    <w:rsid w:val="00FC3C95"/>
    <w:rsid w:val="00FC59CC"/>
    <w:rsid w:val="00FC5B35"/>
    <w:rsid w:val="00FC6154"/>
    <w:rsid w:val="00FC643E"/>
    <w:rsid w:val="00FC70B5"/>
    <w:rsid w:val="00FC73BF"/>
    <w:rsid w:val="00FD0444"/>
    <w:rsid w:val="00FD1309"/>
    <w:rsid w:val="00FD1C9A"/>
    <w:rsid w:val="00FD29EE"/>
    <w:rsid w:val="00FD37B8"/>
    <w:rsid w:val="00FD61AE"/>
    <w:rsid w:val="00FD763A"/>
    <w:rsid w:val="00FD7FB3"/>
    <w:rsid w:val="00FE1E69"/>
    <w:rsid w:val="00FE6483"/>
    <w:rsid w:val="00FF3796"/>
    <w:rsid w:val="00FF5367"/>
    <w:rsid w:val="00FF6283"/>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2F0558D"/>
  <w15:docId w15:val="{4B6AE13F-64FF-4A30-852F-2BFEF738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2CE"/>
    <w:pPr>
      <w:spacing w:after="200" w:line="276" w:lineRule="auto"/>
    </w:pPr>
    <w:rPr>
      <w:rFonts w:asciiTheme="minorHAnsi" w:eastAsiaTheme="minorHAnsi" w:hAnsiTheme="minorHAnsi" w:cstheme="minorBidi"/>
      <w:sz w:val="22"/>
      <w:szCs w:val="22"/>
      <w:lang w:val="fr-CA" w:eastAsia="en-US"/>
    </w:rPr>
  </w:style>
  <w:style w:type="paragraph" w:styleId="Heading1">
    <w:name w:val="heading 1"/>
    <w:basedOn w:val="Normal"/>
    <w:next w:val="Normal"/>
    <w:link w:val="Heading1Char"/>
    <w:uiPriority w:val="99"/>
    <w:qFormat/>
    <w:rsid w:val="00D81AD0"/>
    <w:pPr>
      <w:keepNext/>
      <w:keepLines/>
      <w:numPr>
        <w:numId w:val="5"/>
      </w:numPr>
      <w:spacing w:before="480" w:after="0"/>
      <w:outlineLvl w:val="0"/>
    </w:pPr>
    <w:rPr>
      <w:rFonts w:ascii="Arial" w:eastAsiaTheme="majorEastAsia" w:hAnsi="Arial" w:cstheme="majorBidi"/>
      <w:b/>
      <w:bCs/>
      <w:color w:val="061D50"/>
      <w:sz w:val="28"/>
      <w:szCs w:val="28"/>
    </w:rPr>
  </w:style>
  <w:style w:type="paragraph" w:styleId="Heading2">
    <w:name w:val="heading 2"/>
    <w:basedOn w:val="Normal"/>
    <w:next w:val="Normal"/>
    <w:link w:val="Heading2Char"/>
    <w:uiPriority w:val="99"/>
    <w:unhideWhenUsed/>
    <w:qFormat/>
    <w:rsid w:val="00D81AD0"/>
    <w:pPr>
      <w:keepNext/>
      <w:keepLines/>
      <w:numPr>
        <w:ilvl w:val="1"/>
        <w:numId w:val="5"/>
      </w:numPr>
      <w:spacing w:before="200" w:after="80" w:line="240" w:lineRule="auto"/>
      <w:outlineLvl w:val="1"/>
    </w:pPr>
    <w:rPr>
      <w:rFonts w:ascii="Arial" w:eastAsiaTheme="majorEastAsia" w:hAnsi="Arial" w:cstheme="majorBidi"/>
      <w:b/>
      <w:bCs/>
      <w:color w:val="0A3188"/>
      <w:sz w:val="26"/>
      <w:szCs w:val="26"/>
    </w:rPr>
  </w:style>
  <w:style w:type="paragraph" w:styleId="Heading3">
    <w:name w:val="heading 3"/>
    <w:basedOn w:val="Normal"/>
    <w:next w:val="Normal"/>
    <w:link w:val="Heading3Char"/>
    <w:uiPriority w:val="9"/>
    <w:unhideWhenUsed/>
    <w:qFormat/>
    <w:rsid w:val="00416184"/>
    <w:pPr>
      <w:keepNext/>
      <w:keepLines/>
      <w:numPr>
        <w:ilvl w:val="2"/>
        <w:numId w:val="5"/>
      </w:numPr>
      <w:spacing w:before="200" w:after="0"/>
      <w:ind w:left="72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iPriority w:val="99"/>
    <w:unhideWhenUsed/>
    <w:qFormat/>
    <w:rsid w:val="00432A22"/>
    <w:pPr>
      <w:keepNext/>
      <w:keepLines/>
      <w:numPr>
        <w:ilvl w:val="3"/>
        <w:numId w:val="5"/>
      </w:numPr>
      <w:spacing w:before="200" w:after="0"/>
      <w:ind w:left="864"/>
      <w:outlineLvl w:val="3"/>
    </w:pPr>
    <w:rPr>
      <w:rFonts w:ascii="Calibri" w:eastAsiaTheme="majorEastAsia" w:hAnsi="Calibri" w:cstheme="majorBidi"/>
      <w:b/>
      <w:bCs/>
      <w:i/>
      <w:iCs/>
      <w:color w:val="4F81BD" w:themeColor="accent1"/>
    </w:rPr>
  </w:style>
  <w:style w:type="paragraph" w:styleId="Heading5">
    <w:name w:val="heading 5"/>
    <w:basedOn w:val="Normal"/>
    <w:next w:val="Normal"/>
    <w:link w:val="Heading5Char"/>
    <w:uiPriority w:val="9"/>
    <w:unhideWhenUsed/>
    <w:qFormat/>
    <w:rsid w:val="00B74A4F"/>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4A4F"/>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74A4F"/>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74A4F"/>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74A4F"/>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DB1EE8"/>
    <w:rPr>
      <w:rFonts w:ascii="Arial" w:hAnsi="Arial"/>
      <w:b/>
      <w:spacing w:val="-2"/>
      <w:sz w:val="40"/>
      <w:szCs w:val="20"/>
      <w:lang w:val="en-US"/>
    </w:rPr>
  </w:style>
  <w:style w:type="paragraph" w:styleId="Footer">
    <w:name w:val="footer"/>
    <w:basedOn w:val="Normal"/>
    <w:link w:val="FooterChar"/>
    <w:uiPriority w:val="99"/>
    <w:rsid w:val="00DB1EE8"/>
    <w:pPr>
      <w:tabs>
        <w:tab w:val="center" w:pos="4320"/>
        <w:tab w:val="right" w:pos="8640"/>
      </w:tabs>
    </w:pPr>
  </w:style>
  <w:style w:type="paragraph" w:styleId="Header">
    <w:name w:val="header"/>
    <w:basedOn w:val="Normal"/>
    <w:link w:val="HeaderChar"/>
    <w:uiPriority w:val="99"/>
    <w:rsid w:val="00DB1EE8"/>
    <w:pPr>
      <w:tabs>
        <w:tab w:val="center" w:pos="4320"/>
        <w:tab w:val="right" w:pos="8640"/>
      </w:tabs>
    </w:pPr>
  </w:style>
  <w:style w:type="character" w:customStyle="1" w:styleId="Heading1Char">
    <w:name w:val="Heading 1 Char"/>
    <w:basedOn w:val="DefaultParagraphFont"/>
    <w:link w:val="Heading1"/>
    <w:uiPriority w:val="99"/>
    <w:rsid w:val="00D81AD0"/>
    <w:rPr>
      <w:rFonts w:ascii="Arial" w:eastAsiaTheme="majorEastAsia" w:hAnsi="Arial" w:cstheme="majorBidi"/>
      <w:b/>
      <w:bCs/>
      <w:color w:val="061D50"/>
      <w:sz w:val="28"/>
      <w:szCs w:val="28"/>
      <w:lang w:val="fr-CA" w:eastAsia="en-US"/>
    </w:rPr>
  </w:style>
  <w:style w:type="character" w:customStyle="1" w:styleId="Heading2Char">
    <w:name w:val="Heading 2 Char"/>
    <w:basedOn w:val="DefaultParagraphFont"/>
    <w:link w:val="Heading2"/>
    <w:uiPriority w:val="99"/>
    <w:rsid w:val="00D81AD0"/>
    <w:rPr>
      <w:rFonts w:ascii="Arial" w:eastAsiaTheme="majorEastAsia" w:hAnsi="Arial" w:cstheme="majorBidi"/>
      <w:b/>
      <w:bCs/>
      <w:color w:val="0A3188"/>
      <w:sz w:val="26"/>
      <w:szCs w:val="26"/>
      <w:lang w:val="fr-CA" w:eastAsia="en-US"/>
    </w:rPr>
  </w:style>
  <w:style w:type="character" w:customStyle="1" w:styleId="Heading3Char">
    <w:name w:val="Heading 3 Char"/>
    <w:basedOn w:val="DefaultParagraphFont"/>
    <w:link w:val="Heading3"/>
    <w:uiPriority w:val="9"/>
    <w:rsid w:val="00416184"/>
    <w:rPr>
      <w:rFonts w:ascii="Arial" w:eastAsiaTheme="majorEastAsia" w:hAnsi="Arial" w:cstheme="majorBidi"/>
      <w:b/>
      <w:bCs/>
      <w:color w:val="4F81BD" w:themeColor="accent1"/>
      <w:sz w:val="22"/>
      <w:szCs w:val="22"/>
      <w:lang w:val="fr-CA" w:eastAsia="en-US"/>
    </w:rPr>
  </w:style>
  <w:style w:type="character" w:customStyle="1" w:styleId="Heading4Char">
    <w:name w:val="Heading 4 Char"/>
    <w:basedOn w:val="DefaultParagraphFont"/>
    <w:link w:val="Heading4"/>
    <w:uiPriority w:val="99"/>
    <w:rsid w:val="00432A22"/>
    <w:rPr>
      <w:rFonts w:ascii="Calibri" w:eastAsiaTheme="majorEastAsia" w:hAnsi="Calibri" w:cstheme="majorBidi"/>
      <w:b/>
      <w:bCs/>
      <w:i/>
      <w:iCs/>
      <w:color w:val="4F81BD" w:themeColor="accent1"/>
      <w:sz w:val="22"/>
      <w:szCs w:val="22"/>
      <w:lang w:val="fr-CA" w:eastAsia="en-US"/>
    </w:rPr>
  </w:style>
  <w:style w:type="character" w:customStyle="1" w:styleId="Heading5Char">
    <w:name w:val="Heading 5 Char"/>
    <w:basedOn w:val="DefaultParagraphFont"/>
    <w:link w:val="Heading5"/>
    <w:uiPriority w:val="9"/>
    <w:rsid w:val="00B74A4F"/>
    <w:rPr>
      <w:rFonts w:asciiTheme="majorHAnsi" w:eastAsiaTheme="majorEastAsia" w:hAnsiTheme="majorHAnsi" w:cstheme="majorBidi"/>
      <w:color w:val="243F60" w:themeColor="accent1" w:themeShade="7F"/>
      <w:sz w:val="22"/>
      <w:szCs w:val="22"/>
      <w:lang w:val="fr-CA" w:eastAsia="en-US"/>
    </w:rPr>
  </w:style>
  <w:style w:type="character" w:customStyle="1" w:styleId="Heading6Char">
    <w:name w:val="Heading 6 Char"/>
    <w:basedOn w:val="DefaultParagraphFont"/>
    <w:link w:val="Heading6"/>
    <w:uiPriority w:val="9"/>
    <w:semiHidden/>
    <w:rsid w:val="00B74A4F"/>
    <w:rPr>
      <w:rFonts w:asciiTheme="majorHAnsi" w:eastAsiaTheme="majorEastAsia" w:hAnsiTheme="majorHAnsi" w:cstheme="majorBidi"/>
      <w:i/>
      <w:iCs/>
      <w:color w:val="243F60" w:themeColor="accent1" w:themeShade="7F"/>
      <w:sz w:val="22"/>
      <w:szCs w:val="22"/>
      <w:lang w:val="fr-CA" w:eastAsia="en-US"/>
    </w:rPr>
  </w:style>
  <w:style w:type="character" w:customStyle="1" w:styleId="Heading7Char">
    <w:name w:val="Heading 7 Char"/>
    <w:basedOn w:val="DefaultParagraphFont"/>
    <w:link w:val="Heading7"/>
    <w:uiPriority w:val="9"/>
    <w:semiHidden/>
    <w:rsid w:val="00B74A4F"/>
    <w:rPr>
      <w:rFonts w:asciiTheme="majorHAnsi" w:eastAsiaTheme="majorEastAsia" w:hAnsiTheme="majorHAnsi" w:cstheme="majorBidi"/>
      <w:i/>
      <w:iCs/>
      <w:color w:val="404040" w:themeColor="text1" w:themeTint="BF"/>
      <w:sz w:val="22"/>
      <w:szCs w:val="22"/>
      <w:lang w:val="fr-CA" w:eastAsia="en-US"/>
    </w:rPr>
  </w:style>
  <w:style w:type="character" w:customStyle="1" w:styleId="Heading8Char">
    <w:name w:val="Heading 8 Char"/>
    <w:basedOn w:val="DefaultParagraphFont"/>
    <w:link w:val="Heading8"/>
    <w:uiPriority w:val="9"/>
    <w:semiHidden/>
    <w:rsid w:val="00B74A4F"/>
    <w:rPr>
      <w:rFonts w:asciiTheme="majorHAnsi" w:eastAsiaTheme="majorEastAsia" w:hAnsiTheme="majorHAnsi" w:cstheme="majorBidi"/>
      <w:color w:val="404040" w:themeColor="text1" w:themeTint="BF"/>
      <w:lang w:val="fr-CA" w:eastAsia="en-US"/>
    </w:rPr>
  </w:style>
  <w:style w:type="character" w:customStyle="1" w:styleId="Heading9Char">
    <w:name w:val="Heading 9 Char"/>
    <w:basedOn w:val="DefaultParagraphFont"/>
    <w:link w:val="Heading9"/>
    <w:uiPriority w:val="9"/>
    <w:semiHidden/>
    <w:rsid w:val="00B74A4F"/>
    <w:rPr>
      <w:rFonts w:asciiTheme="majorHAnsi" w:eastAsiaTheme="majorEastAsia" w:hAnsiTheme="majorHAnsi" w:cstheme="majorBidi"/>
      <w:i/>
      <w:iCs/>
      <w:color w:val="404040" w:themeColor="text1" w:themeTint="BF"/>
      <w:lang w:val="fr-CA" w:eastAsia="en-US"/>
    </w:rPr>
  </w:style>
  <w:style w:type="character" w:customStyle="1" w:styleId="HeaderChar">
    <w:name w:val="Header Char"/>
    <w:basedOn w:val="DefaultParagraphFont"/>
    <w:link w:val="Header"/>
    <w:uiPriority w:val="99"/>
    <w:rsid w:val="00B74A4F"/>
    <w:rPr>
      <w:rFonts w:ascii="Arial" w:hAnsi="Arial" w:cs="Arial"/>
      <w:sz w:val="24"/>
      <w:szCs w:val="24"/>
      <w:lang w:val="fr-CA"/>
    </w:rPr>
  </w:style>
  <w:style w:type="character" w:customStyle="1" w:styleId="FooterChar">
    <w:name w:val="Footer Char"/>
    <w:basedOn w:val="DefaultParagraphFont"/>
    <w:link w:val="Footer"/>
    <w:uiPriority w:val="99"/>
    <w:rsid w:val="00B74A4F"/>
    <w:rPr>
      <w:rFonts w:ascii="Arial" w:hAnsi="Arial" w:cs="Arial"/>
      <w:sz w:val="24"/>
      <w:szCs w:val="24"/>
      <w:lang w:val="fr-CA"/>
    </w:rPr>
  </w:style>
  <w:style w:type="paragraph" w:styleId="ListParagraph">
    <w:name w:val="List Paragraph"/>
    <w:basedOn w:val="Normal"/>
    <w:uiPriority w:val="34"/>
    <w:qFormat/>
    <w:rsid w:val="00B74A4F"/>
    <w:pPr>
      <w:ind w:left="720"/>
      <w:contextualSpacing/>
    </w:pPr>
  </w:style>
  <w:style w:type="paragraph" w:styleId="TOC1">
    <w:name w:val="toc 1"/>
    <w:basedOn w:val="Normal"/>
    <w:next w:val="Normal"/>
    <w:autoRedefine/>
    <w:uiPriority w:val="39"/>
    <w:unhideWhenUsed/>
    <w:rsid w:val="00B74A4F"/>
    <w:pPr>
      <w:spacing w:after="100"/>
    </w:pPr>
  </w:style>
  <w:style w:type="paragraph" w:styleId="TOC2">
    <w:name w:val="toc 2"/>
    <w:basedOn w:val="Normal"/>
    <w:next w:val="Normal"/>
    <w:autoRedefine/>
    <w:uiPriority w:val="39"/>
    <w:unhideWhenUsed/>
    <w:rsid w:val="00B74A4F"/>
    <w:pPr>
      <w:spacing w:after="100"/>
      <w:ind w:left="220"/>
    </w:pPr>
  </w:style>
  <w:style w:type="character" w:styleId="Hyperlink">
    <w:name w:val="Hyperlink"/>
    <w:basedOn w:val="DefaultParagraphFont"/>
    <w:uiPriority w:val="99"/>
    <w:unhideWhenUsed/>
    <w:rsid w:val="00B74A4F"/>
    <w:rPr>
      <w:color w:val="0000FF" w:themeColor="hyperlink"/>
      <w:u w:val="single"/>
    </w:rPr>
  </w:style>
  <w:style w:type="table" w:styleId="TableGrid">
    <w:name w:val="Table Grid"/>
    <w:basedOn w:val="TableNormal"/>
    <w:uiPriority w:val="39"/>
    <w:rsid w:val="00B74A4F"/>
    <w:rPr>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VL2TXT">
    <w:name w:val="LVL2_TXT"/>
    <w:basedOn w:val="Normal"/>
    <w:uiPriority w:val="99"/>
    <w:rsid w:val="00B74A4F"/>
    <w:pPr>
      <w:overflowPunct w:val="0"/>
      <w:autoSpaceDE w:val="0"/>
      <w:autoSpaceDN w:val="0"/>
      <w:adjustRightInd w:val="0"/>
      <w:spacing w:after="100" w:line="240" w:lineRule="auto"/>
      <w:ind w:left="1440"/>
      <w:textAlignment w:val="baseline"/>
    </w:pPr>
    <w:rPr>
      <w:rFonts w:ascii="Arial" w:eastAsia="Times New Roman" w:hAnsi="Arial" w:cs="Times New Roman"/>
      <w:sz w:val="20"/>
      <w:szCs w:val="20"/>
      <w:lang w:val="en-CA"/>
    </w:rPr>
  </w:style>
  <w:style w:type="paragraph" w:styleId="TOC3">
    <w:name w:val="toc 3"/>
    <w:basedOn w:val="Normal"/>
    <w:next w:val="Normal"/>
    <w:autoRedefine/>
    <w:uiPriority w:val="39"/>
    <w:rsid w:val="00307987"/>
    <w:pPr>
      <w:spacing w:after="100"/>
      <w:ind w:left="440"/>
    </w:pPr>
  </w:style>
  <w:style w:type="paragraph" w:customStyle="1" w:styleId="LVL1HDR">
    <w:name w:val="LVL1_HDR"/>
    <w:basedOn w:val="Normal"/>
    <w:uiPriority w:val="99"/>
    <w:rsid w:val="00307987"/>
    <w:pPr>
      <w:pageBreakBefore/>
      <w:pBdr>
        <w:top w:val="single" w:sz="18" w:space="1" w:color="auto"/>
      </w:pBdr>
      <w:tabs>
        <w:tab w:val="num" w:pos="360"/>
      </w:tabs>
      <w:suppressAutoHyphens/>
      <w:overflowPunct w:val="0"/>
      <w:autoSpaceDE w:val="0"/>
      <w:autoSpaceDN w:val="0"/>
      <w:adjustRightInd w:val="0"/>
      <w:spacing w:after="240" w:line="240" w:lineRule="auto"/>
      <w:ind w:left="720" w:hanging="720"/>
      <w:textAlignment w:val="baseline"/>
      <w:outlineLvl w:val="0"/>
    </w:pPr>
    <w:rPr>
      <w:rFonts w:ascii="Arial" w:eastAsia="Times New Roman" w:hAnsi="Arial" w:cs="Times New Roman"/>
      <w:b/>
      <w:sz w:val="44"/>
      <w:szCs w:val="44"/>
      <w:lang w:val="en-CA"/>
    </w:rPr>
  </w:style>
  <w:style w:type="paragraph" w:customStyle="1" w:styleId="LVL1TXT">
    <w:name w:val="LVL1_TXT"/>
    <w:basedOn w:val="Normal"/>
    <w:uiPriority w:val="99"/>
    <w:rsid w:val="00307987"/>
    <w:pPr>
      <w:overflowPunct w:val="0"/>
      <w:autoSpaceDE w:val="0"/>
      <w:autoSpaceDN w:val="0"/>
      <w:adjustRightInd w:val="0"/>
      <w:spacing w:after="100" w:line="240" w:lineRule="auto"/>
      <w:ind w:left="720"/>
      <w:textAlignment w:val="baseline"/>
    </w:pPr>
    <w:rPr>
      <w:rFonts w:ascii="Arial" w:eastAsia="Times New Roman" w:hAnsi="Arial" w:cs="Times New Roman"/>
      <w:sz w:val="20"/>
      <w:szCs w:val="20"/>
      <w:lang w:val="en-CA"/>
    </w:rPr>
  </w:style>
  <w:style w:type="paragraph" w:customStyle="1" w:styleId="LVL2HDR">
    <w:name w:val="LVL2_HDR"/>
    <w:basedOn w:val="Normal"/>
    <w:uiPriority w:val="99"/>
    <w:rsid w:val="00307987"/>
    <w:pPr>
      <w:pBdr>
        <w:top w:val="single" w:sz="12" w:space="1" w:color="auto"/>
      </w:pBdr>
      <w:tabs>
        <w:tab w:val="num" w:pos="360"/>
      </w:tabs>
      <w:suppressAutoHyphens/>
      <w:overflowPunct w:val="0"/>
      <w:autoSpaceDE w:val="0"/>
      <w:autoSpaceDN w:val="0"/>
      <w:adjustRightInd w:val="0"/>
      <w:spacing w:before="240" w:after="240" w:line="240" w:lineRule="auto"/>
      <w:ind w:left="360" w:hanging="360"/>
      <w:textAlignment w:val="baseline"/>
      <w:outlineLvl w:val="1"/>
    </w:pPr>
    <w:rPr>
      <w:rFonts w:ascii="Arial" w:eastAsia="Times New Roman" w:hAnsi="Arial" w:cs="Times New Roman"/>
      <w:b/>
      <w:sz w:val="36"/>
      <w:szCs w:val="20"/>
      <w:lang w:val="en-CA"/>
    </w:rPr>
  </w:style>
  <w:style w:type="paragraph" w:customStyle="1" w:styleId="LVL3HDR">
    <w:name w:val="LVL3_HDR"/>
    <w:basedOn w:val="Normal"/>
    <w:uiPriority w:val="99"/>
    <w:rsid w:val="00307987"/>
    <w:pPr>
      <w:tabs>
        <w:tab w:val="num" w:pos="1440"/>
      </w:tabs>
      <w:suppressAutoHyphens/>
      <w:overflowPunct w:val="0"/>
      <w:autoSpaceDE w:val="0"/>
      <w:autoSpaceDN w:val="0"/>
      <w:adjustRightInd w:val="0"/>
      <w:spacing w:before="240" w:after="240" w:line="240" w:lineRule="auto"/>
      <w:ind w:left="1224" w:firstLine="216"/>
      <w:textAlignment w:val="baseline"/>
      <w:outlineLvl w:val="2"/>
    </w:pPr>
    <w:rPr>
      <w:rFonts w:ascii="Arial" w:eastAsia="Times New Roman" w:hAnsi="Arial" w:cs="Times New Roman"/>
      <w:b/>
      <w:sz w:val="28"/>
      <w:szCs w:val="20"/>
      <w:lang w:val="en-CA"/>
    </w:rPr>
  </w:style>
  <w:style w:type="paragraph" w:customStyle="1" w:styleId="Style1">
    <w:name w:val="Style1"/>
    <w:basedOn w:val="Normal"/>
    <w:next w:val="LVL3HDR"/>
    <w:uiPriority w:val="99"/>
    <w:rsid w:val="00307987"/>
    <w:pPr>
      <w:overflowPunct w:val="0"/>
      <w:autoSpaceDE w:val="0"/>
      <w:autoSpaceDN w:val="0"/>
      <w:adjustRightInd w:val="0"/>
      <w:spacing w:after="100" w:line="240" w:lineRule="auto"/>
      <w:ind w:left="360"/>
      <w:textAlignment w:val="baseline"/>
    </w:pPr>
    <w:rPr>
      <w:rFonts w:ascii="Arial" w:eastAsia="Times New Roman" w:hAnsi="Arial" w:cs="Times New Roman"/>
      <w:sz w:val="20"/>
      <w:szCs w:val="20"/>
      <w:lang w:val="en-CA"/>
    </w:rPr>
  </w:style>
  <w:style w:type="paragraph" w:customStyle="1" w:styleId="LVL3TXT">
    <w:name w:val="LVL3_TXT"/>
    <w:basedOn w:val="LVL1TXT"/>
    <w:uiPriority w:val="99"/>
    <w:rsid w:val="00307987"/>
    <w:pPr>
      <w:ind w:left="1440"/>
    </w:pPr>
  </w:style>
  <w:style w:type="paragraph" w:styleId="NormalWeb">
    <w:name w:val="Normal (Web)"/>
    <w:basedOn w:val="Normal"/>
    <w:uiPriority w:val="99"/>
    <w:rsid w:val="00307987"/>
    <w:pPr>
      <w:spacing w:before="100" w:beforeAutospacing="1" w:after="100" w:afterAutospacing="1" w:line="240" w:lineRule="auto"/>
    </w:pPr>
    <w:rPr>
      <w:rFonts w:ascii="Arial Unicode MS" w:eastAsia="Arial Unicode MS" w:hAnsi="Arial Unicode MS" w:cs="Arial Unicode MS"/>
      <w:color w:val="000000"/>
      <w:sz w:val="24"/>
      <w:szCs w:val="24"/>
      <w:lang w:val="en-US"/>
    </w:rPr>
  </w:style>
  <w:style w:type="character" w:styleId="PageNumber">
    <w:name w:val="page number"/>
    <w:basedOn w:val="DefaultParagraphFont"/>
    <w:rsid w:val="00307987"/>
    <w:rPr>
      <w:rFonts w:ascii="Arial" w:hAnsi="Arial" w:cs="Times New Roman"/>
    </w:rPr>
  </w:style>
  <w:style w:type="paragraph" w:styleId="NormalIndent">
    <w:name w:val="Normal Indent"/>
    <w:basedOn w:val="Normal"/>
    <w:uiPriority w:val="99"/>
    <w:rsid w:val="00307987"/>
    <w:pPr>
      <w:overflowPunct w:val="0"/>
      <w:autoSpaceDE w:val="0"/>
      <w:autoSpaceDN w:val="0"/>
      <w:adjustRightInd w:val="0"/>
      <w:spacing w:after="100" w:line="240" w:lineRule="auto"/>
      <w:ind w:left="720"/>
      <w:textAlignment w:val="baseline"/>
    </w:pPr>
    <w:rPr>
      <w:rFonts w:ascii="Arial" w:eastAsia="Times New Roman" w:hAnsi="Arial" w:cs="Times New Roman"/>
      <w:sz w:val="20"/>
      <w:szCs w:val="20"/>
      <w:lang w:val="en-CA"/>
    </w:rPr>
  </w:style>
  <w:style w:type="paragraph" w:customStyle="1" w:styleId="Style2">
    <w:name w:val="Style2"/>
    <w:basedOn w:val="Normal"/>
    <w:next w:val="Normal"/>
    <w:uiPriority w:val="99"/>
    <w:rsid w:val="00307987"/>
    <w:pPr>
      <w:overflowPunct w:val="0"/>
      <w:autoSpaceDE w:val="0"/>
      <w:autoSpaceDN w:val="0"/>
      <w:adjustRightInd w:val="0"/>
      <w:spacing w:after="100" w:line="240" w:lineRule="auto"/>
      <w:textAlignment w:val="baseline"/>
    </w:pPr>
    <w:rPr>
      <w:rFonts w:ascii="Arial" w:eastAsia="Times New Roman" w:hAnsi="Arial" w:cs="Arial"/>
      <w:sz w:val="20"/>
      <w:szCs w:val="20"/>
      <w:lang w:val="en-CA"/>
    </w:rPr>
  </w:style>
  <w:style w:type="paragraph" w:customStyle="1" w:styleId="DefaultTextChar">
    <w:name w:val="Default Text Char"/>
    <w:basedOn w:val="Normal"/>
    <w:uiPriority w:val="99"/>
    <w:rsid w:val="00307987"/>
    <w:pPr>
      <w:overflowPunct w:val="0"/>
      <w:autoSpaceDE w:val="0"/>
      <w:autoSpaceDN w:val="0"/>
      <w:adjustRightInd w:val="0"/>
      <w:spacing w:after="100" w:line="240" w:lineRule="auto"/>
      <w:textAlignment w:val="baseline"/>
    </w:pPr>
    <w:rPr>
      <w:rFonts w:ascii="Arial" w:eastAsia="Times New Roman" w:hAnsi="Arial" w:cs="Times New Roman"/>
      <w:noProof/>
      <w:sz w:val="20"/>
      <w:szCs w:val="20"/>
      <w:lang w:val="en-US"/>
    </w:rPr>
  </w:style>
  <w:style w:type="character" w:customStyle="1" w:styleId="DefaultTextCharChar">
    <w:name w:val="Default Text Char Char"/>
    <w:basedOn w:val="DefaultParagraphFont"/>
    <w:uiPriority w:val="99"/>
    <w:rsid w:val="00307987"/>
    <w:rPr>
      <w:rFonts w:ascii="Arial" w:hAnsi="Arial" w:cs="Times New Roman"/>
      <w:noProof/>
      <w:lang w:val="en-US" w:eastAsia="en-US" w:bidi="ar-SA"/>
    </w:rPr>
  </w:style>
  <w:style w:type="paragraph" w:customStyle="1" w:styleId="DocControlHead">
    <w:name w:val="Doc Control Head"/>
    <w:basedOn w:val="Normal"/>
    <w:uiPriority w:val="99"/>
    <w:rsid w:val="00307987"/>
    <w:pPr>
      <w:overflowPunct w:val="0"/>
      <w:autoSpaceDE w:val="0"/>
      <w:autoSpaceDN w:val="0"/>
      <w:adjustRightInd w:val="0"/>
      <w:spacing w:before="120" w:after="120" w:line="240" w:lineRule="auto"/>
      <w:jc w:val="both"/>
      <w:textAlignment w:val="baseline"/>
    </w:pPr>
    <w:rPr>
      <w:rFonts w:ascii="Arial" w:eastAsia="Times New Roman" w:hAnsi="Arial" w:cs="Times New Roman"/>
      <w:b/>
      <w:i/>
      <w:noProof/>
      <w:sz w:val="20"/>
      <w:szCs w:val="20"/>
      <w:lang w:val="en-US"/>
    </w:rPr>
  </w:style>
  <w:style w:type="paragraph" w:customStyle="1" w:styleId="DefaultTextTWS">
    <w:name w:val="Default Text TWS"/>
    <w:basedOn w:val="Normal"/>
    <w:uiPriority w:val="99"/>
    <w:rsid w:val="00307987"/>
    <w:pPr>
      <w:overflowPunct w:val="0"/>
      <w:autoSpaceDE w:val="0"/>
      <w:autoSpaceDN w:val="0"/>
      <w:adjustRightInd w:val="0"/>
      <w:spacing w:after="100" w:line="240" w:lineRule="auto"/>
      <w:textAlignment w:val="baseline"/>
    </w:pPr>
    <w:rPr>
      <w:rFonts w:ascii="Arial" w:eastAsia="Times New Roman" w:hAnsi="Arial" w:cs="Times New Roman"/>
      <w:sz w:val="20"/>
      <w:szCs w:val="20"/>
      <w:lang w:val="en-US"/>
    </w:rPr>
  </w:style>
  <w:style w:type="character" w:customStyle="1" w:styleId="DocControlHeadChar">
    <w:name w:val="Doc Control Head Char"/>
    <w:basedOn w:val="DefaultParagraphFont"/>
    <w:uiPriority w:val="99"/>
    <w:rsid w:val="00307987"/>
    <w:rPr>
      <w:rFonts w:ascii="Arial" w:hAnsi="Arial" w:cs="Times New Roman"/>
      <w:b/>
      <w:i/>
      <w:noProof/>
      <w:lang w:val="en-US" w:eastAsia="en-US" w:bidi="ar-SA"/>
    </w:rPr>
  </w:style>
  <w:style w:type="character" w:customStyle="1" w:styleId="LVL2TXTChar">
    <w:name w:val="LVL2_TXT Char"/>
    <w:basedOn w:val="DefaultParagraphFont"/>
    <w:uiPriority w:val="99"/>
    <w:rsid w:val="00307987"/>
    <w:rPr>
      <w:rFonts w:ascii="Arial" w:hAnsi="Arial" w:cs="Times New Roman"/>
      <w:lang w:val="en-CA" w:eastAsia="en-US" w:bidi="ar-SA"/>
    </w:rPr>
  </w:style>
  <w:style w:type="paragraph" w:customStyle="1" w:styleId="tablebullet">
    <w:name w:val="table bullet"/>
    <w:basedOn w:val="Normal"/>
    <w:uiPriority w:val="99"/>
    <w:rsid w:val="00307987"/>
    <w:pPr>
      <w:tabs>
        <w:tab w:val="left" w:pos="216"/>
      </w:tabs>
      <w:overflowPunct w:val="0"/>
      <w:autoSpaceDE w:val="0"/>
      <w:autoSpaceDN w:val="0"/>
      <w:adjustRightInd w:val="0"/>
      <w:spacing w:after="0" w:line="240" w:lineRule="auto"/>
      <w:ind w:left="216" w:right="72" w:hanging="216"/>
      <w:textAlignment w:val="baseline"/>
    </w:pPr>
    <w:rPr>
      <w:rFonts w:ascii="Arial" w:eastAsia="Times New Roman" w:hAnsi="Arial" w:cs="Times New Roman"/>
      <w:sz w:val="20"/>
      <w:szCs w:val="20"/>
      <w:lang w:val="en-CA"/>
    </w:rPr>
  </w:style>
  <w:style w:type="character" w:customStyle="1" w:styleId="LVL1HDRChar">
    <w:name w:val="LVL1_HDR Char"/>
    <w:basedOn w:val="DefaultParagraphFont"/>
    <w:uiPriority w:val="99"/>
    <w:rsid w:val="00307987"/>
    <w:rPr>
      <w:rFonts w:ascii="Arial" w:hAnsi="Arial" w:cs="Times New Roman"/>
      <w:b/>
      <w:sz w:val="44"/>
      <w:szCs w:val="44"/>
      <w:lang w:val="en-CA" w:eastAsia="en-US" w:bidi="ar-SA"/>
    </w:rPr>
  </w:style>
  <w:style w:type="character" w:customStyle="1" w:styleId="LVL1TXTChar">
    <w:name w:val="LVL1_TXT Char"/>
    <w:basedOn w:val="DefaultParagraphFont"/>
    <w:rsid w:val="00307987"/>
    <w:rPr>
      <w:rFonts w:ascii="Arial" w:hAnsi="Arial" w:cs="Times New Roman"/>
      <w:lang w:val="en-CA" w:eastAsia="en-US" w:bidi="ar-SA"/>
    </w:rPr>
  </w:style>
  <w:style w:type="paragraph" w:customStyle="1" w:styleId="BodyTextLevelNext">
    <w:name w:val="Body Text Level Next"/>
    <w:basedOn w:val="Normal"/>
    <w:uiPriority w:val="99"/>
    <w:rsid w:val="00307987"/>
    <w:pPr>
      <w:spacing w:after="40" w:line="240" w:lineRule="auto"/>
      <w:ind w:left="360"/>
    </w:pPr>
    <w:rPr>
      <w:rFonts w:ascii="Times New Roman" w:eastAsia="Times New Roman" w:hAnsi="Times New Roman" w:cs="Times New Roman"/>
      <w:color w:val="000000"/>
      <w:szCs w:val="20"/>
      <w:lang w:val="en-US"/>
    </w:rPr>
  </w:style>
  <w:style w:type="paragraph" w:customStyle="1" w:styleId="TableText">
    <w:name w:val="Table Text"/>
    <w:basedOn w:val="BodyText"/>
    <w:autoRedefine/>
    <w:uiPriority w:val="99"/>
    <w:rsid w:val="00307987"/>
    <w:pPr>
      <w:overflowPunct/>
      <w:autoSpaceDE/>
      <w:autoSpaceDN/>
      <w:adjustRightInd/>
      <w:spacing w:after="0"/>
      <w:ind w:left="0"/>
      <w:jc w:val="both"/>
      <w:textAlignment w:val="auto"/>
    </w:pPr>
    <w:rPr>
      <w:rFonts w:ascii="Times New Roman" w:eastAsia="Arial Unicode MS" w:hAnsi="Times New Roman"/>
      <w:bCs/>
      <w:sz w:val="22"/>
      <w:szCs w:val="16"/>
      <w:lang w:val="en-US"/>
    </w:rPr>
  </w:style>
  <w:style w:type="paragraph" w:styleId="BodyText">
    <w:name w:val="Body Text"/>
    <w:basedOn w:val="Normal"/>
    <w:link w:val="BodyTextChar"/>
    <w:uiPriority w:val="99"/>
    <w:rsid w:val="00307987"/>
    <w:pPr>
      <w:overflowPunct w:val="0"/>
      <w:autoSpaceDE w:val="0"/>
      <w:autoSpaceDN w:val="0"/>
      <w:adjustRightInd w:val="0"/>
      <w:spacing w:after="120" w:line="240" w:lineRule="auto"/>
      <w:ind w:left="360"/>
      <w:textAlignment w:val="baseline"/>
    </w:pPr>
    <w:rPr>
      <w:rFonts w:ascii="Arial" w:eastAsia="Times New Roman" w:hAnsi="Arial" w:cs="Times New Roman"/>
      <w:sz w:val="20"/>
      <w:szCs w:val="20"/>
      <w:lang w:val="en-CA"/>
    </w:rPr>
  </w:style>
  <w:style w:type="character" w:customStyle="1" w:styleId="BodyTextChar">
    <w:name w:val="Body Text Char"/>
    <w:basedOn w:val="DefaultParagraphFont"/>
    <w:link w:val="BodyText"/>
    <w:uiPriority w:val="99"/>
    <w:rsid w:val="00307987"/>
    <w:rPr>
      <w:rFonts w:ascii="Arial" w:hAnsi="Arial"/>
      <w:lang w:eastAsia="en-US"/>
    </w:rPr>
  </w:style>
  <w:style w:type="paragraph" w:customStyle="1" w:styleId="TableBullett">
    <w:name w:val="Table Bullett"/>
    <w:basedOn w:val="TableText"/>
    <w:autoRedefine/>
    <w:uiPriority w:val="99"/>
    <w:rsid w:val="00307987"/>
    <w:pPr>
      <w:numPr>
        <w:numId w:val="2"/>
      </w:numPr>
    </w:pPr>
  </w:style>
  <w:style w:type="paragraph" w:customStyle="1" w:styleId="Tabletextcentered">
    <w:name w:val="Table text centered"/>
    <w:basedOn w:val="TableText"/>
    <w:next w:val="TableText"/>
    <w:autoRedefine/>
    <w:uiPriority w:val="99"/>
    <w:rsid w:val="00307987"/>
    <w:rPr>
      <w:b/>
      <w:szCs w:val="20"/>
    </w:rPr>
  </w:style>
  <w:style w:type="paragraph" w:customStyle="1" w:styleId="BodyTextLevel">
    <w:name w:val="Body Text Level"/>
    <w:basedOn w:val="Normal"/>
    <w:autoRedefine/>
    <w:uiPriority w:val="99"/>
    <w:rsid w:val="00307987"/>
    <w:pPr>
      <w:spacing w:after="40" w:line="240" w:lineRule="auto"/>
    </w:pPr>
    <w:rPr>
      <w:rFonts w:ascii="Arial" w:eastAsia="Times New Roman" w:hAnsi="Arial" w:cs="Arial"/>
      <w:color w:val="000000"/>
      <w:sz w:val="20"/>
      <w:szCs w:val="20"/>
      <w:lang w:val="en-US"/>
    </w:rPr>
  </w:style>
  <w:style w:type="paragraph" w:customStyle="1" w:styleId="Level1">
    <w:name w:val="Level1"/>
    <w:basedOn w:val="Normal"/>
    <w:next w:val="BodyTextLevel"/>
    <w:autoRedefine/>
    <w:uiPriority w:val="99"/>
    <w:rsid w:val="00307987"/>
    <w:pPr>
      <w:numPr>
        <w:numId w:val="3"/>
      </w:numPr>
      <w:pBdr>
        <w:bottom w:val="single" w:sz="4" w:space="1" w:color="auto"/>
      </w:pBdr>
      <w:spacing w:before="240" w:after="120" w:line="240" w:lineRule="auto"/>
      <w:ind w:left="0"/>
    </w:pPr>
    <w:rPr>
      <w:rFonts w:ascii="Arial" w:eastAsia="Times New Roman" w:hAnsi="Arial" w:cs="Times New Roman"/>
      <w:b/>
      <w:sz w:val="24"/>
      <w:szCs w:val="20"/>
      <w:lang w:val="en-US"/>
    </w:rPr>
  </w:style>
  <w:style w:type="paragraph" w:customStyle="1" w:styleId="Level2">
    <w:name w:val="Level2"/>
    <w:basedOn w:val="Level1"/>
    <w:next w:val="BodyTextLevel"/>
    <w:autoRedefine/>
    <w:uiPriority w:val="99"/>
    <w:rsid w:val="00307987"/>
    <w:pPr>
      <w:numPr>
        <w:ilvl w:val="1"/>
      </w:numPr>
      <w:pBdr>
        <w:bottom w:val="none" w:sz="0" w:space="0" w:color="auto"/>
      </w:pBdr>
      <w:tabs>
        <w:tab w:val="num" w:pos="2880"/>
      </w:tabs>
      <w:ind w:left="2880" w:hanging="360"/>
    </w:pPr>
    <w:rPr>
      <w:sz w:val="22"/>
    </w:rPr>
  </w:style>
  <w:style w:type="paragraph" w:customStyle="1" w:styleId="Level3">
    <w:name w:val="Level3"/>
    <w:basedOn w:val="Level2"/>
    <w:next w:val="BodyTextLevel"/>
    <w:autoRedefine/>
    <w:uiPriority w:val="99"/>
    <w:rsid w:val="00307987"/>
    <w:pPr>
      <w:numPr>
        <w:ilvl w:val="2"/>
      </w:numPr>
      <w:tabs>
        <w:tab w:val="num" w:pos="3600"/>
      </w:tabs>
      <w:ind w:left="3600"/>
    </w:pPr>
    <w:rPr>
      <w:bCs/>
    </w:rPr>
  </w:style>
  <w:style w:type="paragraph" w:customStyle="1" w:styleId="Level4">
    <w:name w:val="Level4"/>
    <w:basedOn w:val="Level3"/>
    <w:next w:val="BodyTextLevel"/>
    <w:autoRedefine/>
    <w:uiPriority w:val="99"/>
    <w:rsid w:val="00307987"/>
    <w:pPr>
      <w:numPr>
        <w:ilvl w:val="3"/>
      </w:numPr>
      <w:tabs>
        <w:tab w:val="num" w:pos="4320"/>
      </w:tabs>
      <w:ind w:left="4320"/>
    </w:pPr>
  </w:style>
  <w:style w:type="paragraph" w:customStyle="1" w:styleId="Level5">
    <w:name w:val="Level5"/>
    <w:basedOn w:val="Level4"/>
    <w:next w:val="BodyTextLevel"/>
    <w:autoRedefine/>
    <w:uiPriority w:val="99"/>
    <w:rsid w:val="00307987"/>
    <w:pPr>
      <w:numPr>
        <w:ilvl w:val="4"/>
      </w:numPr>
      <w:tabs>
        <w:tab w:val="num" w:pos="5040"/>
      </w:tabs>
      <w:ind w:left="5040"/>
    </w:pPr>
  </w:style>
  <w:style w:type="paragraph" w:customStyle="1" w:styleId="Level6">
    <w:name w:val="Level6"/>
    <w:basedOn w:val="Level5"/>
    <w:next w:val="BodyTextLevel"/>
    <w:autoRedefine/>
    <w:uiPriority w:val="99"/>
    <w:rsid w:val="00307987"/>
    <w:pPr>
      <w:numPr>
        <w:ilvl w:val="5"/>
      </w:numPr>
      <w:tabs>
        <w:tab w:val="num" w:pos="5760"/>
      </w:tabs>
      <w:ind w:left="5760"/>
    </w:pPr>
  </w:style>
  <w:style w:type="paragraph" w:customStyle="1" w:styleId="Level7">
    <w:name w:val="Level7"/>
    <w:basedOn w:val="Level6"/>
    <w:next w:val="BodyTextLevel"/>
    <w:autoRedefine/>
    <w:uiPriority w:val="99"/>
    <w:rsid w:val="00307987"/>
    <w:pPr>
      <w:numPr>
        <w:ilvl w:val="6"/>
      </w:numPr>
      <w:tabs>
        <w:tab w:val="num" w:pos="6480"/>
      </w:tabs>
      <w:ind w:left="6480"/>
    </w:pPr>
  </w:style>
  <w:style w:type="paragraph" w:customStyle="1" w:styleId="Level8">
    <w:name w:val="Level8"/>
    <w:basedOn w:val="Level7"/>
    <w:next w:val="BodyTextLevel"/>
    <w:autoRedefine/>
    <w:uiPriority w:val="99"/>
    <w:rsid w:val="00307987"/>
    <w:pPr>
      <w:numPr>
        <w:ilvl w:val="7"/>
      </w:numPr>
      <w:tabs>
        <w:tab w:val="num" w:pos="7200"/>
      </w:tabs>
      <w:ind w:left="7200"/>
    </w:pPr>
  </w:style>
  <w:style w:type="paragraph" w:customStyle="1" w:styleId="Level9">
    <w:name w:val="Level9"/>
    <w:basedOn w:val="Level8"/>
    <w:next w:val="BodyTextLevel"/>
    <w:autoRedefine/>
    <w:uiPriority w:val="99"/>
    <w:rsid w:val="00307987"/>
    <w:pPr>
      <w:numPr>
        <w:ilvl w:val="8"/>
      </w:numPr>
      <w:tabs>
        <w:tab w:val="num" w:pos="7920"/>
      </w:tabs>
      <w:ind w:left="7920"/>
    </w:pPr>
  </w:style>
  <w:style w:type="paragraph" w:styleId="BalloonText">
    <w:name w:val="Balloon Text"/>
    <w:basedOn w:val="Normal"/>
    <w:link w:val="BalloonTextChar"/>
    <w:uiPriority w:val="99"/>
    <w:rsid w:val="00307987"/>
    <w:pPr>
      <w:overflowPunct w:val="0"/>
      <w:autoSpaceDE w:val="0"/>
      <w:autoSpaceDN w:val="0"/>
      <w:adjustRightInd w:val="0"/>
      <w:spacing w:after="100" w:line="240" w:lineRule="auto"/>
      <w:ind w:left="360"/>
      <w:textAlignment w:val="baseline"/>
    </w:pPr>
    <w:rPr>
      <w:rFonts w:ascii="Tahoma" w:eastAsia="Times New Roman" w:hAnsi="Tahoma" w:cs="Tahoma"/>
      <w:sz w:val="16"/>
      <w:szCs w:val="16"/>
      <w:lang w:val="en-CA"/>
    </w:rPr>
  </w:style>
  <w:style w:type="character" w:customStyle="1" w:styleId="BalloonTextChar">
    <w:name w:val="Balloon Text Char"/>
    <w:basedOn w:val="DefaultParagraphFont"/>
    <w:link w:val="BalloonText"/>
    <w:uiPriority w:val="99"/>
    <w:rsid w:val="00307987"/>
    <w:rPr>
      <w:rFonts w:ascii="Tahoma" w:hAnsi="Tahoma" w:cs="Tahoma"/>
      <w:sz w:val="16"/>
      <w:szCs w:val="16"/>
      <w:lang w:eastAsia="en-US"/>
    </w:rPr>
  </w:style>
  <w:style w:type="paragraph" w:customStyle="1" w:styleId="Title2">
    <w:name w:val="Title 2"/>
    <w:basedOn w:val="Heading4"/>
    <w:next w:val="Normal"/>
    <w:uiPriority w:val="99"/>
    <w:rsid w:val="00307987"/>
    <w:pPr>
      <w:keepLines w:val="0"/>
      <w:numPr>
        <w:ilvl w:val="0"/>
        <w:numId w:val="0"/>
      </w:numPr>
      <w:tabs>
        <w:tab w:val="right" w:pos="8222"/>
      </w:tabs>
      <w:spacing w:before="0" w:line="240" w:lineRule="auto"/>
      <w:jc w:val="center"/>
    </w:pPr>
    <w:rPr>
      <w:rFonts w:ascii="Times New Roman" w:eastAsia="Times New Roman" w:hAnsi="Times New Roman" w:cs="Times New Roman"/>
      <w:b w:val="0"/>
      <w:bCs w:val="0"/>
      <w:i w:val="0"/>
      <w:iCs w:val="0"/>
      <w:smallCaps/>
      <w:color w:val="auto"/>
      <w:sz w:val="40"/>
      <w:szCs w:val="20"/>
      <w:lang w:val="en-US"/>
    </w:rPr>
  </w:style>
  <w:style w:type="paragraph" w:styleId="ListBullet2">
    <w:name w:val="List Bullet 2"/>
    <w:basedOn w:val="ListBullet"/>
    <w:autoRedefine/>
    <w:uiPriority w:val="99"/>
    <w:rsid w:val="00D63313"/>
    <w:pPr>
      <w:numPr>
        <w:numId w:val="0"/>
      </w:numPr>
      <w:overflowPunct/>
      <w:autoSpaceDE/>
      <w:autoSpaceDN/>
      <w:adjustRightInd/>
      <w:spacing w:after="0"/>
      <w:textAlignment w:val="auto"/>
    </w:pPr>
    <w:rPr>
      <w:rFonts w:cs="Arial"/>
      <w:bCs/>
      <w:spacing w:val="-5"/>
      <w:sz w:val="2"/>
      <w:szCs w:val="2"/>
      <w:lang w:val="en-US"/>
    </w:rPr>
  </w:style>
  <w:style w:type="paragraph" w:styleId="ListBullet">
    <w:name w:val="List Bullet"/>
    <w:basedOn w:val="Normal"/>
    <w:autoRedefine/>
    <w:uiPriority w:val="99"/>
    <w:rsid w:val="00307987"/>
    <w:pPr>
      <w:numPr>
        <w:numId w:val="1"/>
      </w:numPr>
      <w:tabs>
        <w:tab w:val="clear" w:pos="720"/>
        <w:tab w:val="num" w:pos="360"/>
      </w:tabs>
      <w:overflowPunct w:val="0"/>
      <w:autoSpaceDE w:val="0"/>
      <w:autoSpaceDN w:val="0"/>
      <w:adjustRightInd w:val="0"/>
      <w:spacing w:after="100" w:line="240" w:lineRule="auto"/>
      <w:ind w:left="360"/>
      <w:textAlignment w:val="baseline"/>
    </w:pPr>
    <w:rPr>
      <w:rFonts w:ascii="Arial" w:eastAsia="Times New Roman" w:hAnsi="Arial" w:cs="Times New Roman"/>
      <w:sz w:val="20"/>
      <w:szCs w:val="20"/>
      <w:lang w:val="en-CA"/>
    </w:rPr>
  </w:style>
  <w:style w:type="paragraph" w:customStyle="1" w:styleId="ArticleL1">
    <w:name w:val="Article_L1"/>
    <w:basedOn w:val="Normal"/>
    <w:next w:val="ArticleL2"/>
    <w:uiPriority w:val="99"/>
    <w:rsid w:val="00307987"/>
    <w:pPr>
      <w:keepNext/>
      <w:numPr>
        <w:numId w:val="4"/>
      </w:numPr>
      <w:spacing w:before="240" w:after="240" w:line="240" w:lineRule="auto"/>
      <w:outlineLvl w:val="0"/>
    </w:pPr>
    <w:rPr>
      <w:rFonts w:ascii="Times New Roman" w:eastAsia="Times New Roman" w:hAnsi="Times New Roman" w:cs="Times New Roman"/>
      <w:b/>
      <w:caps/>
      <w:sz w:val="24"/>
      <w:szCs w:val="20"/>
      <w:lang w:val="en-US"/>
    </w:rPr>
  </w:style>
  <w:style w:type="paragraph" w:customStyle="1" w:styleId="ArticleL2">
    <w:name w:val="Article_L2"/>
    <w:basedOn w:val="ArticleL1"/>
    <w:next w:val="ArticleL3"/>
    <w:uiPriority w:val="99"/>
    <w:rsid w:val="00307987"/>
    <w:pPr>
      <w:numPr>
        <w:ilvl w:val="1"/>
      </w:numPr>
      <w:spacing w:before="0"/>
      <w:ind w:left="360" w:hanging="360"/>
      <w:outlineLvl w:val="1"/>
    </w:pPr>
    <w:rPr>
      <w:caps w:val="0"/>
    </w:rPr>
  </w:style>
  <w:style w:type="paragraph" w:customStyle="1" w:styleId="ArticleL3">
    <w:name w:val="Article_L3"/>
    <w:basedOn w:val="ArticleL2"/>
    <w:next w:val="ArticleL4"/>
    <w:uiPriority w:val="99"/>
    <w:rsid w:val="00307987"/>
    <w:pPr>
      <w:keepNext w:val="0"/>
      <w:numPr>
        <w:ilvl w:val="2"/>
      </w:numPr>
      <w:outlineLvl w:val="2"/>
    </w:pPr>
    <w:rPr>
      <w:b w:val="0"/>
    </w:rPr>
  </w:style>
  <w:style w:type="paragraph" w:customStyle="1" w:styleId="ArticleL4">
    <w:name w:val="Article_L4"/>
    <w:basedOn w:val="ArticleL3"/>
    <w:uiPriority w:val="99"/>
    <w:rsid w:val="00307987"/>
    <w:pPr>
      <w:numPr>
        <w:ilvl w:val="3"/>
      </w:numPr>
      <w:outlineLvl w:val="3"/>
    </w:pPr>
  </w:style>
  <w:style w:type="paragraph" w:customStyle="1" w:styleId="ArticleL5">
    <w:name w:val="Article_L5"/>
    <w:basedOn w:val="ArticleL4"/>
    <w:uiPriority w:val="99"/>
    <w:rsid w:val="00307987"/>
    <w:pPr>
      <w:numPr>
        <w:ilvl w:val="4"/>
      </w:numPr>
      <w:outlineLvl w:val="4"/>
    </w:pPr>
  </w:style>
  <w:style w:type="paragraph" w:customStyle="1" w:styleId="ArticleL6">
    <w:name w:val="Article_L6"/>
    <w:basedOn w:val="ArticleL5"/>
    <w:next w:val="Normal"/>
    <w:uiPriority w:val="99"/>
    <w:rsid w:val="00307987"/>
    <w:pPr>
      <w:numPr>
        <w:ilvl w:val="5"/>
      </w:numPr>
      <w:jc w:val="both"/>
      <w:outlineLvl w:val="5"/>
    </w:pPr>
  </w:style>
  <w:style w:type="paragraph" w:customStyle="1" w:styleId="Cover">
    <w:name w:val="Cover"/>
    <w:basedOn w:val="Normal"/>
    <w:uiPriority w:val="99"/>
    <w:rsid w:val="00307987"/>
    <w:pPr>
      <w:spacing w:before="120" w:after="120" w:line="240" w:lineRule="auto"/>
      <w:jc w:val="center"/>
    </w:pPr>
    <w:rPr>
      <w:rFonts w:ascii="Times New Roman Bold" w:eastAsia="Times New Roman" w:hAnsi="Times New Roman Bold" w:cs="Times"/>
      <w:b/>
      <w:bCs/>
      <w:sz w:val="28"/>
      <w:szCs w:val="28"/>
      <w:lang w:val="en-US"/>
    </w:rPr>
  </w:style>
  <w:style w:type="paragraph" w:customStyle="1" w:styleId="TableHeading">
    <w:name w:val="Table Heading"/>
    <w:basedOn w:val="TableText"/>
    <w:next w:val="TableText"/>
    <w:autoRedefine/>
    <w:uiPriority w:val="99"/>
    <w:rsid w:val="00307987"/>
    <w:pPr>
      <w:framePr w:hSpace="180" w:wrap="around" w:hAnchor="margin" w:xAlign="right" w:y="458"/>
      <w:ind w:left="5" w:hanging="5"/>
      <w:jc w:val="center"/>
    </w:pPr>
    <w:rPr>
      <w:rFonts w:ascii="Arial" w:eastAsia="Times New Roman" w:hAnsi="Arial"/>
      <w:sz w:val="20"/>
    </w:rPr>
  </w:style>
  <w:style w:type="character" w:customStyle="1" w:styleId="Level1Char">
    <w:name w:val="Level1 Char"/>
    <w:basedOn w:val="DefaultParagraphFont"/>
    <w:uiPriority w:val="99"/>
    <w:rsid w:val="00307987"/>
    <w:rPr>
      <w:rFonts w:ascii="Arial" w:hAnsi="Arial" w:cs="Times New Roman"/>
      <w:b/>
      <w:sz w:val="24"/>
      <w:lang w:val="en-US" w:eastAsia="en-US" w:bidi="ar-SA"/>
    </w:rPr>
  </w:style>
  <w:style w:type="character" w:customStyle="1" w:styleId="Level2Char">
    <w:name w:val="Level2 Char"/>
    <w:basedOn w:val="Level1Char"/>
    <w:uiPriority w:val="99"/>
    <w:rsid w:val="00307987"/>
    <w:rPr>
      <w:rFonts w:ascii="Arial" w:hAnsi="Arial" w:cs="Times New Roman"/>
      <w:b/>
      <w:sz w:val="22"/>
      <w:lang w:val="en-US" w:eastAsia="en-US" w:bidi="ar-SA"/>
    </w:rPr>
  </w:style>
  <w:style w:type="character" w:customStyle="1" w:styleId="Level3Char">
    <w:name w:val="Level3 Char"/>
    <w:basedOn w:val="Level2Char"/>
    <w:uiPriority w:val="99"/>
    <w:rsid w:val="00307987"/>
    <w:rPr>
      <w:rFonts w:ascii="Arial" w:hAnsi="Arial" w:cs="Times New Roman"/>
      <w:b/>
      <w:bCs/>
      <w:snapToGrid w:val="0"/>
      <w:sz w:val="22"/>
      <w:lang w:val="en-US" w:eastAsia="en-US" w:bidi="ar-SA"/>
    </w:rPr>
  </w:style>
  <w:style w:type="paragraph" w:styleId="DocumentMap">
    <w:name w:val="Document Map"/>
    <w:basedOn w:val="Normal"/>
    <w:link w:val="DocumentMapChar"/>
    <w:uiPriority w:val="99"/>
    <w:rsid w:val="00307987"/>
    <w:pPr>
      <w:shd w:val="clear" w:color="auto" w:fill="000080"/>
      <w:overflowPunct w:val="0"/>
      <w:autoSpaceDE w:val="0"/>
      <w:autoSpaceDN w:val="0"/>
      <w:adjustRightInd w:val="0"/>
      <w:spacing w:after="100" w:line="240" w:lineRule="auto"/>
      <w:ind w:left="360"/>
      <w:textAlignment w:val="baseline"/>
    </w:pPr>
    <w:rPr>
      <w:rFonts w:ascii="Tahoma" w:eastAsia="Times New Roman" w:hAnsi="Tahoma" w:cs="Tahoma"/>
      <w:sz w:val="20"/>
      <w:szCs w:val="20"/>
      <w:lang w:val="en-CA"/>
    </w:rPr>
  </w:style>
  <w:style w:type="character" w:customStyle="1" w:styleId="DocumentMapChar">
    <w:name w:val="Document Map Char"/>
    <w:basedOn w:val="DefaultParagraphFont"/>
    <w:link w:val="DocumentMap"/>
    <w:uiPriority w:val="99"/>
    <w:rsid w:val="00307987"/>
    <w:rPr>
      <w:rFonts w:ascii="Tahoma" w:hAnsi="Tahoma" w:cs="Tahoma"/>
      <w:shd w:val="clear" w:color="auto" w:fill="000080"/>
      <w:lang w:eastAsia="en-US"/>
    </w:rPr>
  </w:style>
  <w:style w:type="paragraph" w:customStyle="1" w:styleId="Default">
    <w:name w:val="Default"/>
    <w:rsid w:val="00307987"/>
    <w:pPr>
      <w:autoSpaceDE w:val="0"/>
      <w:autoSpaceDN w:val="0"/>
      <w:adjustRightInd w:val="0"/>
    </w:pPr>
    <w:rPr>
      <w:rFonts w:ascii="Arial" w:hAnsi="Arial" w:cs="Arial"/>
      <w:color w:val="000000"/>
      <w:sz w:val="24"/>
      <w:szCs w:val="24"/>
      <w:lang w:eastAsia="en-US"/>
    </w:rPr>
  </w:style>
  <w:style w:type="paragraph" w:customStyle="1" w:styleId="TableBullet0">
    <w:name w:val="TableBullet"/>
    <w:basedOn w:val="Default"/>
    <w:next w:val="Default"/>
    <w:uiPriority w:val="99"/>
    <w:rsid w:val="00307987"/>
    <w:rPr>
      <w:color w:val="auto"/>
    </w:rPr>
  </w:style>
  <w:style w:type="paragraph" w:customStyle="1" w:styleId="NormalWeb2">
    <w:name w:val="Normal (Web)2"/>
    <w:basedOn w:val="Default"/>
    <w:next w:val="Default"/>
    <w:uiPriority w:val="99"/>
    <w:rsid w:val="00307987"/>
    <w:rPr>
      <w:color w:val="auto"/>
    </w:rPr>
  </w:style>
  <w:style w:type="paragraph" w:customStyle="1" w:styleId="Head3a">
    <w:name w:val="Head 3a"/>
    <w:basedOn w:val="Default"/>
    <w:next w:val="Default"/>
    <w:uiPriority w:val="99"/>
    <w:rsid w:val="00307987"/>
    <w:rPr>
      <w:color w:val="auto"/>
    </w:rPr>
  </w:style>
  <w:style w:type="paragraph" w:styleId="NoSpacing">
    <w:name w:val="No Spacing"/>
    <w:uiPriority w:val="1"/>
    <w:qFormat/>
    <w:rsid w:val="00307987"/>
    <w:pPr>
      <w:overflowPunct w:val="0"/>
      <w:autoSpaceDE w:val="0"/>
      <w:autoSpaceDN w:val="0"/>
      <w:adjustRightInd w:val="0"/>
      <w:ind w:left="360"/>
      <w:textAlignment w:val="baseline"/>
    </w:pPr>
    <w:rPr>
      <w:rFonts w:ascii="Arial" w:hAnsi="Arial"/>
      <w:lang w:eastAsia="en-US"/>
    </w:rPr>
  </w:style>
  <w:style w:type="character" w:customStyle="1" w:styleId="hps">
    <w:name w:val="hps"/>
    <w:basedOn w:val="DefaultParagraphFont"/>
    <w:rsid w:val="00307987"/>
  </w:style>
  <w:style w:type="character" w:customStyle="1" w:styleId="longtext">
    <w:name w:val="long_text"/>
    <w:basedOn w:val="DefaultParagraphFont"/>
    <w:rsid w:val="00307987"/>
  </w:style>
  <w:style w:type="paragraph" w:styleId="z-TopofForm">
    <w:name w:val="HTML Top of Form"/>
    <w:basedOn w:val="Normal"/>
    <w:next w:val="Normal"/>
    <w:link w:val="z-TopofFormChar"/>
    <w:hidden/>
    <w:uiPriority w:val="99"/>
    <w:unhideWhenUsed/>
    <w:rsid w:val="00307987"/>
    <w:pPr>
      <w:pBdr>
        <w:bottom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TopofFormChar">
    <w:name w:val="z-Top of Form Char"/>
    <w:basedOn w:val="DefaultParagraphFont"/>
    <w:link w:val="z-TopofForm"/>
    <w:uiPriority w:val="99"/>
    <w:rsid w:val="00307987"/>
    <w:rPr>
      <w:rFonts w:ascii="Arial" w:hAnsi="Arial" w:cs="Arial"/>
      <w:vanish/>
      <w:sz w:val="16"/>
      <w:szCs w:val="16"/>
      <w:lang w:val="fr-CA" w:eastAsia="fr-CA"/>
    </w:rPr>
  </w:style>
  <w:style w:type="paragraph" w:styleId="z-BottomofForm">
    <w:name w:val="HTML Bottom of Form"/>
    <w:basedOn w:val="Normal"/>
    <w:next w:val="Normal"/>
    <w:link w:val="z-BottomofFormChar"/>
    <w:hidden/>
    <w:uiPriority w:val="99"/>
    <w:unhideWhenUsed/>
    <w:rsid w:val="00307987"/>
    <w:pPr>
      <w:pBdr>
        <w:top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BottomofFormChar">
    <w:name w:val="z-Bottom of Form Char"/>
    <w:basedOn w:val="DefaultParagraphFont"/>
    <w:link w:val="z-BottomofForm"/>
    <w:uiPriority w:val="99"/>
    <w:rsid w:val="00307987"/>
    <w:rPr>
      <w:rFonts w:ascii="Arial" w:hAnsi="Arial" w:cs="Arial"/>
      <w:vanish/>
      <w:sz w:val="16"/>
      <w:szCs w:val="16"/>
      <w:lang w:val="fr-CA" w:eastAsia="fr-CA"/>
    </w:rPr>
  </w:style>
  <w:style w:type="character" w:customStyle="1" w:styleId="gt-ft-text1">
    <w:name w:val="gt-ft-text1"/>
    <w:basedOn w:val="DefaultParagraphFont"/>
    <w:rsid w:val="00307987"/>
  </w:style>
  <w:style w:type="character" w:customStyle="1" w:styleId="goog-submenu-arrow2">
    <w:name w:val="goog-submenu-arrow2"/>
    <w:basedOn w:val="DefaultParagraphFont"/>
    <w:rsid w:val="00307987"/>
  </w:style>
  <w:style w:type="character" w:customStyle="1" w:styleId="shorttext">
    <w:name w:val="short_text"/>
    <w:basedOn w:val="DefaultParagraphFont"/>
    <w:rsid w:val="00307987"/>
  </w:style>
  <w:style w:type="paragraph" w:customStyle="1" w:styleId="Listbullet1">
    <w:name w:val="List bullet 1"/>
    <w:basedOn w:val="Normal"/>
    <w:qFormat/>
    <w:rsid w:val="00307987"/>
    <w:pPr>
      <w:tabs>
        <w:tab w:val="num" w:pos="360"/>
      </w:tabs>
      <w:spacing w:before="240" w:after="0" w:line="360" w:lineRule="auto"/>
      <w:ind w:left="360" w:hanging="360"/>
      <w:contextualSpacing/>
    </w:pPr>
    <w:rPr>
      <w:rFonts w:ascii="Arial" w:eastAsia="Times New Roman" w:hAnsi="Arial" w:cs="Arial"/>
      <w:color w:val="212121"/>
      <w:sz w:val="20"/>
      <w:szCs w:val="24"/>
      <w:lang w:eastAsia="en-CA"/>
    </w:rPr>
  </w:style>
  <w:style w:type="character" w:styleId="FollowedHyperlink">
    <w:name w:val="FollowedHyperlink"/>
    <w:basedOn w:val="DefaultParagraphFont"/>
    <w:uiPriority w:val="99"/>
    <w:unhideWhenUsed/>
    <w:rsid w:val="00307987"/>
    <w:rPr>
      <w:color w:val="800080" w:themeColor="followedHyperlink"/>
      <w:u w:val="single"/>
    </w:rPr>
  </w:style>
  <w:style w:type="paragraph" w:styleId="FootnoteText">
    <w:name w:val="footnote text"/>
    <w:basedOn w:val="Normal"/>
    <w:link w:val="FootnoteTextChar"/>
    <w:uiPriority w:val="99"/>
    <w:unhideWhenUsed/>
    <w:rsid w:val="00307987"/>
    <w:pPr>
      <w:overflowPunct w:val="0"/>
      <w:autoSpaceDE w:val="0"/>
      <w:autoSpaceDN w:val="0"/>
      <w:adjustRightInd w:val="0"/>
      <w:spacing w:after="0" w:line="240" w:lineRule="auto"/>
      <w:ind w:left="360"/>
      <w:textAlignment w:val="baseline"/>
    </w:pPr>
    <w:rPr>
      <w:rFonts w:ascii="Arial" w:eastAsia="Times New Roman" w:hAnsi="Arial" w:cs="Times New Roman"/>
      <w:sz w:val="20"/>
      <w:szCs w:val="20"/>
      <w:lang w:val="en-CA"/>
    </w:rPr>
  </w:style>
  <w:style w:type="character" w:customStyle="1" w:styleId="FootnoteTextChar">
    <w:name w:val="Footnote Text Char"/>
    <w:basedOn w:val="DefaultParagraphFont"/>
    <w:link w:val="FootnoteText"/>
    <w:uiPriority w:val="99"/>
    <w:rsid w:val="00307987"/>
    <w:rPr>
      <w:rFonts w:ascii="Arial" w:hAnsi="Arial"/>
      <w:lang w:eastAsia="en-US"/>
    </w:rPr>
  </w:style>
  <w:style w:type="character" w:styleId="FootnoteReference">
    <w:name w:val="footnote reference"/>
    <w:basedOn w:val="DefaultParagraphFont"/>
    <w:uiPriority w:val="99"/>
    <w:unhideWhenUsed/>
    <w:rsid w:val="00307987"/>
    <w:rPr>
      <w:vertAlign w:val="superscript"/>
    </w:rPr>
  </w:style>
  <w:style w:type="character" w:customStyle="1" w:styleId="txtsmallgrey1">
    <w:name w:val="txtsmallgrey1"/>
    <w:basedOn w:val="DefaultParagraphFont"/>
    <w:rsid w:val="00307987"/>
    <w:rPr>
      <w:rFonts w:ascii="Arial" w:hAnsi="Arial" w:cs="Arial" w:hint="default"/>
      <w:b w:val="0"/>
      <w:bCs w:val="0"/>
      <w:strike w:val="0"/>
      <w:dstrike w:val="0"/>
      <w:color w:val="999999"/>
      <w:sz w:val="18"/>
      <w:szCs w:val="18"/>
      <w:u w:val="none"/>
      <w:effect w:val="none"/>
    </w:rPr>
  </w:style>
  <w:style w:type="paragraph" w:styleId="Subtitle">
    <w:name w:val="Subtitle"/>
    <w:basedOn w:val="Normal"/>
    <w:next w:val="Normal"/>
    <w:link w:val="SubtitleChar"/>
    <w:qFormat/>
    <w:rsid w:val="00307987"/>
    <w:pPr>
      <w:numPr>
        <w:ilvl w:val="1"/>
      </w:numPr>
      <w:overflowPunct w:val="0"/>
      <w:autoSpaceDE w:val="0"/>
      <w:autoSpaceDN w:val="0"/>
      <w:adjustRightInd w:val="0"/>
      <w:spacing w:after="100" w:line="240" w:lineRule="auto"/>
      <w:ind w:left="360"/>
      <w:textAlignment w:val="baseline"/>
    </w:pPr>
    <w:rPr>
      <w:rFonts w:asciiTheme="majorHAnsi" w:eastAsiaTheme="majorEastAsia" w:hAnsiTheme="majorHAnsi" w:cstheme="majorBidi"/>
      <w:i/>
      <w:iCs/>
      <w:color w:val="4F81BD" w:themeColor="accent1"/>
      <w:spacing w:val="15"/>
      <w:sz w:val="24"/>
      <w:szCs w:val="24"/>
      <w:lang w:val="en-CA"/>
    </w:rPr>
  </w:style>
  <w:style w:type="character" w:customStyle="1" w:styleId="SubtitleChar">
    <w:name w:val="Subtitle Char"/>
    <w:basedOn w:val="DefaultParagraphFont"/>
    <w:link w:val="Subtitle"/>
    <w:rsid w:val="00307987"/>
    <w:rPr>
      <w:rFonts w:asciiTheme="majorHAnsi" w:eastAsiaTheme="majorEastAsia" w:hAnsiTheme="majorHAnsi" w:cstheme="majorBidi"/>
      <w:i/>
      <w:iCs/>
      <w:color w:val="4F81BD" w:themeColor="accent1"/>
      <w:spacing w:val="15"/>
      <w:sz w:val="24"/>
      <w:szCs w:val="24"/>
      <w:lang w:eastAsia="en-US"/>
    </w:rPr>
  </w:style>
  <w:style w:type="paragraph" w:styleId="TOC4">
    <w:name w:val="toc 4"/>
    <w:basedOn w:val="Normal"/>
    <w:next w:val="Normal"/>
    <w:autoRedefine/>
    <w:uiPriority w:val="39"/>
    <w:unhideWhenUsed/>
    <w:rsid w:val="00A741B5"/>
    <w:pPr>
      <w:spacing w:after="100"/>
      <w:ind w:left="660"/>
    </w:pPr>
    <w:rPr>
      <w:rFonts w:eastAsiaTheme="minorEastAsia"/>
      <w:lang w:val="en-CA" w:eastAsia="en-CA"/>
    </w:rPr>
  </w:style>
  <w:style w:type="paragraph" w:styleId="TOC5">
    <w:name w:val="toc 5"/>
    <w:basedOn w:val="Normal"/>
    <w:next w:val="Normal"/>
    <w:autoRedefine/>
    <w:uiPriority w:val="39"/>
    <w:unhideWhenUsed/>
    <w:rsid w:val="00A741B5"/>
    <w:pPr>
      <w:spacing w:after="100"/>
      <w:ind w:left="880"/>
    </w:pPr>
    <w:rPr>
      <w:rFonts w:eastAsiaTheme="minorEastAsia"/>
      <w:lang w:val="en-CA" w:eastAsia="en-CA"/>
    </w:rPr>
  </w:style>
  <w:style w:type="paragraph" w:styleId="TOC6">
    <w:name w:val="toc 6"/>
    <w:basedOn w:val="Normal"/>
    <w:next w:val="Normal"/>
    <w:autoRedefine/>
    <w:uiPriority w:val="39"/>
    <w:unhideWhenUsed/>
    <w:rsid w:val="00A741B5"/>
    <w:pPr>
      <w:spacing w:after="100"/>
      <w:ind w:left="1100"/>
    </w:pPr>
    <w:rPr>
      <w:rFonts w:eastAsiaTheme="minorEastAsia"/>
      <w:lang w:val="en-CA" w:eastAsia="en-CA"/>
    </w:rPr>
  </w:style>
  <w:style w:type="paragraph" w:styleId="TOC7">
    <w:name w:val="toc 7"/>
    <w:basedOn w:val="Normal"/>
    <w:next w:val="Normal"/>
    <w:autoRedefine/>
    <w:uiPriority w:val="39"/>
    <w:unhideWhenUsed/>
    <w:rsid w:val="00A741B5"/>
    <w:pPr>
      <w:spacing w:after="100"/>
      <w:ind w:left="1320"/>
    </w:pPr>
    <w:rPr>
      <w:rFonts w:eastAsiaTheme="minorEastAsia"/>
      <w:lang w:val="en-CA" w:eastAsia="en-CA"/>
    </w:rPr>
  </w:style>
  <w:style w:type="paragraph" w:styleId="TOC8">
    <w:name w:val="toc 8"/>
    <w:basedOn w:val="Normal"/>
    <w:next w:val="Normal"/>
    <w:autoRedefine/>
    <w:uiPriority w:val="39"/>
    <w:unhideWhenUsed/>
    <w:rsid w:val="00A741B5"/>
    <w:pPr>
      <w:spacing w:after="100"/>
      <w:ind w:left="1540"/>
    </w:pPr>
    <w:rPr>
      <w:rFonts w:eastAsiaTheme="minorEastAsia"/>
      <w:lang w:val="en-CA" w:eastAsia="en-CA"/>
    </w:rPr>
  </w:style>
  <w:style w:type="paragraph" w:styleId="TOC9">
    <w:name w:val="toc 9"/>
    <w:basedOn w:val="Normal"/>
    <w:next w:val="Normal"/>
    <w:autoRedefine/>
    <w:uiPriority w:val="39"/>
    <w:unhideWhenUsed/>
    <w:rsid w:val="00A741B5"/>
    <w:pPr>
      <w:spacing w:after="100"/>
      <w:ind w:left="1760"/>
    </w:pPr>
    <w:rPr>
      <w:rFonts w:eastAsiaTheme="minorEastAsia"/>
      <w:lang w:val="en-CA" w:eastAsia="en-CA"/>
    </w:rPr>
  </w:style>
  <w:style w:type="paragraph" w:styleId="PlainText">
    <w:name w:val="Plain Text"/>
    <w:basedOn w:val="Normal"/>
    <w:link w:val="PlainTextChar"/>
    <w:uiPriority w:val="99"/>
    <w:unhideWhenUsed/>
    <w:rsid w:val="00C02668"/>
    <w:pPr>
      <w:spacing w:after="0" w:line="240" w:lineRule="auto"/>
    </w:pPr>
    <w:rPr>
      <w:rFonts w:ascii="Consolas" w:hAnsi="Consolas"/>
      <w:sz w:val="21"/>
      <w:szCs w:val="21"/>
      <w:lang w:val="en-CA"/>
    </w:rPr>
  </w:style>
  <w:style w:type="character" w:customStyle="1" w:styleId="PlainTextChar">
    <w:name w:val="Plain Text Char"/>
    <w:basedOn w:val="DefaultParagraphFont"/>
    <w:link w:val="PlainText"/>
    <w:uiPriority w:val="99"/>
    <w:rsid w:val="00C02668"/>
    <w:rPr>
      <w:rFonts w:ascii="Consolas" w:eastAsiaTheme="minorHAnsi" w:hAnsi="Consolas" w:cstheme="minorBidi"/>
      <w:sz w:val="21"/>
      <w:szCs w:val="21"/>
      <w:lang w:eastAsia="en-US"/>
    </w:rPr>
  </w:style>
  <w:style w:type="character" w:styleId="SubtleEmphasis">
    <w:name w:val="Subtle Emphasis"/>
    <w:basedOn w:val="DefaultParagraphFont"/>
    <w:uiPriority w:val="19"/>
    <w:qFormat/>
    <w:rsid w:val="00D32109"/>
    <w:rPr>
      <w:i/>
      <w:iCs/>
      <w:color w:val="808080" w:themeColor="text1" w:themeTint="7F"/>
    </w:rPr>
  </w:style>
  <w:style w:type="character" w:styleId="CommentReference">
    <w:name w:val="annotation reference"/>
    <w:basedOn w:val="DefaultParagraphFont"/>
    <w:rsid w:val="00F51086"/>
    <w:rPr>
      <w:sz w:val="16"/>
      <w:szCs w:val="16"/>
    </w:rPr>
  </w:style>
  <w:style w:type="paragraph" w:styleId="CommentText">
    <w:name w:val="annotation text"/>
    <w:basedOn w:val="Normal"/>
    <w:link w:val="CommentTextChar"/>
    <w:rsid w:val="00F51086"/>
    <w:pPr>
      <w:spacing w:line="240" w:lineRule="auto"/>
    </w:pPr>
    <w:rPr>
      <w:sz w:val="20"/>
      <w:szCs w:val="20"/>
    </w:rPr>
  </w:style>
  <w:style w:type="character" w:customStyle="1" w:styleId="CommentTextChar">
    <w:name w:val="Comment Text Char"/>
    <w:basedOn w:val="DefaultParagraphFont"/>
    <w:link w:val="CommentText"/>
    <w:rsid w:val="00F51086"/>
    <w:rPr>
      <w:rFonts w:asciiTheme="minorHAnsi" w:eastAsiaTheme="minorHAnsi" w:hAnsiTheme="minorHAnsi" w:cstheme="minorBidi"/>
      <w:lang w:val="fr-CA" w:eastAsia="en-US"/>
    </w:rPr>
  </w:style>
  <w:style w:type="paragraph" w:styleId="CommentSubject">
    <w:name w:val="annotation subject"/>
    <w:basedOn w:val="CommentText"/>
    <w:next w:val="CommentText"/>
    <w:link w:val="CommentSubjectChar"/>
    <w:rsid w:val="00F51086"/>
    <w:rPr>
      <w:b/>
      <w:bCs/>
    </w:rPr>
  </w:style>
  <w:style w:type="character" w:customStyle="1" w:styleId="CommentSubjectChar">
    <w:name w:val="Comment Subject Char"/>
    <w:basedOn w:val="CommentTextChar"/>
    <w:link w:val="CommentSubject"/>
    <w:rsid w:val="00F51086"/>
    <w:rPr>
      <w:rFonts w:asciiTheme="minorHAnsi" w:eastAsiaTheme="minorHAnsi" w:hAnsiTheme="minorHAnsi" w:cstheme="minorBidi"/>
      <w:b/>
      <w:bCs/>
      <w:lang w:val="fr-CA" w:eastAsia="en-US"/>
    </w:rPr>
  </w:style>
  <w:style w:type="paragraph" w:styleId="Revision">
    <w:name w:val="Revision"/>
    <w:hidden/>
    <w:uiPriority w:val="99"/>
    <w:semiHidden/>
    <w:rsid w:val="00CA0284"/>
    <w:rPr>
      <w:rFonts w:asciiTheme="minorHAnsi" w:eastAsiaTheme="minorHAnsi" w:hAnsiTheme="minorHAnsi" w:cstheme="minorBidi"/>
      <w:sz w:val="22"/>
      <w:szCs w:val="22"/>
      <w:lang w:val="fr-CA" w:eastAsia="en-US"/>
    </w:rPr>
  </w:style>
  <w:style w:type="paragraph" w:styleId="TOCHeading">
    <w:name w:val="TOC Heading"/>
    <w:basedOn w:val="Heading1"/>
    <w:next w:val="Normal"/>
    <w:uiPriority w:val="39"/>
    <w:unhideWhenUsed/>
    <w:qFormat/>
    <w:rsid w:val="00330158"/>
    <w:pPr>
      <w:numPr>
        <w:numId w:val="0"/>
      </w:numPr>
      <w:outlineLvl w:val="9"/>
    </w:pPr>
    <w:rPr>
      <w:lang w:val="en-US" w:eastAsia="ja-JP"/>
    </w:rPr>
  </w:style>
  <w:style w:type="character" w:styleId="Emphasis">
    <w:name w:val="Emphasis"/>
    <w:basedOn w:val="DefaultParagraphFont"/>
    <w:qFormat/>
    <w:rsid w:val="006C0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59">
      <w:bodyDiv w:val="1"/>
      <w:marLeft w:val="0"/>
      <w:marRight w:val="0"/>
      <w:marTop w:val="0"/>
      <w:marBottom w:val="0"/>
      <w:divBdr>
        <w:top w:val="none" w:sz="0" w:space="0" w:color="auto"/>
        <w:left w:val="none" w:sz="0" w:space="0" w:color="auto"/>
        <w:bottom w:val="none" w:sz="0" w:space="0" w:color="auto"/>
        <w:right w:val="none" w:sz="0" w:space="0" w:color="auto"/>
      </w:divBdr>
    </w:div>
    <w:div w:id="79445648">
      <w:bodyDiv w:val="1"/>
      <w:marLeft w:val="0"/>
      <w:marRight w:val="0"/>
      <w:marTop w:val="0"/>
      <w:marBottom w:val="0"/>
      <w:divBdr>
        <w:top w:val="none" w:sz="0" w:space="0" w:color="auto"/>
        <w:left w:val="none" w:sz="0" w:space="0" w:color="auto"/>
        <w:bottom w:val="none" w:sz="0" w:space="0" w:color="auto"/>
        <w:right w:val="none" w:sz="0" w:space="0" w:color="auto"/>
      </w:divBdr>
    </w:div>
    <w:div w:id="83498360">
      <w:bodyDiv w:val="1"/>
      <w:marLeft w:val="0"/>
      <w:marRight w:val="0"/>
      <w:marTop w:val="0"/>
      <w:marBottom w:val="0"/>
      <w:divBdr>
        <w:top w:val="none" w:sz="0" w:space="0" w:color="auto"/>
        <w:left w:val="none" w:sz="0" w:space="0" w:color="auto"/>
        <w:bottom w:val="none" w:sz="0" w:space="0" w:color="auto"/>
        <w:right w:val="none" w:sz="0" w:space="0" w:color="auto"/>
      </w:divBdr>
    </w:div>
    <w:div w:id="86269652">
      <w:bodyDiv w:val="1"/>
      <w:marLeft w:val="0"/>
      <w:marRight w:val="0"/>
      <w:marTop w:val="0"/>
      <w:marBottom w:val="0"/>
      <w:divBdr>
        <w:top w:val="none" w:sz="0" w:space="0" w:color="auto"/>
        <w:left w:val="none" w:sz="0" w:space="0" w:color="auto"/>
        <w:bottom w:val="none" w:sz="0" w:space="0" w:color="auto"/>
        <w:right w:val="none" w:sz="0" w:space="0" w:color="auto"/>
      </w:divBdr>
    </w:div>
    <w:div w:id="99304428">
      <w:bodyDiv w:val="1"/>
      <w:marLeft w:val="0"/>
      <w:marRight w:val="0"/>
      <w:marTop w:val="0"/>
      <w:marBottom w:val="0"/>
      <w:divBdr>
        <w:top w:val="none" w:sz="0" w:space="0" w:color="auto"/>
        <w:left w:val="none" w:sz="0" w:space="0" w:color="auto"/>
        <w:bottom w:val="none" w:sz="0" w:space="0" w:color="auto"/>
        <w:right w:val="none" w:sz="0" w:space="0" w:color="auto"/>
      </w:divBdr>
    </w:div>
    <w:div w:id="108086765">
      <w:bodyDiv w:val="1"/>
      <w:marLeft w:val="0"/>
      <w:marRight w:val="0"/>
      <w:marTop w:val="0"/>
      <w:marBottom w:val="0"/>
      <w:divBdr>
        <w:top w:val="none" w:sz="0" w:space="0" w:color="auto"/>
        <w:left w:val="none" w:sz="0" w:space="0" w:color="auto"/>
        <w:bottom w:val="none" w:sz="0" w:space="0" w:color="auto"/>
        <w:right w:val="none" w:sz="0" w:space="0" w:color="auto"/>
      </w:divBdr>
    </w:div>
    <w:div w:id="161630029">
      <w:bodyDiv w:val="1"/>
      <w:marLeft w:val="0"/>
      <w:marRight w:val="0"/>
      <w:marTop w:val="0"/>
      <w:marBottom w:val="0"/>
      <w:divBdr>
        <w:top w:val="none" w:sz="0" w:space="0" w:color="auto"/>
        <w:left w:val="none" w:sz="0" w:space="0" w:color="auto"/>
        <w:bottom w:val="none" w:sz="0" w:space="0" w:color="auto"/>
        <w:right w:val="none" w:sz="0" w:space="0" w:color="auto"/>
      </w:divBdr>
    </w:div>
    <w:div w:id="199905893">
      <w:bodyDiv w:val="1"/>
      <w:marLeft w:val="0"/>
      <w:marRight w:val="0"/>
      <w:marTop w:val="0"/>
      <w:marBottom w:val="0"/>
      <w:divBdr>
        <w:top w:val="none" w:sz="0" w:space="0" w:color="auto"/>
        <w:left w:val="none" w:sz="0" w:space="0" w:color="auto"/>
        <w:bottom w:val="none" w:sz="0" w:space="0" w:color="auto"/>
        <w:right w:val="none" w:sz="0" w:space="0" w:color="auto"/>
      </w:divBdr>
    </w:div>
    <w:div w:id="204758008">
      <w:bodyDiv w:val="1"/>
      <w:marLeft w:val="0"/>
      <w:marRight w:val="0"/>
      <w:marTop w:val="0"/>
      <w:marBottom w:val="0"/>
      <w:divBdr>
        <w:top w:val="none" w:sz="0" w:space="0" w:color="auto"/>
        <w:left w:val="none" w:sz="0" w:space="0" w:color="auto"/>
        <w:bottom w:val="none" w:sz="0" w:space="0" w:color="auto"/>
        <w:right w:val="none" w:sz="0" w:space="0" w:color="auto"/>
      </w:divBdr>
    </w:div>
    <w:div w:id="332805883">
      <w:bodyDiv w:val="1"/>
      <w:marLeft w:val="0"/>
      <w:marRight w:val="0"/>
      <w:marTop w:val="0"/>
      <w:marBottom w:val="0"/>
      <w:divBdr>
        <w:top w:val="none" w:sz="0" w:space="0" w:color="auto"/>
        <w:left w:val="none" w:sz="0" w:space="0" w:color="auto"/>
        <w:bottom w:val="none" w:sz="0" w:space="0" w:color="auto"/>
        <w:right w:val="none" w:sz="0" w:space="0" w:color="auto"/>
      </w:divBdr>
    </w:div>
    <w:div w:id="425462904">
      <w:bodyDiv w:val="1"/>
      <w:marLeft w:val="0"/>
      <w:marRight w:val="0"/>
      <w:marTop w:val="0"/>
      <w:marBottom w:val="0"/>
      <w:divBdr>
        <w:top w:val="none" w:sz="0" w:space="0" w:color="auto"/>
        <w:left w:val="none" w:sz="0" w:space="0" w:color="auto"/>
        <w:bottom w:val="none" w:sz="0" w:space="0" w:color="auto"/>
        <w:right w:val="none" w:sz="0" w:space="0" w:color="auto"/>
      </w:divBdr>
    </w:div>
    <w:div w:id="456684785">
      <w:bodyDiv w:val="1"/>
      <w:marLeft w:val="0"/>
      <w:marRight w:val="0"/>
      <w:marTop w:val="0"/>
      <w:marBottom w:val="0"/>
      <w:divBdr>
        <w:top w:val="none" w:sz="0" w:space="0" w:color="auto"/>
        <w:left w:val="none" w:sz="0" w:space="0" w:color="auto"/>
        <w:bottom w:val="none" w:sz="0" w:space="0" w:color="auto"/>
        <w:right w:val="none" w:sz="0" w:space="0" w:color="auto"/>
      </w:divBdr>
    </w:div>
    <w:div w:id="467167381">
      <w:bodyDiv w:val="1"/>
      <w:marLeft w:val="0"/>
      <w:marRight w:val="0"/>
      <w:marTop w:val="0"/>
      <w:marBottom w:val="0"/>
      <w:divBdr>
        <w:top w:val="none" w:sz="0" w:space="0" w:color="auto"/>
        <w:left w:val="none" w:sz="0" w:space="0" w:color="auto"/>
        <w:bottom w:val="none" w:sz="0" w:space="0" w:color="auto"/>
        <w:right w:val="none" w:sz="0" w:space="0" w:color="auto"/>
      </w:divBdr>
    </w:div>
    <w:div w:id="498737724">
      <w:bodyDiv w:val="1"/>
      <w:marLeft w:val="0"/>
      <w:marRight w:val="0"/>
      <w:marTop w:val="0"/>
      <w:marBottom w:val="0"/>
      <w:divBdr>
        <w:top w:val="none" w:sz="0" w:space="0" w:color="auto"/>
        <w:left w:val="none" w:sz="0" w:space="0" w:color="auto"/>
        <w:bottom w:val="none" w:sz="0" w:space="0" w:color="auto"/>
        <w:right w:val="none" w:sz="0" w:space="0" w:color="auto"/>
      </w:divBdr>
    </w:div>
    <w:div w:id="530460264">
      <w:bodyDiv w:val="1"/>
      <w:marLeft w:val="0"/>
      <w:marRight w:val="0"/>
      <w:marTop w:val="0"/>
      <w:marBottom w:val="0"/>
      <w:divBdr>
        <w:top w:val="none" w:sz="0" w:space="0" w:color="auto"/>
        <w:left w:val="none" w:sz="0" w:space="0" w:color="auto"/>
        <w:bottom w:val="none" w:sz="0" w:space="0" w:color="auto"/>
        <w:right w:val="none" w:sz="0" w:space="0" w:color="auto"/>
      </w:divBdr>
    </w:div>
    <w:div w:id="564143995">
      <w:bodyDiv w:val="1"/>
      <w:marLeft w:val="0"/>
      <w:marRight w:val="0"/>
      <w:marTop w:val="0"/>
      <w:marBottom w:val="0"/>
      <w:divBdr>
        <w:top w:val="none" w:sz="0" w:space="0" w:color="auto"/>
        <w:left w:val="none" w:sz="0" w:space="0" w:color="auto"/>
        <w:bottom w:val="none" w:sz="0" w:space="0" w:color="auto"/>
        <w:right w:val="none" w:sz="0" w:space="0" w:color="auto"/>
      </w:divBdr>
    </w:div>
    <w:div w:id="564337968">
      <w:bodyDiv w:val="1"/>
      <w:marLeft w:val="0"/>
      <w:marRight w:val="0"/>
      <w:marTop w:val="0"/>
      <w:marBottom w:val="0"/>
      <w:divBdr>
        <w:top w:val="none" w:sz="0" w:space="0" w:color="auto"/>
        <w:left w:val="none" w:sz="0" w:space="0" w:color="auto"/>
        <w:bottom w:val="none" w:sz="0" w:space="0" w:color="auto"/>
        <w:right w:val="none" w:sz="0" w:space="0" w:color="auto"/>
      </w:divBdr>
    </w:div>
    <w:div w:id="593782062">
      <w:bodyDiv w:val="1"/>
      <w:marLeft w:val="0"/>
      <w:marRight w:val="0"/>
      <w:marTop w:val="0"/>
      <w:marBottom w:val="0"/>
      <w:divBdr>
        <w:top w:val="none" w:sz="0" w:space="0" w:color="auto"/>
        <w:left w:val="none" w:sz="0" w:space="0" w:color="auto"/>
        <w:bottom w:val="none" w:sz="0" w:space="0" w:color="auto"/>
        <w:right w:val="none" w:sz="0" w:space="0" w:color="auto"/>
      </w:divBdr>
    </w:div>
    <w:div w:id="753551597">
      <w:bodyDiv w:val="1"/>
      <w:marLeft w:val="0"/>
      <w:marRight w:val="0"/>
      <w:marTop w:val="0"/>
      <w:marBottom w:val="0"/>
      <w:divBdr>
        <w:top w:val="none" w:sz="0" w:space="0" w:color="auto"/>
        <w:left w:val="none" w:sz="0" w:space="0" w:color="auto"/>
        <w:bottom w:val="none" w:sz="0" w:space="0" w:color="auto"/>
        <w:right w:val="none" w:sz="0" w:space="0" w:color="auto"/>
      </w:divBdr>
    </w:div>
    <w:div w:id="854005165">
      <w:bodyDiv w:val="1"/>
      <w:marLeft w:val="0"/>
      <w:marRight w:val="0"/>
      <w:marTop w:val="0"/>
      <w:marBottom w:val="0"/>
      <w:divBdr>
        <w:top w:val="none" w:sz="0" w:space="0" w:color="auto"/>
        <w:left w:val="none" w:sz="0" w:space="0" w:color="auto"/>
        <w:bottom w:val="none" w:sz="0" w:space="0" w:color="auto"/>
        <w:right w:val="none" w:sz="0" w:space="0" w:color="auto"/>
      </w:divBdr>
    </w:div>
    <w:div w:id="903029865">
      <w:bodyDiv w:val="1"/>
      <w:marLeft w:val="0"/>
      <w:marRight w:val="0"/>
      <w:marTop w:val="0"/>
      <w:marBottom w:val="0"/>
      <w:divBdr>
        <w:top w:val="none" w:sz="0" w:space="0" w:color="auto"/>
        <w:left w:val="none" w:sz="0" w:space="0" w:color="auto"/>
        <w:bottom w:val="none" w:sz="0" w:space="0" w:color="auto"/>
        <w:right w:val="none" w:sz="0" w:space="0" w:color="auto"/>
      </w:divBdr>
    </w:div>
    <w:div w:id="916285141">
      <w:bodyDiv w:val="1"/>
      <w:marLeft w:val="0"/>
      <w:marRight w:val="0"/>
      <w:marTop w:val="0"/>
      <w:marBottom w:val="0"/>
      <w:divBdr>
        <w:top w:val="none" w:sz="0" w:space="0" w:color="auto"/>
        <w:left w:val="none" w:sz="0" w:space="0" w:color="auto"/>
        <w:bottom w:val="none" w:sz="0" w:space="0" w:color="auto"/>
        <w:right w:val="none" w:sz="0" w:space="0" w:color="auto"/>
      </w:divBdr>
    </w:div>
    <w:div w:id="983781548">
      <w:bodyDiv w:val="1"/>
      <w:marLeft w:val="0"/>
      <w:marRight w:val="0"/>
      <w:marTop w:val="0"/>
      <w:marBottom w:val="0"/>
      <w:divBdr>
        <w:top w:val="none" w:sz="0" w:space="0" w:color="auto"/>
        <w:left w:val="none" w:sz="0" w:space="0" w:color="auto"/>
        <w:bottom w:val="none" w:sz="0" w:space="0" w:color="auto"/>
        <w:right w:val="none" w:sz="0" w:space="0" w:color="auto"/>
      </w:divBdr>
    </w:div>
    <w:div w:id="1040283529">
      <w:bodyDiv w:val="1"/>
      <w:marLeft w:val="0"/>
      <w:marRight w:val="0"/>
      <w:marTop w:val="0"/>
      <w:marBottom w:val="0"/>
      <w:divBdr>
        <w:top w:val="none" w:sz="0" w:space="0" w:color="auto"/>
        <w:left w:val="none" w:sz="0" w:space="0" w:color="auto"/>
        <w:bottom w:val="none" w:sz="0" w:space="0" w:color="auto"/>
        <w:right w:val="none" w:sz="0" w:space="0" w:color="auto"/>
      </w:divBdr>
    </w:div>
    <w:div w:id="1083255144">
      <w:bodyDiv w:val="1"/>
      <w:marLeft w:val="0"/>
      <w:marRight w:val="0"/>
      <w:marTop w:val="0"/>
      <w:marBottom w:val="0"/>
      <w:divBdr>
        <w:top w:val="none" w:sz="0" w:space="0" w:color="auto"/>
        <w:left w:val="none" w:sz="0" w:space="0" w:color="auto"/>
        <w:bottom w:val="none" w:sz="0" w:space="0" w:color="auto"/>
        <w:right w:val="none" w:sz="0" w:space="0" w:color="auto"/>
      </w:divBdr>
    </w:div>
    <w:div w:id="1128623105">
      <w:bodyDiv w:val="1"/>
      <w:marLeft w:val="0"/>
      <w:marRight w:val="0"/>
      <w:marTop w:val="0"/>
      <w:marBottom w:val="0"/>
      <w:divBdr>
        <w:top w:val="none" w:sz="0" w:space="0" w:color="auto"/>
        <w:left w:val="none" w:sz="0" w:space="0" w:color="auto"/>
        <w:bottom w:val="none" w:sz="0" w:space="0" w:color="auto"/>
        <w:right w:val="none" w:sz="0" w:space="0" w:color="auto"/>
      </w:divBdr>
    </w:div>
    <w:div w:id="1151411559">
      <w:bodyDiv w:val="1"/>
      <w:marLeft w:val="0"/>
      <w:marRight w:val="0"/>
      <w:marTop w:val="0"/>
      <w:marBottom w:val="0"/>
      <w:divBdr>
        <w:top w:val="none" w:sz="0" w:space="0" w:color="auto"/>
        <w:left w:val="none" w:sz="0" w:space="0" w:color="auto"/>
        <w:bottom w:val="none" w:sz="0" w:space="0" w:color="auto"/>
        <w:right w:val="none" w:sz="0" w:space="0" w:color="auto"/>
      </w:divBdr>
    </w:div>
    <w:div w:id="1153260030">
      <w:bodyDiv w:val="1"/>
      <w:marLeft w:val="0"/>
      <w:marRight w:val="0"/>
      <w:marTop w:val="0"/>
      <w:marBottom w:val="0"/>
      <w:divBdr>
        <w:top w:val="none" w:sz="0" w:space="0" w:color="auto"/>
        <w:left w:val="none" w:sz="0" w:space="0" w:color="auto"/>
        <w:bottom w:val="none" w:sz="0" w:space="0" w:color="auto"/>
        <w:right w:val="none" w:sz="0" w:space="0" w:color="auto"/>
      </w:divBdr>
    </w:div>
    <w:div w:id="1223101757">
      <w:bodyDiv w:val="1"/>
      <w:marLeft w:val="0"/>
      <w:marRight w:val="0"/>
      <w:marTop w:val="0"/>
      <w:marBottom w:val="0"/>
      <w:divBdr>
        <w:top w:val="none" w:sz="0" w:space="0" w:color="auto"/>
        <w:left w:val="none" w:sz="0" w:space="0" w:color="auto"/>
        <w:bottom w:val="none" w:sz="0" w:space="0" w:color="auto"/>
        <w:right w:val="none" w:sz="0" w:space="0" w:color="auto"/>
      </w:divBdr>
    </w:div>
    <w:div w:id="1246500635">
      <w:bodyDiv w:val="1"/>
      <w:marLeft w:val="0"/>
      <w:marRight w:val="0"/>
      <w:marTop w:val="0"/>
      <w:marBottom w:val="0"/>
      <w:divBdr>
        <w:top w:val="none" w:sz="0" w:space="0" w:color="auto"/>
        <w:left w:val="none" w:sz="0" w:space="0" w:color="auto"/>
        <w:bottom w:val="none" w:sz="0" w:space="0" w:color="auto"/>
        <w:right w:val="none" w:sz="0" w:space="0" w:color="auto"/>
      </w:divBdr>
    </w:div>
    <w:div w:id="1287928968">
      <w:bodyDiv w:val="1"/>
      <w:marLeft w:val="0"/>
      <w:marRight w:val="0"/>
      <w:marTop w:val="0"/>
      <w:marBottom w:val="0"/>
      <w:divBdr>
        <w:top w:val="none" w:sz="0" w:space="0" w:color="auto"/>
        <w:left w:val="none" w:sz="0" w:space="0" w:color="auto"/>
        <w:bottom w:val="none" w:sz="0" w:space="0" w:color="auto"/>
        <w:right w:val="none" w:sz="0" w:space="0" w:color="auto"/>
      </w:divBdr>
      <w:divsChild>
        <w:div w:id="848368223">
          <w:marLeft w:val="0"/>
          <w:marRight w:val="0"/>
          <w:marTop w:val="0"/>
          <w:marBottom w:val="0"/>
          <w:divBdr>
            <w:top w:val="none" w:sz="0" w:space="0" w:color="auto"/>
            <w:left w:val="none" w:sz="0" w:space="0" w:color="auto"/>
            <w:bottom w:val="none" w:sz="0" w:space="0" w:color="auto"/>
            <w:right w:val="none" w:sz="0" w:space="0" w:color="auto"/>
          </w:divBdr>
        </w:div>
      </w:divsChild>
    </w:div>
    <w:div w:id="1298802392">
      <w:bodyDiv w:val="1"/>
      <w:marLeft w:val="0"/>
      <w:marRight w:val="0"/>
      <w:marTop w:val="0"/>
      <w:marBottom w:val="0"/>
      <w:divBdr>
        <w:top w:val="none" w:sz="0" w:space="0" w:color="auto"/>
        <w:left w:val="none" w:sz="0" w:space="0" w:color="auto"/>
        <w:bottom w:val="none" w:sz="0" w:space="0" w:color="auto"/>
        <w:right w:val="none" w:sz="0" w:space="0" w:color="auto"/>
      </w:divBdr>
    </w:div>
    <w:div w:id="1311910125">
      <w:bodyDiv w:val="1"/>
      <w:marLeft w:val="0"/>
      <w:marRight w:val="0"/>
      <w:marTop w:val="0"/>
      <w:marBottom w:val="0"/>
      <w:divBdr>
        <w:top w:val="none" w:sz="0" w:space="0" w:color="auto"/>
        <w:left w:val="none" w:sz="0" w:space="0" w:color="auto"/>
        <w:bottom w:val="none" w:sz="0" w:space="0" w:color="auto"/>
        <w:right w:val="none" w:sz="0" w:space="0" w:color="auto"/>
      </w:divBdr>
    </w:div>
    <w:div w:id="1416437883">
      <w:bodyDiv w:val="1"/>
      <w:marLeft w:val="0"/>
      <w:marRight w:val="0"/>
      <w:marTop w:val="0"/>
      <w:marBottom w:val="0"/>
      <w:divBdr>
        <w:top w:val="none" w:sz="0" w:space="0" w:color="auto"/>
        <w:left w:val="none" w:sz="0" w:space="0" w:color="auto"/>
        <w:bottom w:val="none" w:sz="0" w:space="0" w:color="auto"/>
        <w:right w:val="none" w:sz="0" w:space="0" w:color="auto"/>
      </w:divBdr>
    </w:div>
    <w:div w:id="1453745901">
      <w:bodyDiv w:val="1"/>
      <w:marLeft w:val="0"/>
      <w:marRight w:val="0"/>
      <w:marTop w:val="0"/>
      <w:marBottom w:val="0"/>
      <w:divBdr>
        <w:top w:val="none" w:sz="0" w:space="0" w:color="auto"/>
        <w:left w:val="none" w:sz="0" w:space="0" w:color="auto"/>
        <w:bottom w:val="none" w:sz="0" w:space="0" w:color="auto"/>
        <w:right w:val="none" w:sz="0" w:space="0" w:color="auto"/>
      </w:divBdr>
    </w:div>
    <w:div w:id="1492794681">
      <w:bodyDiv w:val="1"/>
      <w:marLeft w:val="0"/>
      <w:marRight w:val="0"/>
      <w:marTop w:val="0"/>
      <w:marBottom w:val="0"/>
      <w:divBdr>
        <w:top w:val="none" w:sz="0" w:space="0" w:color="auto"/>
        <w:left w:val="none" w:sz="0" w:space="0" w:color="auto"/>
        <w:bottom w:val="none" w:sz="0" w:space="0" w:color="auto"/>
        <w:right w:val="none" w:sz="0" w:space="0" w:color="auto"/>
      </w:divBdr>
    </w:div>
    <w:div w:id="1587230736">
      <w:bodyDiv w:val="1"/>
      <w:marLeft w:val="0"/>
      <w:marRight w:val="0"/>
      <w:marTop w:val="0"/>
      <w:marBottom w:val="0"/>
      <w:divBdr>
        <w:top w:val="none" w:sz="0" w:space="0" w:color="auto"/>
        <w:left w:val="none" w:sz="0" w:space="0" w:color="auto"/>
        <w:bottom w:val="none" w:sz="0" w:space="0" w:color="auto"/>
        <w:right w:val="none" w:sz="0" w:space="0" w:color="auto"/>
      </w:divBdr>
    </w:div>
    <w:div w:id="1626233423">
      <w:bodyDiv w:val="1"/>
      <w:marLeft w:val="0"/>
      <w:marRight w:val="0"/>
      <w:marTop w:val="0"/>
      <w:marBottom w:val="0"/>
      <w:divBdr>
        <w:top w:val="none" w:sz="0" w:space="0" w:color="auto"/>
        <w:left w:val="none" w:sz="0" w:space="0" w:color="auto"/>
        <w:bottom w:val="none" w:sz="0" w:space="0" w:color="auto"/>
        <w:right w:val="none" w:sz="0" w:space="0" w:color="auto"/>
      </w:divBdr>
    </w:div>
    <w:div w:id="1626960521">
      <w:bodyDiv w:val="1"/>
      <w:marLeft w:val="0"/>
      <w:marRight w:val="0"/>
      <w:marTop w:val="0"/>
      <w:marBottom w:val="0"/>
      <w:divBdr>
        <w:top w:val="none" w:sz="0" w:space="0" w:color="auto"/>
        <w:left w:val="none" w:sz="0" w:space="0" w:color="auto"/>
        <w:bottom w:val="none" w:sz="0" w:space="0" w:color="auto"/>
        <w:right w:val="none" w:sz="0" w:space="0" w:color="auto"/>
      </w:divBdr>
    </w:div>
    <w:div w:id="1639384916">
      <w:bodyDiv w:val="1"/>
      <w:marLeft w:val="0"/>
      <w:marRight w:val="0"/>
      <w:marTop w:val="0"/>
      <w:marBottom w:val="0"/>
      <w:divBdr>
        <w:top w:val="none" w:sz="0" w:space="0" w:color="auto"/>
        <w:left w:val="none" w:sz="0" w:space="0" w:color="auto"/>
        <w:bottom w:val="none" w:sz="0" w:space="0" w:color="auto"/>
        <w:right w:val="none" w:sz="0" w:space="0" w:color="auto"/>
      </w:divBdr>
    </w:div>
    <w:div w:id="1669476639">
      <w:bodyDiv w:val="1"/>
      <w:marLeft w:val="0"/>
      <w:marRight w:val="0"/>
      <w:marTop w:val="0"/>
      <w:marBottom w:val="0"/>
      <w:divBdr>
        <w:top w:val="none" w:sz="0" w:space="0" w:color="auto"/>
        <w:left w:val="none" w:sz="0" w:space="0" w:color="auto"/>
        <w:bottom w:val="none" w:sz="0" w:space="0" w:color="auto"/>
        <w:right w:val="none" w:sz="0" w:space="0" w:color="auto"/>
      </w:divBdr>
    </w:div>
    <w:div w:id="1677883472">
      <w:bodyDiv w:val="1"/>
      <w:marLeft w:val="0"/>
      <w:marRight w:val="0"/>
      <w:marTop w:val="0"/>
      <w:marBottom w:val="0"/>
      <w:divBdr>
        <w:top w:val="none" w:sz="0" w:space="0" w:color="auto"/>
        <w:left w:val="none" w:sz="0" w:space="0" w:color="auto"/>
        <w:bottom w:val="none" w:sz="0" w:space="0" w:color="auto"/>
        <w:right w:val="none" w:sz="0" w:space="0" w:color="auto"/>
      </w:divBdr>
    </w:div>
    <w:div w:id="1902326039">
      <w:bodyDiv w:val="1"/>
      <w:marLeft w:val="0"/>
      <w:marRight w:val="0"/>
      <w:marTop w:val="0"/>
      <w:marBottom w:val="0"/>
      <w:divBdr>
        <w:top w:val="none" w:sz="0" w:space="0" w:color="auto"/>
        <w:left w:val="none" w:sz="0" w:space="0" w:color="auto"/>
        <w:bottom w:val="none" w:sz="0" w:space="0" w:color="auto"/>
        <w:right w:val="none" w:sz="0" w:space="0" w:color="auto"/>
      </w:divBdr>
    </w:div>
    <w:div w:id="1934703965">
      <w:bodyDiv w:val="1"/>
      <w:marLeft w:val="0"/>
      <w:marRight w:val="0"/>
      <w:marTop w:val="0"/>
      <w:marBottom w:val="0"/>
      <w:divBdr>
        <w:top w:val="none" w:sz="0" w:space="0" w:color="auto"/>
        <w:left w:val="none" w:sz="0" w:space="0" w:color="auto"/>
        <w:bottom w:val="none" w:sz="0" w:space="0" w:color="auto"/>
        <w:right w:val="none" w:sz="0" w:space="0" w:color="auto"/>
      </w:divBdr>
    </w:div>
    <w:div w:id="1968123186">
      <w:bodyDiv w:val="1"/>
      <w:marLeft w:val="0"/>
      <w:marRight w:val="0"/>
      <w:marTop w:val="0"/>
      <w:marBottom w:val="0"/>
      <w:divBdr>
        <w:top w:val="none" w:sz="0" w:space="0" w:color="auto"/>
        <w:left w:val="none" w:sz="0" w:space="0" w:color="auto"/>
        <w:bottom w:val="none" w:sz="0" w:space="0" w:color="auto"/>
        <w:right w:val="none" w:sz="0" w:space="0" w:color="auto"/>
      </w:divBdr>
    </w:div>
    <w:div w:id="2018538790">
      <w:bodyDiv w:val="1"/>
      <w:marLeft w:val="0"/>
      <w:marRight w:val="0"/>
      <w:marTop w:val="0"/>
      <w:marBottom w:val="0"/>
      <w:divBdr>
        <w:top w:val="none" w:sz="0" w:space="0" w:color="auto"/>
        <w:left w:val="none" w:sz="0" w:space="0" w:color="auto"/>
        <w:bottom w:val="none" w:sz="0" w:space="0" w:color="auto"/>
        <w:right w:val="none" w:sz="0" w:space="0" w:color="auto"/>
      </w:divBdr>
    </w:div>
    <w:div w:id="2064015897">
      <w:bodyDiv w:val="1"/>
      <w:marLeft w:val="0"/>
      <w:marRight w:val="0"/>
      <w:marTop w:val="0"/>
      <w:marBottom w:val="0"/>
      <w:divBdr>
        <w:top w:val="none" w:sz="0" w:space="0" w:color="auto"/>
        <w:left w:val="none" w:sz="0" w:space="0" w:color="auto"/>
        <w:bottom w:val="none" w:sz="0" w:space="0" w:color="auto"/>
        <w:right w:val="none" w:sz="0" w:space="0" w:color="auto"/>
      </w:divBdr>
    </w:div>
    <w:div w:id="2068412241">
      <w:bodyDiv w:val="1"/>
      <w:marLeft w:val="0"/>
      <w:marRight w:val="0"/>
      <w:marTop w:val="0"/>
      <w:marBottom w:val="0"/>
      <w:divBdr>
        <w:top w:val="none" w:sz="0" w:space="0" w:color="auto"/>
        <w:left w:val="none" w:sz="0" w:space="0" w:color="auto"/>
        <w:bottom w:val="none" w:sz="0" w:space="0" w:color="auto"/>
        <w:right w:val="none" w:sz="0" w:space="0" w:color="auto"/>
      </w:divBdr>
    </w:div>
    <w:div w:id="2084444935">
      <w:bodyDiv w:val="1"/>
      <w:marLeft w:val="0"/>
      <w:marRight w:val="0"/>
      <w:marTop w:val="0"/>
      <w:marBottom w:val="0"/>
      <w:divBdr>
        <w:top w:val="none" w:sz="0" w:space="0" w:color="auto"/>
        <w:left w:val="none" w:sz="0" w:space="0" w:color="auto"/>
        <w:bottom w:val="none" w:sz="0" w:space="0" w:color="auto"/>
        <w:right w:val="none" w:sz="0" w:space="0" w:color="auto"/>
      </w:divBdr>
    </w:div>
    <w:div w:id="2098820188">
      <w:bodyDiv w:val="1"/>
      <w:marLeft w:val="0"/>
      <w:marRight w:val="0"/>
      <w:marTop w:val="0"/>
      <w:marBottom w:val="0"/>
      <w:divBdr>
        <w:top w:val="none" w:sz="0" w:space="0" w:color="auto"/>
        <w:left w:val="none" w:sz="0" w:space="0" w:color="auto"/>
        <w:bottom w:val="none" w:sz="0" w:space="0" w:color="auto"/>
        <w:right w:val="none" w:sz="0" w:space="0" w:color="auto"/>
      </w:divBdr>
    </w:div>
    <w:div w:id="2110196206">
      <w:bodyDiv w:val="1"/>
      <w:marLeft w:val="0"/>
      <w:marRight w:val="0"/>
      <w:marTop w:val="0"/>
      <w:marBottom w:val="0"/>
      <w:divBdr>
        <w:top w:val="none" w:sz="0" w:space="0" w:color="auto"/>
        <w:left w:val="none" w:sz="0" w:space="0" w:color="auto"/>
        <w:bottom w:val="none" w:sz="0" w:space="0" w:color="auto"/>
        <w:right w:val="none" w:sz="0" w:space="0" w:color="auto"/>
      </w:divBdr>
    </w:div>
    <w:div w:id="213582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0cbcd\AppData\Local\Temp\Temp4_Word_FR.dot_%5b1%5d.zip\Word_F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79BBA95C7E19E149854BAE3620DD8116" ma:contentTypeName="Document" ma:contentTypeScope="" ma:contentTypeVersion="9" ma:versionID="a8bb768765e207269d9c248fd7e610db">
  <xsd:schema xmlns:xsd="http://www.w3.org/2001/XMLSchema" xmlns:ns2="872a7f9c-3308-4f2c-8586-71172432d901" xmlns:p="http://schemas.microsoft.com/office/2006/metadata/properties" xmlns:xs="http://www.w3.org/2001/XMLSchema" ma:fieldsID="c83cd333c2b2e4350378681b7f493c46" ma:root="true" ns2:_="" targetNamespace="http://schemas.microsoft.com/office/2006/metadata/properties">
    <xsd:import namespace="872a7f9c-3308-4f2c-8586-71172432d901"/>
    <xsd:element name="properties">
      <xsd:complexType>
        <xsd:sequence>
          <xsd:element name="documentManagement">
            <xsd:complexType>
              <xsd:all>
                <xsd:element minOccurs="0" ref="ns2:MediaServiceMetadata"/>
                <xsd:element minOccurs="0" ref="ns2:MediaServiceFastMetadata"/>
                <xsd:element minOccurs="0" ref="ns2:MediaServiceAutoKeyPoints"/>
                <xsd:element minOccurs="0" ref="ns2:MediaServiceKeyPoints"/>
                <xsd:element minOccurs="0" ref="ns2:MediaServiceAutoTags"/>
                <xsd:element minOccurs="0" ref="ns2:MediaServiceGenerationTime"/>
                <xsd:element minOccurs="0" ref="ns2:MediaServiceEventHashCode"/>
                <xsd:element minOccurs="0" ref="ns2:MediaServiceOCR"/>
                <xsd:element minOccurs="0" ref="ns2:MediaServiceDateTaken"/>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72a7f9c-3308-4f2c-8586-71172432d901">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AutoKeyPoints" ma:hidden="true" ma:index="10" ma:internalName="MediaServiceAutoKeyPoints" ma:readOnly="true" name="MediaServiceAutoKeyPoints" nillable="true">
      <xsd:simpleType>
        <xsd:restriction base="dms:Note"/>
      </xsd:simpleType>
    </xsd:element>
    <xsd:element ma:displayName="KeyPoints" ma:index="11" ma:internalName="MediaServiceKeyPoints" ma:readOnly="true" name="MediaServiceKeyPoints" nillable="true">
      <xsd:simpleType>
        <xsd:restriction base="dms:Note">
          <xsd:maxLength value="255"/>
        </xsd:restriction>
      </xsd:simpleType>
    </xsd:element>
    <xsd:element ma:displayName="Tags" ma:index="12" ma:internalName="MediaServiceAutoTags" ma:readOnly="true" name="MediaServiceAutoTags" nillable="true">
      <xsd:simpleType>
        <xsd:restriction base="dms:Text"/>
      </xsd:simpleType>
    </xsd:element>
    <xsd:element ma:displayName="MediaServiceGenerationTime" ma:hidden="true" ma:index="13" ma:internalName="MediaServiceGenerationTime" ma:readOnly="true" name="MediaServiceGenerationTime" nillable="true">
      <xsd:simpleType>
        <xsd:restriction base="dms:Text"/>
      </xsd:simpleType>
    </xsd:element>
    <xsd:element ma:displayName="MediaServiceEventHashCode" ma:hidden="true" ma:index="14" ma:internalName="MediaServiceEventHashCode" ma:readOnly="true" name="MediaServiceEventHashCode" nillable="true">
      <xsd:simpleType>
        <xsd:restriction base="dms:Text"/>
      </xsd:simpleType>
    </xsd:element>
    <xsd:element ma:displayName="Extracted Text" ma:index="15" ma:internalName="MediaServiceOCR" ma:readOnly="true" name="MediaServiceOCR" nillable="true">
      <xsd:simpleType>
        <xsd:restriction base="dms:Note">
          <xsd:maxLength value="255"/>
        </xsd:restriction>
      </xsd:simpleType>
    </xsd:element>
    <xsd:element ma:displayName="MediaServiceDateTaken" ma:hidden="true" ma:index="16" ma:internalName="MediaServiceDateTaken" ma:readOnly="true" name="MediaServiceDateTaken"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fth Edition"/>
</file>

<file path=customXml/itemProps1.xml><?xml version="1.0" encoding="utf-8"?>
<ds:datastoreItem xmlns:ds="http://schemas.openxmlformats.org/officeDocument/2006/customXml" ds:itemID="{B001763F-E105-492D-94A0-A8C2F711F8B0}">
  <ds:schemaRefs>
    <ds:schemaRef ds:uri="http://schemas.microsoft.com/office/2006/metadata/properties"/>
  </ds:schemaRefs>
</ds:datastoreItem>
</file>

<file path=customXml/itemProps2.xml><?xml version="1.0" encoding="utf-8"?>
<ds:datastoreItem xmlns:ds="http://schemas.openxmlformats.org/officeDocument/2006/customXml" ds:itemID="{00F0A819-27D4-4ABD-954B-CF1A5EE9DC27}">
  <ds:schemaRefs>
    <ds:schemaRef ds:uri="http://schemas.microsoft.com/sharepoint/v3/contenttype/forms"/>
  </ds:schemaRefs>
</ds:datastoreItem>
</file>

<file path=customXml/itemProps3.xml><?xml version="1.0" encoding="utf-8"?>
<ds:datastoreItem xmlns:ds="http://schemas.openxmlformats.org/officeDocument/2006/customXml" ds:itemID="{49AE8082-D82F-4FC4-B93A-4176B765E7F2}">
  <ds:schemaRefs>
    <ds:schemaRef ds:uri="http://schemas.microsoft.com/office/2006/metadata/contentType"/>
    <ds:schemaRef ds:uri="http://schemas.microsoft.com/office/2006/metadata/properties/metaAttributes"/>
    <ds:schemaRef ds:uri="http://www.w3.org/2001/XMLSchema"/>
    <ds:schemaRef ds:uri="872a7f9c-3308-4f2c-8586-71172432d90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B5B64-EE87-4CDE-A3D1-3FB3804FA700}">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Word_FR</Template>
  <TotalTime>1</TotalTime>
  <Pages>7</Pages>
  <Words>755</Words>
  <Characters>4304</Characters>
  <Application>Microsoft Office Word</Application>
  <DocSecurity>0</DocSecurity>
  <Lines>35</Lines>
  <Paragraphs>10</Paragraphs>
  <ScaleCrop>false</ScaleCrop>
  <HeadingPairs>
    <vt:vector size="6" baseType="variant">
      <vt:variant>
        <vt:lpstr>Title</vt:lpstr>
      </vt:variant>
      <vt:variant>
        <vt:i4>1</vt:i4>
      </vt:variant>
      <vt:variant>
        <vt:lpstr>Titre</vt:lpstr>
      </vt:variant>
      <vt:variant>
        <vt:i4>1</vt:i4>
      </vt:variant>
      <vt:variant>
        <vt:lpstr>Titres</vt:lpstr>
      </vt:variant>
      <vt:variant>
        <vt:i4>25</vt:i4>
      </vt:variant>
    </vt:vector>
  </HeadingPairs>
  <TitlesOfParts>
    <vt:vector size="27" baseType="lpstr">
      <vt:lpstr/>
      <vt:lpstr>Bell at MISA 08</vt:lpstr>
      <vt:lpstr>Historique du document</vt:lpstr>
      <vt:lpstr>Introduction</vt:lpstr>
      <vt:lpstr>    Objectif du guide</vt:lpstr>
      <vt:lpstr>    Public visé</vt:lpstr>
      <vt:lpstr>    Documents en référence</vt:lpstr>
      <vt:lpstr>Principes directeurs et politiques</vt:lpstr>
      <vt:lpstr>Définition du processus</vt:lpstr>
      <vt:lpstr>    Description du processus</vt:lpstr>
      <vt:lpstr>    Concepts connexes</vt:lpstr>
      <vt:lpstr>    Relations du processus</vt:lpstr>
      <vt:lpstr>    Déclencheurs du processus</vt:lpstr>
      <vt:lpstr>    Règles d’affaires</vt:lpstr>
      <vt:lpstr>    Rôles et responsabilités</vt:lpstr>
      <vt:lpstr>    </vt:lpstr>
      <vt:lpstr>    Flux du processus </vt:lpstr>
      <vt:lpstr>    </vt:lpstr>
      <vt:lpstr>    Description d’activités</vt:lpstr>
      <vt:lpstr>    Matrice RASCI	</vt:lpstr>
      <vt:lpstr>Gouvernance</vt:lpstr>
      <vt:lpstr>    Rapports du processus</vt:lpstr>
      <vt:lpstr>    Mesures du processus (KPI)</vt:lpstr>
      <vt:lpstr>    Amélioration du processus</vt:lpstr>
      <vt:lpstr>Escalade et communication</vt:lpstr>
      <vt:lpstr>Annexe</vt:lpstr>
      <vt:lpstr>Glossaire</vt:lpstr>
    </vt:vector>
  </TitlesOfParts>
  <Company>XEROX CORPORATION</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Matias Fontecilla</dc:creator>
  <cp:lastModifiedBy>Matias Fontecilla</cp:lastModifiedBy>
  <cp:revision>2</cp:revision>
  <cp:lastPrinted>2014-11-11T18:57:00Z</cp:lastPrinted>
  <dcterms:created xsi:type="dcterms:W3CDTF">2020-11-25T18:44:00Z</dcterms:created>
  <dcterms:modified xsi:type="dcterms:W3CDTF">2020-11-25T18:44:00Z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0x01010079BBA95C7E19E149854BAE3620DD8116</vt:lpwstr>
  </property>
  <property fmtid="{D5CDD505-2E9C-101B-9397-08002B2CF9AE}" pid="3" name="_dlc_DocIdItemGuid">
    <vt:lpwstr>a4045d99-a305-45e4-aabb-bd1e67ad9be4</vt:lpwstr>
  </property>
  <property fmtid="{D5CDD505-2E9C-101B-9397-08002B2CF9AE}" pid="4" name="Order">
    <vt:r8>219600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